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49" w:rsidRPr="0021288C" w:rsidRDefault="002B7F4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B7F49" w:rsidRPr="00DE0C4B" w:rsidRDefault="002B7F49" w:rsidP="00DE0C4B">
      <w:pPr>
        <w:ind w:firstLine="709"/>
        <w:jc w:val="center"/>
        <w:rPr>
          <w:rFonts w:ascii="Arial" w:hAnsi="Arial" w:cs="Arial"/>
          <w:b/>
          <w:bCs/>
          <w:sz w:val="32"/>
          <w:szCs w:val="32"/>
        </w:rPr>
      </w:pPr>
      <w:r w:rsidRPr="00DE0C4B">
        <w:rPr>
          <w:rFonts w:ascii="Arial" w:hAnsi="Arial" w:cs="Arial"/>
          <w:b/>
          <w:bCs/>
          <w:sz w:val="32"/>
          <w:szCs w:val="32"/>
        </w:rPr>
        <w:t xml:space="preserve">АДМИНИСТРАЦИЯ     </w:t>
      </w:r>
      <w:r w:rsidR="00DE0C4B" w:rsidRPr="00DE0C4B">
        <w:rPr>
          <w:rFonts w:ascii="Arial" w:hAnsi="Arial" w:cs="Arial"/>
          <w:b/>
          <w:bCs/>
          <w:sz w:val="32"/>
          <w:szCs w:val="32"/>
        </w:rPr>
        <w:t>РЫШК</w:t>
      </w:r>
      <w:r w:rsidRPr="00DE0C4B">
        <w:rPr>
          <w:rFonts w:ascii="Arial" w:hAnsi="Arial" w:cs="Arial"/>
          <w:b/>
          <w:bCs/>
          <w:sz w:val="32"/>
          <w:szCs w:val="32"/>
        </w:rPr>
        <w:t>ОВСКОГО      СЕЛЬСОВЕТА</w:t>
      </w:r>
    </w:p>
    <w:p w:rsidR="002B7F49" w:rsidRPr="00DE0C4B" w:rsidRDefault="002B7F49" w:rsidP="00DE0C4B">
      <w:pPr>
        <w:ind w:firstLine="709"/>
        <w:jc w:val="center"/>
        <w:rPr>
          <w:rFonts w:ascii="Arial" w:hAnsi="Arial" w:cs="Arial"/>
          <w:b/>
          <w:bCs/>
          <w:sz w:val="32"/>
          <w:szCs w:val="32"/>
        </w:rPr>
      </w:pPr>
      <w:proofErr w:type="spellStart"/>
      <w:r w:rsidRPr="00DE0C4B">
        <w:rPr>
          <w:rFonts w:ascii="Arial" w:hAnsi="Arial" w:cs="Arial"/>
          <w:b/>
          <w:bCs/>
          <w:sz w:val="32"/>
          <w:szCs w:val="32"/>
        </w:rPr>
        <w:t>Железногорского</w:t>
      </w:r>
      <w:proofErr w:type="spellEnd"/>
      <w:r w:rsidRPr="00DE0C4B">
        <w:rPr>
          <w:rFonts w:ascii="Arial" w:hAnsi="Arial" w:cs="Arial"/>
          <w:b/>
          <w:bCs/>
          <w:sz w:val="32"/>
          <w:szCs w:val="32"/>
        </w:rPr>
        <w:t xml:space="preserve">   района    Курской  области</w:t>
      </w:r>
    </w:p>
    <w:p w:rsidR="002B7F49" w:rsidRPr="00DE0C4B" w:rsidRDefault="002B7F49" w:rsidP="00DE0C4B">
      <w:pPr>
        <w:ind w:firstLine="709"/>
        <w:jc w:val="center"/>
        <w:rPr>
          <w:rFonts w:ascii="Arial" w:hAnsi="Arial" w:cs="Arial"/>
          <w:b/>
          <w:bCs/>
          <w:sz w:val="32"/>
          <w:szCs w:val="32"/>
        </w:rPr>
      </w:pPr>
      <w:proofErr w:type="gramStart"/>
      <w:r w:rsidRPr="00DE0C4B">
        <w:rPr>
          <w:rFonts w:ascii="Arial" w:hAnsi="Arial" w:cs="Arial"/>
          <w:b/>
          <w:bCs/>
          <w:sz w:val="32"/>
          <w:szCs w:val="32"/>
        </w:rPr>
        <w:t>П</w:t>
      </w:r>
      <w:proofErr w:type="gramEnd"/>
      <w:r w:rsidRPr="00DE0C4B">
        <w:rPr>
          <w:rFonts w:ascii="Arial" w:hAnsi="Arial" w:cs="Arial"/>
          <w:b/>
          <w:bCs/>
          <w:sz w:val="32"/>
          <w:szCs w:val="32"/>
        </w:rPr>
        <w:t xml:space="preserve"> О С Т А Н О В Л Е Н И Е</w:t>
      </w:r>
    </w:p>
    <w:p w:rsidR="002B7F49" w:rsidRPr="00DE0C4B" w:rsidRDefault="00DE0C4B" w:rsidP="00DE0C4B">
      <w:pPr>
        <w:shd w:val="clear" w:color="auto" w:fill="FFFFFF"/>
        <w:jc w:val="center"/>
        <w:rPr>
          <w:rFonts w:ascii="Arial" w:hAnsi="Arial" w:cs="Arial"/>
          <w:color w:val="000000"/>
          <w:spacing w:val="-7"/>
          <w:w w:val="107"/>
          <w:sz w:val="32"/>
          <w:szCs w:val="32"/>
        </w:rPr>
      </w:pPr>
      <w:r w:rsidRPr="00DE0C4B">
        <w:rPr>
          <w:rFonts w:ascii="Arial" w:hAnsi="Arial" w:cs="Arial"/>
          <w:color w:val="000000"/>
          <w:spacing w:val="-7"/>
          <w:w w:val="107"/>
          <w:sz w:val="32"/>
          <w:szCs w:val="32"/>
        </w:rPr>
        <w:t>от</w:t>
      </w:r>
      <w:r w:rsidR="002B7F49" w:rsidRPr="00DE0C4B">
        <w:rPr>
          <w:rFonts w:ascii="Arial" w:hAnsi="Arial" w:cs="Arial"/>
          <w:color w:val="000000"/>
          <w:spacing w:val="-7"/>
          <w:w w:val="107"/>
          <w:sz w:val="32"/>
          <w:szCs w:val="32"/>
        </w:rPr>
        <w:t>_______________ 2017 г. № ___</w:t>
      </w:r>
    </w:p>
    <w:p w:rsidR="002B7F49" w:rsidRPr="00DE0C4B" w:rsidRDefault="002B7F49" w:rsidP="00DE0C4B">
      <w:pPr>
        <w:pStyle w:val="24"/>
        <w:jc w:val="center"/>
        <w:rPr>
          <w:rFonts w:ascii="Arial" w:hAnsi="Arial" w:cs="Arial"/>
          <w:b/>
          <w:bCs/>
          <w:color w:val="000000"/>
          <w:sz w:val="32"/>
          <w:szCs w:val="32"/>
        </w:rPr>
      </w:pPr>
      <w:r w:rsidRPr="00DE0C4B">
        <w:rPr>
          <w:rFonts w:ascii="Arial" w:hAnsi="Arial" w:cs="Arial"/>
          <w:b/>
          <w:bCs/>
          <w:color w:val="000000"/>
          <w:sz w:val="32"/>
          <w:szCs w:val="32"/>
        </w:rPr>
        <w:t>Об утверждении административного регламента</w:t>
      </w:r>
    </w:p>
    <w:p w:rsidR="002B7F49" w:rsidRPr="00DE0C4B" w:rsidRDefault="002B7F49" w:rsidP="00DE0C4B">
      <w:pPr>
        <w:pStyle w:val="24"/>
        <w:jc w:val="center"/>
        <w:rPr>
          <w:rFonts w:ascii="Arial" w:hAnsi="Arial" w:cs="Arial"/>
          <w:b/>
          <w:bCs/>
          <w:color w:val="000000"/>
          <w:sz w:val="32"/>
          <w:szCs w:val="32"/>
        </w:rPr>
      </w:pPr>
      <w:r w:rsidRPr="00DE0C4B">
        <w:rPr>
          <w:rFonts w:ascii="Arial" w:hAnsi="Arial" w:cs="Arial"/>
          <w:b/>
          <w:bCs/>
          <w:color w:val="000000"/>
          <w:sz w:val="32"/>
          <w:szCs w:val="32"/>
        </w:rPr>
        <w:t>предоставления муниципальной услуги</w:t>
      </w:r>
    </w:p>
    <w:p w:rsidR="002B7F49" w:rsidRPr="00DE0C4B" w:rsidRDefault="002B7F49" w:rsidP="00DE0C4B">
      <w:pPr>
        <w:pStyle w:val="Standard"/>
        <w:tabs>
          <w:tab w:val="left" w:pos="432"/>
        </w:tabs>
        <w:autoSpaceDE w:val="0"/>
        <w:jc w:val="center"/>
        <w:rPr>
          <w:rFonts w:ascii="Arial" w:hAnsi="Arial" w:cs="Arial"/>
          <w:b/>
          <w:bCs/>
          <w:sz w:val="32"/>
          <w:szCs w:val="32"/>
          <w:lang w:val="ru-RU"/>
        </w:rPr>
      </w:pPr>
      <w:r w:rsidRPr="00DE0C4B">
        <w:rPr>
          <w:rFonts w:ascii="Arial" w:hAnsi="Arial" w:cs="Arial"/>
          <w:b/>
          <w:bCs/>
          <w:color w:val="000000"/>
          <w:sz w:val="32"/>
          <w:szCs w:val="32"/>
          <w:lang w:val="ru-RU"/>
        </w:rPr>
        <w:t>«</w:t>
      </w:r>
      <w:r w:rsidRPr="00DE0C4B">
        <w:rPr>
          <w:rFonts w:ascii="Arial" w:hAnsi="Arial" w:cs="Arial"/>
          <w:b/>
          <w:bCs/>
          <w:sz w:val="32"/>
          <w:szCs w:val="32"/>
          <w:lang w:val="ru-RU"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DE0C4B" w:rsidRPr="00DE0C4B">
        <w:rPr>
          <w:rFonts w:ascii="Arial" w:hAnsi="Arial" w:cs="Arial"/>
          <w:b/>
          <w:bCs/>
          <w:sz w:val="32"/>
          <w:szCs w:val="32"/>
          <w:lang w:val="ru-RU" w:eastAsia="ru-RU"/>
        </w:rPr>
        <w:t>Рышк</w:t>
      </w:r>
      <w:r w:rsidRPr="00DE0C4B">
        <w:rPr>
          <w:rFonts w:ascii="Arial" w:hAnsi="Arial" w:cs="Arial"/>
          <w:b/>
          <w:bCs/>
          <w:sz w:val="32"/>
          <w:szCs w:val="32"/>
          <w:lang w:val="ru-RU" w:eastAsia="ru-RU"/>
        </w:rPr>
        <w:t>овского</w:t>
      </w:r>
      <w:proofErr w:type="spellEnd"/>
      <w:r w:rsidRPr="00DE0C4B">
        <w:rPr>
          <w:rFonts w:ascii="Arial" w:hAnsi="Arial" w:cs="Arial"/>
          <w:b/>
          <w:bCs/>
          <w:sz w:val="32"/>
          <w:szCs w:val="32"/>
          <w:lang w:val="ru-RU" w:eastAsia="ru-RU"/>
        </w:rPr>
        <w:t xml:space="preserve"> сельсовета </w:t>
      </w:r>
      <w:proofErr w:type="spellStart"/>
      <w:r w:rsidRPr="00DE0C4B">
        <w:rPr>
          <w:rFonts w:ascii="Arial" w:hAnsi="Arial" w:cs="Arial"/>
          <w:b/>
          <w:bCs/>
          <w:sz w:val="32"/>
          <w:szCs w:val="32"/>
          <w:lang w:val="ru-RU" w:eastAsia="ru-RU"/>
        </w:rPr>
        <w:t>Железногорского</w:t>
      </w:r>
      <w:proofErr w:type="spellEnd"/>
      <w:r w:rsidRPr="00DE0C4B">
        <w:rPr>
          <w:rFonts w:ascii="Arial" w:hAnsi="Arial" w:cs="Arial"/>
          <w:b/>
          <w:bCs/>
          <w:sz w:val="32"/>
          <w:szCs w:val="32"/>
          <w:lang w:val="ru-RU" w:eastAsia="ru-RU"/>
        </w:rPr>
        <w:t xml:space="preserve"> района Курской области, и ежемесячной доплаты к пенсии выборным должностным лицам</w:t>
      </w:r>
      <w:r w:rsidRPr="00DE0C4B">
        <w:rPr>
          <w:rFonts w:ascii="Arial" w:hAnsi="Arial" w:cs="Arial"/>
          <w:b/>
          <w:bCs/>
          <w:color w:val="000000"/>
          <w:sz w:val="32"/>
          <w:szCs w:val="32"/>
          <w:lang w:val="ru-RU"/>
        </w:rPr>
        <w:t>»</w:t>
      </w:r>
    </w:p>
    <w:p w:rsidR="002B7F49" w:rsidRPr="00DE0C4B" w:rsidRDefault="002B7F49" w:rsidP="0021288C">
      <w:pPr>
        <w:pStyle w:val="Standard"/>
        <w:tabs>
          <w:tab w:val="left" w:pos="432"/>
        </w:tabs>
        <w:autoSpaceDE w:val="0"/>
        <w:jc w:val="center"/>
        <w:rPr>
          <w:rFonts w:ascii="Arial" w:hAnsi="Arial" w:cs="Arial"/>
          <w:color w:val="000000"/>
          <w:lang w:val="ru-RU"/>
        </w:rPr>
      </w:pPr>
    </w:p>
    <w:p w:rsidR="002B7F49" w:rsidRPr="00DE0C4B" w:rsidRDefault="002B7F49" w:rsidP="0021288C">
      <w:pPr>
        <w:pStyle w:val="Standard"/>
        <w:spacing w:line="276" w:lineRule="auto"/>
        <w:jc w:val="both"/>
        <w:rPr>
          <w:rFonts w:ascii="Arial" w:hAnsi="Arial" w:cs="Arial"/>
          <w:sz w:val="28"/>
          <w:szCs w:val="28"/>
          <w:lang w:val="ru-RU" w:eastAsia="ar-SA"/>
        </w:rPr>
      </w:pPr>
      <w:r w:rsidRPr="00DE0C4B">
        <w:rPr>
          <w:rFonts w:ascii="Arial" w:hAnsi="Arial" w:cs="Arial"/>
          <w:sz w:val="28"/>
          <w:szCs w:val="28"/>
          <w:lang w:val="ru-RU" w:eastAsia="ar-SA"/>
        </w:rPr>
        <w:t xml:space="preserve">             </w:t>
      </w:r>
      <w:proofErr w:type="gramStart"/>
      <w:r w:rsidRPr="00DE0C4B">
        <w:rPr>
          <w:rFonts w:ascii="Arial" w:hAnsi="Arial" w:cs="Arial"/>
          <w:sz w:val="28"/>
          <w:szCs w:val="28"/>
          <w:lang w:val="ru-RU" w:eastAsia="ar-SA"/>
        </w:rPr>
        <w:t xml:space="preserve">В соответствии с </w:t>
      </w:r>
      <w:r w:rsidRPr="00DE0C4B">
        <w:rPr>
          <w:rFonts w:ascii="Arial" w:eastAsia="Batang" w:hAnsi="Arial" w:cs="Arial"/>
          <w:color w:val="00000A"/>
          <w:sz w:val="28"/>
          <w:szCs w:val="28"/>
          <w:lang w:val="ru-RU" w:eastAsia="ko-KR"/>
        </w:rPr>
        <w:t xml:space="preserve">Земельным кодексом Российской Федерации, ст. 11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sidRPr="00DE0C4B">
        <w:rPr>
          <w:rFonts w:ascii="Arial" w:hAnsi="Arial" w:cs="Arial"/>
          <w:color w:val="00000A"/>
          <w:sz w:val="28"/>
          <w:szCs w:val="28"/>
          <w:lang w:val="ru-RU"/>
        </w:rPr>
        <w:t xml:space="preserve">Федеральным законом от 06.10.2003 № 131-ФЗ «Об общих принципах организации местного самоуправления в Российской Федерации», </w:t>
      </w:r>
      <w:r w:rsidRPr="00DE0C4B">
        <w:rPr>
          <w:rFonts w:ascii="Arial" w:eastAsia="Batang" w:hAnsi="Arial" w:cs="Arial"/>
          <w:color w:val="00000A"/>
          <w:sz w:val="28"/>
          <w:szCs w:val="28"/>
          <w:lang w:val="ru-RU" w:eastAsia="ko-KR"/>
        </w:rPr>
        <w:t>Федеральным законом от 27.07.2010 № 210-ФЗ «Об организации предоставления государственных и муниципальных услуг»,</w:t>
      </w:r>
      <w:r w:rsidRPr="00DE0C4B">
        <w:rPr>
          <w:rFonts w:ascii="Arial" w:hAnsi="Arial" w:cs="Arial"/>
          <w:sz w:val="28"/>
          <w:szCs w:val="28"/>
          <w:lang w:val="ru-RU" w:eastAsia="ar-SA"/>
        </w:rPr>
        <w:t xml:space="preserve"> Администрация </w:t>
      </w:r>
      <w:proofErr w:type="spellStart"/>
      <w:r w:rsidR="00DE0C4B" w:rsidRPr="00DE0C4B">
        <w:rPr>
          <w:rFonts w:ascii="Arial" w:hAnsi="Arial" w:cs="Arial"/>
          <w:sz w:val="28"/>
          <w:szCs w:val="28"/>
          <w:lang w:val="ru-RU" w:eastAsia="ar-SA"/>
        </w:rPr>
        <w:t>Рышк</w:t>
      </w:r>
      <w:r w:rsidRPr="00DE0C4B">
        <w:rPr>
          <w:rFonts w:ascii="Arial" w:hAnsi="Arial" w:cs="Arial"/>
          <w:sz w:val="28"/>
          <w:szCs w:val="28"/>
          <w:lang w:val="ru-RU" w:eastAsia="ar-SA"/>
        </w:rPr>
        <w:t>овского</w:t>
      </w:r>
      <w:proofErr w:type="spellEnd"/>
      <w:r w:rsidRPr="00DE0C4B">
        <w:rPr>
          <w:rFonts w:ascii="Arial" w:hAnsi="Arial" w:cs="Arial"/>
          <w:sz w:val="28"/>
          <w:szCs w:val="28"/>
          <w:lang w:val="ru-RU" w:eastAsia="ar-SA"/>
        </w:rPr>
        <w:t xml:space="preserve"> сельсовета </w:t>
      </w:r>
      <w:proofErr w:type="spellStart"/>
      <w:r w:rsidRPr="00DE0C4B">
        <w:rPr>
          <w:rFonts w:ascii="Arial" w:hAnsi="Arial" w:cs="Arial"/>
          <w:sz w:val="28"/>
          <w:szCs w:val="28"/>
          <w:lang w:val="ru-RU" w:eastAsia="ar-SA"/>
        </w:rPr>
        <w:t>Железногорского</w:t>
      </w:r>
      <w:proofErr w:type="spellEnd"/>
      <w:r w:rsidRPr="00DE0C4B">
        <w:rPr>
          <w:rFonts w:ascii="Arial" w:hAnsi="Arial" w:cs="Arial"/>
          <w:sz w:val="28"/>
          <w:szCs w:val="28"/>
          <w:lang w:val="ru-RU" w:eastAsia="ar-SA"/>
        </w:rPr>
        <w:t xml:space="preserve"> района Курской</w:t>
      </w:r>
      <w:proofErr w:type="gramEnd"/>
      <w:r w:rsidRPr="00DE0C4B">
        <w:rPr>
          <w:rFonts w:ascii="Arial" w:hAnsi="Arial" w:cs="Arial"/>
          <w:sz w:val="28"/>
          <w:szCs w:val="28"/>
          <w:lang w:val="ru-RU" w:eastAsia="ar-SA"/>
        </w:rPr>
        <w:t xml:space="preserve"> области </w:t>
      </w:r>
    </w:p>
    <w:p w:rsidR="002B7F49" w:rsidRPr="00DE0C4B" w:rsidRDefault="002B7F49" w:rsidP="0021288C">
      <w:pPr>
        <w:pStyle w:val="Standard"/>
        <w:spacing w:line="276" w:lineRule="auto"/>
        <w:jc w:val="center"/>
        <w:rPr>
          <w:rFonts w:ascii="Arial" w:hAnsi="Arial" w:cs="Arial"/>
          <w:lang w:val="ru-RU" w:eastAsia="ar-SA"/>
        </w:rPr>
      </w:pPr>
      <w:r w:rsidRPr="00DE0C4B">
        <w:rPr>
          <w:rFonts w:ascii="Arial" w:hAnsi="Arial" w:cs="Arial"/>
          <w:lang w:val="ru-RU" w:eastAsia="ar-SA"/>
        </w:rPr>
        <w:t>ПОСТАНОВЛЯЕТ:</w:t>
      </w:r>
    </w:p>
    <w:p w:rsidR="002B7F49" w:rsidRPr="00DE0C4B" w:rsidRDefault="002B7F49" w:rsidP="002E3113">
      <w:pPr>
        <w:pStyle w:val="Standard"/>
        <w:ind w:firstLine="709"/>
        <w:jc w:val="both"/>
        <w:rPr>
          <w:rFonts w:ascii="Arial" w:hAnsi="Arial" w:cs="Arial"/>
          <w:lang w:val="ru-RU"/>
        </w:rPr>
      </w:pPr>
      <w:r w:rsidRPr="00DE0C4B">
        <w:rPr>
          <w:rFonts w:ascii="Arial" w:hAnsi="Arial" w:cs="Arial"/>
          <w:lang w:val="ru-RU"/>
        </w:rPr>
        <w:t xml:space="preserve">1. Утвердить прилагаемый административный регламент предоставления 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00DE0C4B" w:rsidRPr="00DE0C4B">
        <w:rPr>
          <w:rFonts w:ascii="Arial" w:hAnsi="Arial" w:cs="Arial"/>
          <w:lang w:val="ru-RU"/>
        </w:rPr>
        <w:t>Рышк</w:t>
      </w:r>
      <w:r w:rsidRPr="00DE0C4B">
        <w:rPr>
          <w:rFonts w:ascii="Arial" w:hAnsi="Arial" w:cs="Arial"/>
          <w:lang w:val="ru-RU"/>
        </w:rPr>
        <w:t>овского</w:t>
      </w:r>
      <w:proofErr w:type="spellEnd"/>
      <w:r w:rsidRPr="00DE0C4B">
        <w:rPr>
          <w:rFonts w:ascii="Arial" w:hAnsi="Arial" w:cs="Arial"/>
          <w:lang w:val="ru-RU"/>
        </w:rPr>
        <w:t xml:space="preserve"> сельсовета </w:t>
      </w:r>
      <w:proofErr w:type="spellStart"/>
      <w:r w:rsidRPr="00DE0C4B">
        <w:rPr>
          <w:rFonts w:ascii="Arial" w:hAnsi="Arial" w:cs="Arial"/>
          <w:lang w:val="ru-RU"/>
        </w:rPr>
        <w:t>Железногорского</w:t>
      </w:r>
      <w:proofErr w:type="spellEnd"/>
      <w:r w:rsidRPr="00DE0C4B">
        <w:rPr>
          <w:rFonts w:ascii="Arial" w:hAnsi="Arial" w:cs="Arial"/>
          <w:lang w:val="ru-RU"/>
        </w:rPr>
        <w:t xml:space="preserve"> района Курской области, и ежемесячной доплаты к пенсии выборным должностным лицам».</w:t>
      </w:r>
    </w:p>
    <w:p w:rsidR="002B7F49" w:rsidRPr="00DE0C4B" w:rsidRDefault="007A4BD8" w:rsidP="002E3113">
      <w:pPr>
        <w:pStyle w:val="Standard"/>
        <w:ind w:firstLine="709"/>
        <w:jc w:val="both"/>
        <w:rPr>
          <w:rFonts w:ascii="Arial" w:hAnsi="Arial" w:cs="Arial"/>
          <w:lang w:val="ru-RU"/>
        </w:rPr>
      </w:pPr>
      <w:r>
        <w:rPr>
          <w:rFonts w:ascii="Arial" w:hAnsi="Arial" w:cs="Arial"/>
          <w:lang w:val="ru-RU"/>
        </w:rPr>
        <w:t>2</w:t>
      </w:r>
      <w:r w:rsidR="002B7F49" w:rsidRPr="00DE0C4B">
        <w:rPr>
          <w:rFonts w:ascii="Arial" w:hAnsi="Arial" w:cs="Arial"/>
          <w:lang w:val="ru-RU"/>
        </w:rPr>
        <w:t>.</w:t>
      </w:r>
      <w:proofErr w:type="gramStart"/>
      <w:r w:rsidR="002B7F49" w:rsidRPr="00DE0C4B">
        <w:rPr>
          <w:rFonts w:ascii="Arial" w:hAnsi="Arial" w:cs="Arial"/>
          <w:lang w:val="ru-RU"/>
        </w:rPr>
        <w:t>Контроль за</w:t>
      </w:r>
      <w:proofErr w:type="gramEnd"/>
      <w:r w:rsidR="002B7F49" w:rsidRPr="00DE0C4B">
        <w:rPr>
          <w:rFonts w:ascii="Arial" w:hAnsi="Arial" w:cs="Arial"/>
          <w:lang w:val="ru-RU"/>
        </w:rPr>
        <w:t xml:space="preserve"> исполнением настоящего постановления оставляю за собой.</w:t>
      </w:r>
    </w:p>
    <w:p w:rsidR="002B7F49" w:rsidRDefault="002B7F49" w:rsidP="0021288C">
      <w:pPr>
        <w:pStyle w:val="24"/>
        <w:jc w:val="both"/>
        <w:rPr>
          <w:rFonts w:ascii="Arial" w:hAnsi="Arial" w:cs="Arial"/>
          <w:sz w:val="24"/>
          <w:szCs w:val="24"/>
        </w:rPr>
      </w:pPr>
      <w:r w:rsidRPr="00DE0C4B">
        <w:rPr>
          <w:rFonts w:ascii="Arial" w:hAnsi="Arial" w:cs="Arial"/>
          <w:sz w:val="24"/>
          <w:szCs w:val="24"/>
        </w:rPr>
        <w:t xml:space="preserve">       </w:t>
      </w:r>
      <w:r w:rsidR="008A1263">
        <w:rPr>
          <w:rFonts w:ascii="Arial" w:hAnsi="Arial" w:cs="Arial"/>
          <w:sz w:val="24"/>
          <w:szCs w:val="24"/>
        </w:rPr>
        <w:t xml:space="preserve">    </w:t>
      </w:r>
      <w:r w:rsidRPr="00DE0C4B">
        <w:rPr>
          <w:rFonts w:ascii="Arial" w:hAnsi="Arial" w:cs="Arial"/>
          <w:sz w:val="24"/>
          <w:szCs w:val="24"/>
        </w:rPr>
        <w:t xml:space="preserve"> </w:t>
      </w:r>
      <w:r w:rsidR="007A4BD8">
        <w:rPr>
          <w:rFonts w:ascii="Arial" w:hAnsi="Arial" w:cs="Arial"/>
          <w:sz w:val="24"/>
          <w:szCs w:val="24"/>
        </w:rPr>
        <w:t>3</w:t>
      </w:r>
      <w:r w:rsidRPr="00DE0C4B">
        <w:rPr>
          <w:rFonts w:ascii="Arial" w:hAnsi="Arial" w:cs="Arial"/>
          <w:sz w:val="24"/>
          <w:szCs w:val="24"/>
        </w:rPr>
        <w:t>.Настоящее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00DE0C4B" w:rsidRPr="00DE0C4B">
        <w:rPr>
          <w:rFonts w:ascii="Arial" w:hAnsi="Arial" w:cs="Arial"/>
          <w:sz w:val="24"/>
          <w:szCs w:val="24"/>
          <w:lang w:eastAsia="ar-SA"/>
        </w:rPr>
        <w:t>Рышк</w:t>
      </w:r>
      <w:r w:rsidRPr="00DE0C4B">
        <w:rPr>
          <w:rFonts w:ascii="Arial" w:hAnsi="Arial" w:cs="Arial"/>
          <w:sz w:val="24"/>
          <w:szCs w:val="24"/>
          <w:lang w:eastAsia="ar-SA"/>
        </w:rPr>
        <w:t>овский</w:t>
      </w:r>
      <w:proofErr w:type="spellEnd"/>
      <w:r w:rsidRPr="00DE0C4B">
        <w:rPr>
          <w:rFonts w:ascii="Arial" w:hAnsi="Arial" w:cs="Arial"/>
          <w:sz w:val="24"/>
          <w:szCs w:val="24"/>
        </w:rPr>
        <w:t xml:space="preserve"> сельсовет» </w:t>
      </w:r>
      <w:proofErr w:type="spellStart"/>
      <w:r w:rsidRPr="00DE0C4B">
        <w:rPr>
          <w:rFonts w:ascii="Arial" w:hAnsi="Arial" w:cs="Arial"/>
          <w:sz w:val="24"/>
          <w:szCs w:val="24"/>
        </w:rPr>
        <w:t>Железногорского</w:t>
      </w:r>
      <w:proofErr w:type="spellEnd"/>
      <w:r w:rsidRPr="00DE0C4B">
        <w:rPr>
          <w:rFonts w:ascii="Arial" w:hAnsi="Arial" w:cs="Arial"/>
          <w:sz w:val="24"/>
          <w:szCs w:val="24"/>
        </w:rPr>
        <w:t xml:space="preserve"> района Курской области в сети Интернет.</w:t>
      </w:r>
    </w:p>
    <w:p w:rsidR="007A4BD8" w:rsidRPr="00DE0C4B" w:rsidRDefault="007A4BD8" w:rsidP="0021288C">
      <w:pPr>
        <w:pStyle w:val="24"/>
        <w:jc w:val="both"/>
        <w:rPr>
          <w:rFonts w:ascii="Arial" w:hAnsi="Arial" w:cs="Arial"/>
          <w:sz w:val="24"/>
          <w:szCs w:val="24"/>
        </w:rPr>
      </w:pPr>
    </w:p>
    <w:p w:rsidR="002B7F49" w:rsidRPr="00DE0C4B" w:rsidRDefault="002B7F49" w:rsidP="0021288C">
      <w:pPr>
        <w:pStyle w:val="24"/>
        <w:tabs>
          <w:tab w:val="left" w:pos="6998"/>
        </w:tabs>
        <w:jc w:val="both"/>
        <w:rPr>
          <w:rFonts w:ascii="Arial" w:hAnsi="Arial" w:cs="Arial"/>
          <w:sz w:val="24"/>
          <w:szCs w:val="24"/>
        </w:rPr>
      </w:pPr>
      <w:r w:rsidRPr="00DE0C4B">
        <w:rPr>
          <w:rFonts w:ascii="Arial" w:hAnsi="Arial" w:cs="Arial"/>
          <w:sz w:val="24"/>
          <w:szCs w:val="24"/>
        </w:rPr>
        <w:t xml:space="preserve">Глава </w:t>
      </w:r>
      <w:proofErr w:type="spellStart"/>
      <w:r w:rsidR="00DE0C4B" w:rsidRPr="00DE0C4B">
        <w:rPr>
          <w:rFonts w:ascii="Arial" w:hAnsi="Arial" w:cs="Arial"/>
          <w:sz w:val="24"/>
          <w:szCs w:val="24"/>
          <w:lang w:eastAsia="ar-SA"/>
        </w:rPr>
        <w:t>Рышк</w:t>
      </w:r>
      <w:r w:rsidRPr="00DE0C4B">
        <w:rPr>
          <w:rFonts w:ascii="Arial" w:hAnsi="Arial" w:cs="Arial"/>
          <w:sz w:val="24"/>
          <w:szCs w:val="24"/>
          <w:lang w:eastAsia="ar-SA"/>
        </w:rPr>
        <w:t>овского</w:t>
      </w:r>
      <w:proofErr w:type="spellEnd"/>
      <w:r w:rsidRPr="00DE0C4B">
        <w:rPr>
          <w:rFonts w:ascii="Arial" w:hAnsi="Arial" w:cs="Arial"/>
          <w:sz w:val="24"/>
          <w:szCs w:val="24"/>
        </w:rPr>
        <w:t xml:space="preserve"> сельсовета</w:t>
      </w:r>
    </w:p>
    <w:p w:rsidR="002B7F49" w:rsidRPr="00DE0C4B" w:rsidRDefault="002B7F49" w:rsidP="0021288C">
      <w:pPr>
        <w:pStyle w:val="24"/>
        <w:tabs>
          <w:tab w:val="left" w:pos="6998"/>
        </w:tabs>
        <w:jc w:val="center"/>
        <w:rPr>
          <w:rFonts w:ascii="Arial" w:hAnsi="Arial" w:cs="Arial"/>
          <w:sz w:val="24"/>
          <w:szCs w:val="24"/>
        </w:rPr>
      </w:pPr>
      <w:proofErr w:type="spellStart"/>
      <w:r w:rsidRPr="00DE0C4B">
        <w:rPr>
          <w:rFonts w:ascii="Arial" w:hAnsi="Arial" w:cs="Arial"/>
          <w:sz w:val="24"/>
          <w:szCs w:val="24"/>
        </w:rPr>
        <w:t>Железногорского</w:t>
      </w:r>
      <w:proofErr w:type="spellEnd"/>
      <w:r w:rsidRPr="00DE0C4B">
        <w:rPr>
          <w:rFonts w:ascii="Arial" w:hAnsi="Arial" w:cs="Arial"/>
          <w:sz w:val="24"/>
          <w:szCs w:val="24"/>
        </w:rPr>
        <w:t xml:space="preserve"> района                                                                      А.</w:t>
      </w:r>
      <w:r w:rsidR="00DE0C4B">
        <w:rPr>
          <w:rFonts w:ascii="Arial" w:hAnsi="Arial" w:cs="Arial"/>
          <w:sz w:val="24"/>
          <w:szCs w:val="24"/>
        </w:rPr>
        <w:t>А</w:t>
      </w:r>
      <w:r w:rsidRPr="00DE0C4B">
        <w:rPr>
          <w:rFonts w:ascii="Arial" w:hAnsi="Arial" w:cs="Arial"/>
          <w:sz w:val="24"/>
          <w:szCs w:val="24"/>
        </w:rPr>
        <w:t xml:space="preserve">. </w:t>
      </w:r>
      <w:proofErr w:type="spellStart"/>
      <w:r w:rsidR="00DE0C4B">
        <w:rPr>
          <w:rFonts w:ascii="Arial" w:hAnsi="Arial" w:cs="Arial"/>
          <w:sz w:val="24"/>
          <w:szCs w:val="24"/>
        </w:rPr>
        <w:t>Чурюкин</w:t>
      </w:r>
      <w:proofErr w:type="spellEnd"/>
    </w:p>
    <w:tbl>
      <w:tblPr>
        <w:tblpPr w:leftFromText="180" w:rightFromText="180"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8A1263" w:rsidRPr="00DE0C4B" w:rsidTr="008A1263">
        <w:trPr>
          <w:trHeight w:val="720"/>
        </w:trPr>
        <w:tc>
          <w:tcPr>
            <w:tcW w:w="3780" w:type="dxa"/>
            <w:tcBorders>
              <w:top w:val="nil"/>
              <w:left w:val="nil"/>
              <w:bottom w:val="nil"/>
              <w:right w:val="nil"/>
            </w:tcBorders>
          </w:tcPr>
          <w:p w:rsidR="008A1263" w:rsidRPr="00DE0C4B" w:rsidRDefault="008A1263" w:rsidP="008A1263">
            <w:pPr>
              <w:suppressAutoHyphens/>
              <w:spacing w:after="0" w:line="240" w:lineRule="auto"/>
              <w:jc w:val="right"/>
              <w:rPr>
                <w:rFonts w:ascii="Arial" w:hAnsi="Arial" w:cs="Arial"/>
                <w:sz w:val="24"/>
                <w:szCs w:val="24"/>
                <w:lang w:eastAsia="ar-SA"/>
              </w:rPr>
            </w:pPr>
            <w:r w:rsidRPr="00DE0C4B">
              <w:rPr>
                <w:rFonts w:ascii="Arial" w:hAnsi="Arial" w:cs="Arial"/>
                <w:sz w:val="24"/>
                <w:szCs w:val="24"/>
                <w:lang w:eastAsia="ar-SA"/>
              </w:rPr>
              <w:lastRenderedPageBreak/>
              <w:t>УТВЕРЖДЕН</w:t>
            </w:r>
          </w:p>
          <w:p w:rsidR="008A1263" w:rsidRPr="00DE0C4B" w:rsidRDefault="008A1263" w:rsidP="008A1263">
            <w:pPr>
              <w:suppressAutoHyphens/>
              <w:spacing w:after="0" w:line="240" w:lineRule="auto"/>
              <w:jc w:val="right"/>
              <w:rPr>
                <w:rFonts w:ascii="Arial" w:hAnsi="Arial" w:cs="Arial"/>
                <w:sz w:val="24"/>
                <w:szCs w:val="24"/>
                <w:lang w:eastAsia="ar-SA"/>
              </w:rPr>
            </w:pPr>
            <w:r w:rsidRPr="00DE0C4B">
              <w:rPr>
                <w:rFonts w:ascii="Arial" w:hAnsi="Arial" w:cs="Arial"/>
                <w:sz w:val="24"/>
                <w:szCs w:val="24"/>
                <w:lang w:eastAsia="ar-SA"/>
              </w:rPr>
              <w:t xml:space="preserve">Постановлением Администрации </w:t>
            </w:r>
            <w:proofErr w:type="spellStart"/>
            <w:r w:rsidRPr="00DE0C4B">
              <w:rPr>
                <w:rFonts w:ascii="Arial" w:hAnsi="Arial" w:cs="Arial"/>
                <w:sz w:val="24"/>
                <w:szCs w:val="24"/>
                <w:lang w:eastAsia="ar-SA"/>
              </w:rPr>
              <w:t>Рышковского</w:t>
            </w:r>
            <w:proofErr w:type="spellEnd"/>
            <w:r w:rsidRPr="00DE0C4B">
              <w:rPr>
                <w:rFonts w:ascii="Arial" w:hAnsi="Arial" w:cs="Arial"/>
                <w:sz w:val="24"/>
                <w:szCs w:val="24"/>
                <w:lang w:eastAsia="ar-SA"/>
              </w:rPr>
              <w:t xml:space="preserve"> сельсовета </w:t>
            </w:r>
            <w:proofErr w:type="spellStart"/>
            <w:r w:rsidRPr="00DE0C4B">
              <w:rPr>
                <w:rFonts w:ascii="Arial" w:hAnsi="Arial" w:cs="Arial"/>
                <w:sz w:val="24"/>
                <w:szCs w:val="24"/>
                <w:lang w:eastAsia="ar-SA"/>
              </w:rPr>
              <w:t>Железногорского</w:t>
            </w:r>
            <w:proofErr w:type="spellEnd"/>
            <w:r w:rsidRPr="00DE0C4B">
              <w:rPr>
                <w:rFonts w:ascii="Arial" w:hAnsi="Arial" w:cs="Arial"/>
                <w:sz w:val="24"/>
                <w:szCs w:val="24"/>
                <w:lang w:eastAsia="ar-SA"/>
              </w:rPr>
              <w:t xml:space="preserve"> района Курской области </w:t>
            </w:r>
          </w:p>
          <w:p w:rsidR="008A1263" w:rsidRPr="00DE0C4B" w:rsidRDefault="008A1263" w:rsidP="008A1263">
            <w:pPr>
              <w:suppressAutoHyphens/>
              <w:spacing w:after="0" w:line="240" w:lineRule="auto"/>
              <w:jc w:val="right"/>
              <w:rPr>
                <w:rFonts w:ascii="Arial" w:hAnsi="Arial" w:cs="Arial"/>
                <w:sz w:val="24"/>
                <w:szCs w:val="24"/>
                <w:lang w:eastAsia="ar-SA"/>
              </w:rPr>
            </w:pPr>
            <w:r w:rsidRPr="00DE0C4B">
              <w:rPr>
                <w:rFonts w:ascii="Arial" w:hAnsi="Arial" w:cs="Arial"/>
                <w:sz w:val="24"/>
                <w:szCs w:val="24"/>
                <w:lang w:eastAsia="ar-SA"/>
              </w:rPr>
              <w:t>от ________№___</w:t>
            </w:r>
          </w:p>
          <w:p w:rsidR="008A1263" w:rsidRPr="00DE0C4B" w:rsidRDefault="008A1263" w:rsidP="008A1263">
            <w:pPr>
              <w:suppressAutoHyphens/>
              <w:rPr>
                <w:rFonts w:ascii="Arial" w:hAnsi="Arial" w:cs="Arial"/>
                <w:sz w:val="24"/>
                <w:szCs w:val="24"/>
                <w:lang w:eastAsia="ar-SA"/>
              </w:rPr>
            </w:pPr>
          </w:p>
        </w:tc>
      </w:tr>
    </w:tbl>
    <w:p w:rsidR="002B7F49" w:rsidRPr="00DE0C4B" w:rsidRDefault="002B7F49" w:rsidP="0021288C">
      <w:pPr>
        <w:pStyle w:val="24"/>
        <w:tabs>
          <w:tab w:val="left" w:pos="6998"/>
        </w:tabs>
        <w:jc w:val="center"/>
        <w:rPr>
          <w:rFonts w:ascii="Arial" w:hAnsi="Arial" w:cs="Arial"/>
          <w:sz w:val="24"/>
          <w:szCs w:val="24"/>
        </w:rPr>
      </w:pPr>
    </w:p>
    <w:p w:rsidR="002B7F49" w:rsidRPr="00DE0C4B" w:rsidRDefault="002B7F49" w:rsidP="0021288C">
      <w:pPr>
        <w:suppressAutoHyphens/>
        <w:spacing w:after="0" w:line="240" w:lineRule="auto"/>
        <w:jc w:val="center"/>
        <w:rPr>
          <w:rFonts w:ascii="Arial" w:hAnsi="Arial" w:cs="Arial"/>
          <w:sz w:val="24"/>
          <w:szCs w:val="24"/>
          <w:lang w:eastAsia="ar-SA"/>
        </w:rPr>
      </w:pPr>
    </w:p>
    <w:p w:rsidR="002B7F49" w:rsidRPr="00DE0C4B" w:rsidRDefault="002B7F49" w:rsidP="0021288C">
      <w:pPr>
        <w:suppressAutoHyphens/>
        <w:spacing w:after="0" w:line="240" w:lineRule="auto"/>
        <w:jc w:val="center"/>
        <w:rPr>
          <w:rFonts w:ascii="Arial" w:hAnsi="Arial" w:cs="Arial"/>
          <w:sz w:val="24"/>
          <w:szCs w:val="24"/>
          <w:lang w:eastAsia="ar-SA"/>
        </w:rPr>
      </w:pPr>
    </w:p>
    <w:p w:rsidR="002B7F49" w:rsidRPr="00DE0C4B" w:rsidRDefault="002B7F49" w:rsidP="0021288C">
      <w:pPr>
        <w:suppressAutoHyphens/>
        <w:spacing w:after="0" w:line="240" w:lineRule="auto"/>
        <w:jc w:val="center"/>
        <w:rPr>
          <w:rFonts w:ascii="Arial" w:hAnsi="Arial" w:cs="Arial"/>
          <w:sz w:val="24"/>
          <w:szCs w:val="24"/>
          <w:lang w:eastAsia="ar-SA"/>
        </w:rPr>
      </w:pPr>
    </w:p>
    <w:p w:rsidR="002B7F49" w:rsidRDefault="002B7F49" w:rsidP="0021288C">
      <w:pPr>
        <w:suppressAutoHyphens/>
        <w:spacing w:after="0" w:line="240" w:lineRule="auto"/>
        <w:jc w:val="center"/>
        <w:rPr>
          <w:rFonts w:ascii="Arial" w:hAnsi="Arial" w:cs="Arial"/>
          <w:sz w:val="24"/>
          <w:szCs w:val="24"/>
          <w:lang w:eastAsia="ar-SA"/>
        </w:rPr>
      </w:pPr>
    </w:p>
    <w:p w:rsidR="008A1263" w:rsidRDefault="008A1263" w:rsidP="0021288C">
      <w:pPr>
        <w:suppressAutoHyphens/>
        <w:spacing w:after="0" w:line="240" w:lineRule="auto"/>
        <w:jc w:val="center"/>
        <w:rPr>
          <w:rFonts w:ascii="Arial" w:hAnsi="Arial" w:cs="Arial"/>
          <w:sz w:val="24"/>
          <w:szCs w:val="24"/>
          <w:lang w:eastAsia="ar-SA"/>
        </w:rPr>
      </w:pPr>
    </w:p>
    <w:p w:rsidR="008A1263" w:rsidRDefault="008A1263" w:rsidP="0021288C">
      <w:pPr>
        <w:suppressAutoHyphens/>
        <w:spacing w:after="0" w:line="240" w:lineRule="auto"/>
        <w:jc w:val="center"/>
        <w:rPr>
          <w:rFonts w:ascii="Arial" w:hAnsi="Arial" w:cs="Arial"/>
          <w:sz w:val="24"/>
          <w:szCs w:val="24"/>
          <w:lang w:eastAsia="ar-SA"/>
        </w:rPr>
      </w:pPr>
    </w:p>
    <w:p w:rsidR="008A1263" w:rsidRPr="00DE0C4B" w:rsidRDefault="008A1263" w:rsidP="0021288C">
      <w:pPr>
        <w:suppressAutoHyphens/>
        <w:spacing w:after="0" w:line="240" w:lineRule="auto"/>
        <w:jc w:val="center"/>
        <w:rPr>
          <w:rFonts w:ascii="Arial" w:hAnsi="Arial" w:cs="Arial"/>
          <w:sz w:val="24"/>
          <w:szCs w:val="24"/>
          <w:lang w:eastAsia="ar-SA"/>
        </w:rPr>
      </w:pPr>
    </w:p>
    <w:p w:rsidR="002B7F49" w:rsidRPr="008A1263" w:rsidRDefault="002B7F49" w:rsidP="00A10F6A">
      <w:pPr>
        <w:suppressAutoHyphens/>
        <w:spacing w:before="120" w:after="0" w:line="240" w:lineRule="auto"/>
        <w:jc w:val="center"/>
        <w:rPr>
          <w:rFonts w:ascii="Arial" w:hAnsi="Arial" w:cs="Arial"/>
          <w:sz w:val="32"/>
          <w:szCs w:val="32"/>
          <w:lang w:eastAsia="ar-SA"/>
        </w:rPr>
      </w:pPr>
      <w:r w:rsidRPr="008A1263">
        <w:rPr>
          <w:rFonts w:ascii="Arial" w:hAnsi="Arial" w:cs="Arial"/>
          <w:b/>
          <w:bCs/>
          <w:sz w:val="32"/>
          <w:szCs w:val="32"/>
          <w:lang w:eastAsia="ar-SA"/>
        </w:rPr>
        <w:t>АДМИНИСТРАТИВНЫЙ РЕГЛАМЕНТ</w:t>
      </w:r>
    </w:p>
    <w:p w:rsidR="002B7F49" w:rsidRPr="008A1263" w:rsidRDefault="002B7F49" w:rsidP="00A10F6A">
      <w:pPr>
        <w:suppressAutoHyphens/>
        <w:spacing w:after="0" w:line="240" w:lineRule="auto"/>
        <w:jc w:val="center"/>
        <w:rPr>
          <w:rFonts w:ascii="Arial" w:hAnsi="Arial" w:cs="Arial"/>
          <w:b/>
          <w:bCs/>
          <w:sz w:val="32"/>
          <w:szCs w:val="32"/>
          <w:lang w:eastAsia="ar-SA"/>
        </w:rPr>
      </w:pPr>
      <w:r w:rsidRPr="008A1263">
        <w:rPr>
          <w:rFonts w:ascii="Arial" w:hAnsi="Arial" w:cs="Arial"/>
          <w:b/>
          <w:bCs/>
          <w:sz w:val="32"/>
          <w:szCs w:val="32"/>
          <w:lang w:eastAsia="ar-SA"/>
        </w:rPr>
        <w:t>предоставления муниципальной услуги</w:t>
      </w:r>
    </w:p>
    <w:p w:rsidR="002B7F49" w:rsidRPr="008A1263" w:rsidRDefault="002B7F49" w:rsidP="008E1AFC">
      <w:pPr>
        <w:widowControl w:val="0"/>
        <w:autoSpaceDE w:val="0"/>
        <w:autoSpaceDN w:val="0"/>
        <w:adjustRightInd w:val="0"/>
        <w:spacing w:after="0" w:line="240" w:lineRule="auto"/>
        <w:jc w:val="center"/>
        <w:rPr>
          <w:rFonts w:ascii="Arial" w:hAnsi="Arial" w:cs="Arial"/>
          <w:b/>
          <w:bCs/>
          <w:sz w:val="32"/>
          <w:szCs w:val="32"/>
          <w:lang w:eastAsia="ru-RU"/>
        </w:rPr>
      </w:pPr>
      <w:r w:rsidRPr="008A1263">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DE0C4B" w:rsidRPr="008A1263">
        <w:rPr>
          <w:rFonts w:ascii="Arial" w:hAnsi="Arial" w:cs="Arial"/>
          <w:b/>
          <w:bCs/>
          <w:sz w:val="32"/>
          <w:szCs w:val="32"/>
          <w:lang w:eastAsia="ru-RU"/>
        </w:rPr>
        <w:t>Рышк</w:t>
      </w:r>
      <w:r w:rsidRPr="008A1263">
        <w:rPr>
          <w:rFonts w:ascii="Arial" w:hAnsi="Arial" w:cs="Arial"/>
          <w:b/>
          <w:bCs/>
          <w:sz w:val="32"/>
          <w:szCs w:val="32"/>
          <w:lang w:eastAsia="ru-RU"/>
        </w:rPr>
        <w:t>овского</w:t>
      </w:r>
      <w:proofErr w:type="spellEnd"/>
      <w:r w:rsidRPr="008A1263">
        <w:rPr>
          <w:rFonts w:ascii="Arial" w:hAnsi="Arial" w:cs="Arial"/>
          <w:b/>
          <w:bCs/>
          <w:sz w:val="32"/>
          <w:szCs w:val="32"/>
          <w:lang w:eastAsia="ru-RU"/>
        </w:rPr>
        <w:t xml:space="preserve"> сельсовета </w:t>
      </w:r>
      <w:proofErr w:type="spellStart"/>
      <w:r w:rsidRPr="008A1263">
        <w:rPr>
          <w:rFonts w:ascii="Arial" w:hAnsi="Arial" w:cs="Arial"/>
          <w:b/>
          <w:bCs/>
          <w:sz w:val="32"/>
          <w:szCs w:val="32"/>
          <w:lang w:eastAsia="ru-RU"/>
        </w:rPr>
        <w:t>Железногорского</w:t>
      </w:r>
      <w:proofErr w:type="spellEnd"/>
      <w:r w:rsidRPr="008A1263">
        <w:rPr>
          <w:rFonts w:ascii="Arial" w:hAnsi="Arial" w:cs="Arial"/>
          <w:b/>
          <w:bCs/>
          <w:sz w:val="32"/>
          <w:szCs w:val="32"/>
          <w:lang w:eastAsia="ru-RU"/>
        </w:rPr>
        <w:t xml:space="preserve"> района Курской области, и ежемесячной доплаты к пенсии выборным должностным лицам»</w:t>
      </w:r>
    </w:p>
    <w:p w:rsidR="002B7F49" w:rsidRPr="00DE0C4B" w:rsidRDefault="002B7F49" w:rsidP="008E1AFC">
      <w:pPr>
        <w:widowControl w:val="0"/>
        <w:autoSpaceDE w:val="0"/>
        <w:autoSpaceDN w:val="0"/>
        <w:adjustRightInd w:val="0"/>
        <w:spacing w:after="0" w:line="240" w:lineRule="auto"/>
        <w:jc w:val="center"/>
        <w:rPr>
          <w:rFonts w:ascii="Arial" w:hAnsi="Arial" w:cs="Arial"/>
          <w:sz w:val="24"/>
          <w:szCs w:val="24"/>
          <w:lang w:eastAsia="ru-RU"/>
        </w:rPr>
      </w:pPr>
    </w:p>
    <w:p w:rsidR="002B7F49" w:rsidRPr="008A1263" w:rsidRDefault="002B7F49" w:rsidP="008E1AFC">
      <w:pPr>
        <w:widowControl w:val="0"/>
        <w:autoSpaceDE w:val="0"/>
        <w:autoSpaceDN w:val="0"/>
        <w:adjustRightInd w:val="0"/>
        <w:spacing w:after="0" w:line="240" w:lineRule="auto"/>
        <w:jc w:val="center"/>
        <w:rPr>
          <w:rFonts w:ascii="Arial" w:hAnsi="Arial" w:cs="Arial"/>
          <w:b/>
          <w:bCs/>
          <w:spacing w:val="-1"/>
          <w:sz w:val="30"/>
          <w:szCs w:val="30"/>
          <w:lang w:eastAsia="ru-RU"/>
        </w:rPr>
      </w:pPr>
      <w:r w:rsidRPr="008A1263">
        <w:rPr>
          <w:rFonts w:ascii="Arial" w:hAnsi="Arial" w:cs="Arial"/>
          <w:b/>
          <w:bCs/>
          <w:sz w:val="30"/>
          <w:szCs w:val="30"/>
          <w:lang w:eastAsia="ru-RU"/>
        </w:rPr>
        <w:t xml:space="preserve">1. </w:t>
      </w:r>
      <w:r w:rsidRPr="008A1263">
        <w:rPr>
          <w:rFonts w:ascii="Arial" w:hAnsi="Arial" w:cs="Arial"/>
          <w:b/>
          <w:bCs/>
          <w:spacing w:val="-1"/>
          <w:sz w:val="30"/>
          <w:szCs w:val="30"/>
          <w:lang w:eastAsia="ru-RU"/>
        </w:rPr>
        <w:t>ОБЩИЕ ПОЛОЖЕНИЯ</w:t>
      </w: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2B7F49" w:rsidRPr="00DE0C4B" w:rsidRDefault="002B7F49"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DE0C4B">
        <w:rPr>
          <w:rFonts w:ascii="Arial" w:hAnsi="Arial" w:cs="Arial"/>
          <w:b/>
          <w:bCs/>
          <w:spacing w:val="-1"/>
          <w:sz w:val="24"/>
          <w:szCs w:val="24"/>
          <w:lang w:eastAsia="ru-RU"/>
        </w:rPr>
        <w:t>Предмет регулирования  административного регламента</w:t>
      </w:r>
    </w:p>
    <w:p w:rsidR="002B7F49" w:rsidRPr="00DE0C4B" w:rsidRDefault="002B7F49" w:rsidP="008E1AFC">
      <w:pPr>
        <w:widowControl w:val="0"/>
        <w:shd w:val="clear" w:color="auto" w:fill="FFFFFF"/>
        <w:autoSpaceDE w:val="0"/>
        <w:autoSpaceDN w:val="0"/>
        <w:adjustRightInd w:val="0"/>
        <w:spacing w:after="0" w:line="240" w:lineRule="auto"/>
        <w:ind w:left="420"/>
        <w:rPr>
          <w:rFonts w:ascii="Arial" w:hAnsi="Arial" w:cs="Arial"/>
          <w:b/>
          <w:bCs/>
          <w:sz w:val="24"/>
          <w:szCs w:val="24"/>
          <w:lang w:eastAsia="ru-RU"/>
        </w:rPr>
      </w:pPr>
    </w:p>
    <w:p w:rsidR="002B7F49" w:rsidRPr="00DE0C4B" w:rsidRDefault="002B7F49" w:rsidP="008E1AFC">
      <w:pPr>
        <w:widowControl w:val="0"/>
        <w:autoSpaceDE w:val="0"/>
        <w:autoSpaceDN w:val="0"/>
        <w:adjustRightInd w:val="0"/>
        <w:spacing w:after="0" w:line="240" w:lineRule="auto"/>
        <w:ind w:firstLine="420"/>
        <w:jc w:val="both"/>
        <w:rPr>
          <w:rFonts w:ascii="Arial" w:hAnsi="Arial" w:cs="Arial"/>
          <w:sz w:val="24"/>
          <w:szCs w:val="24"/>
          <w:lang w:eastAsia="ru-RU"/>
        </w:rPr>
      </w:pPr>
      <w:r w:rsidRPr="00DE0C4B">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2B7F49" w:rsidRPr="00DE0C4B" w:rsidRDefault="002B7F49"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8E1AFC">
      <w:pPr>
        <w:widowControl w:val="0"/>
        <w:numPr>
          <w:ilvl w:val="1"/>
          <w:numId w:val="1"/>
        </w:numPr>
        <w:autoSpaceDE w:val="0"/>
        <w:autoSpaceDN w:val="0"/>
        <w:adjustRightInd w:val="0"/>
        <w:spacing w:after="0" w:line="240" w:lineRule="auto"/>
        <w:jc w:val="center"/>
        <w:rPr>
          <w:rFonts w:ascii="Arial" w:hAnsi="Arial" w:cs="Arial"/>
          <w:b/>
          <w:bCs/>
          <w:sz w:val="24"/>
          <w:szCs w:val="24"/>
          <w:lang w:eastAsia="ru-RU"/>
        </w:rPr>
      </w:pPr>
      <w:r w:rsidRPr="00DE0C4B">
        <w:rPr>
          <w:rFonts w:ascii="Arial" w:hAnsi="Arial" w:cs="Arial"/>
          <w:b/>
          <w:bCs/>
          <w:sz w:val="24"/>
          <w:szCs w:val="24"/>
          <w:lang w:eastAsia="ru-RU"/>
        </w:rPr>
        <w:t>Круг заявителей</w:t>
      </w:r>
    </w:p>
    <w:p w:rsidR="002B7F49" w:rsidRPr="00DE0C4B" w:rsidRDefault="002B7F49" w:rsidP="008E1AFC">
      <w:pPr>
        <w:widowControl w:val="0"/>
        <w:autoSpaceDE w:val="0"/>
        <w:autoSpaceDN w:val="0"/>
        <w:adjustRightInd w:val="0"/>
        <w:spacing w:after="0" w:line="240" w:lineRule="auto"/>
        <w:ind w:left="420"/>
        <w:rPr>
          <w:rFonts w:ascii="Arial" w:hAnsi="Arial" w:cs="Arial"/>
          <w:b/>
          <w:bCs/>
          <w:sz w:val="24"/>
          <w:szCs w:val="24"/>
          <w:lang w:eastAsia="ru-RU"/>
        </w:rPr>
      </w:pPr>
    </w:p>
    <w:p w:rsidR="002B7F49" w:rsidRPr="00DE0C4B" w:rsidRDefault="002B7F49" w:rsidP="009C7C40">
      <w:pPr>
        <w:spacing w:after="0" w:line="240" w:lineRule="auto"/>
        <w:jc w:val="both"/>
        <w:rPr>
          <w:rFonts w:ascii="Arial" w:hAnsi="Arial" w:cs="Arial"/>
          <w:sz w:val="24"/>
          <w:szCs w:val="24"/>
        </w:rPr>
      </w:pPr>
      <w:r w:rsidRPr="00DE0C4B">
        <w:rPr>
          <w:rFonts w:ascii="Arial" w:hAnsi="Arial" w:cs="Arial"/>
          <w:color w:val="000080"/>
          <w:sz w:val="24"/>
          <w:szCs w:val="24"/>
        </w:rPr>
        <w:tab/>
      </w:r>
      <w:r w:rsidRPr="00DE0C4B">
        <w:rPr>
          <w:rFonts w:ascii="Arial" w:hAnsi="Arial" w:cs="Arial"/>
          <w:sz w:val="24"/>
          <w:szCs w:val="24"/>
        </w:rPr>
        <w:t xml:space="preserve">- лица, замещавшие должности муниципальной службы в органах местного самоуправления; </w:t>
      </w:r>
    </w:p>
    <w:p w:rsidR="002B7F49" w:rsidRPr="00DE0C4B" w:rsidRDefault="002B7F49" w:rsidP="009C7C40">
      <w:pPr>
        <w:spacing w:after="0" w:line="240" w:lineRule="auto"/>
        <w:jc w:val="both"/>
        <w:rPr>
          <w:rFonts w:ascii="Arial" w:hAnsi="Arial" w:cs="Arial"/>
          <w:sz w:val="24"/>
          <w:szCs w:val="24"/>
        </w:rPr>
      </w:pPr>
      <w:r w:rsidRPr="00DE0C4B">
        <w:rPr>
          <w:rFonts w:ascii="Arial" w:hAnsi="Arial" w:cs="Arial"/>
          <w:sz w:val="24"/>
          <w:szCs w:val="24"/>
        </w:rPr>
        <w:tab/>
        <w:t>- лица, замещавшие выборные должности в органах местного самоуправления;</w:t>
      </w:r>
    </w:p>
    <w:p w:rsidR="002B7F49" w:rsidRPr="00DE0C4B" w:rsidRDefault="002B7F49" w:rsidP="009C7C40">
      <w:pPr>
        <w:spacing w:after="0" w:line="240" w:lineRule="auto"/>
        <w:ind w:firstLine="708"/>
        <w:jc w:val="both"/>
        <w:rPr>
          <w:rFonts w:ascii="Arial" w:hAnsi="Arial" w:cs="Arial"/>
          <w:sz w:val="24"/>
          <w:szCs w:val="24"/>
          <w:lang w:eastAsia="ru-RU"/>
        </w:rPr>
      </w:pPr>
      <w:r w:rsidRPr="00DE0C4B">
        <w:rPr>
          <w:rFonts w:ascii="Arial" w:hAnsi="Arial" w:cs="Arial"/>
          <w:kern w:val="1"/>
          <w:sz w:val="24"/>
          <w:szCs w:val="24"/>
          <w:lang w:eastAsia="ar-SA"/>
        </w:rPr>
        <w:t xml:space="preserve">-  </w:t>
      </w:r>
      <w:r w:rsidRPr="00DE0C4B">
        <w:rPr>
          <w:rFonts w:ascii="Arial" w:hAnsi="Arial" w:cs="Arial"/>
          <w:sz w:val="24"/>
          <w:szCs w:val="24"/>
          <w:lang w:eastAsia="ru-RU"/>
        </w:rPr>
        <w:t>либо их  уполномоченные представители.</w:t>
      </w:r>
    </w:p>
    <w:p w:rsidR="002B7F49" w:rsidRPr="00DE0C4B" w:rsidRDefault="002B7F49" w:rsidP="002525BE">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DE0C4B">
        <w:rPr>
          <w:rFonts w:ascii="Arial" w:hAnsi="Arial" w:cs="Arial"/>
          <w:b/>
          <w:bCs/>
          <w:sz w:val="24"/>
          <w:szCs w:val="24"/>
          <w:lang w:eastAsia="ru-RU"/>
        </w:rPr>
        <w:t xml:space="preserve">1.3. Требования к порядку информирования о  порядке предоставления </w:t>
      </w: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DE0C4B">
        <w:rPr>
          <w:rFonts w:ascii="Arial" w:hAnsi="Arial" w:cs="Arial"/>
          <w:b/>
          <w:bCs/>
          <w:sz w:val="24"/>
          <w:szCs w:val="24"/>
          <w:lang w:eastAsia="ru-RU"/>
        </w:rPr>
        <w:t>муниципальной услуги</w:t>
      </w: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2B7F49" w:rsidRPr="00DE0C4B" w:rsidRDefault="002B7F49" w:rsidP="00A34249">
      <w:pPr>
        <w:tabs>
          <w:tab w:val="left" w:pos="709"/>
        </w:tabs>
        <w:jc w:val="both"/>
        <w:rPr>
          <w:rFonts w:ascii="Arial" w:hAnsi="Arial" w:cs="Arial"/>
          <w:sz w:val="24"/>
          <w:szCs w:val="24"/>
          <w:lang w:eastAsia="ru-RU"/>
        </w:rPr>
      </w:pPr>
      <w:r w:rsidRPr="00DE0C4B">
        <w:rPr>
          <w:rFonts w:ascii="Arial" w:hAnsi="Arial" w:cs="Arial"/>
          <w:sz w:val="24"/>
          <w:szCs w:val="24"/>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2B7F49" w:rsidRPr="00DE0C4B" w:rsidRDefault="002B7F49" w:rsidP="00A34249">
      <w:pPr>
        <w:tabs>
          <w:tab w:val="left" w:pos="709"/>
        </w:tabs>
        <w:jc w:val="both"/>
        <w:rPr>
          <w:rFonts w:ascii="Arial" w:hAnsi="Arial" w:cs="Arial"/>
          <w:kern w:val="2"/>
          <w:sz w:val="24"/>
          <w:szCs w:val="24"/>
        </w:rPr>
      </w:pPr>
      <w:r w:rsidRPr="00DE0C4B">
        <w:rPr>
          <w:rFonts w:ascii="Arial" w:hAnsi="Arial" w:cs="Arial"/>
          <w:sz w:val="24"/>
          <w:szCs w:val="24"/>
          <w:lang w:eastAsia="ru-RU"/>
        </w:rPr>
        <w:t xml:space="preserve"> </w:t>
      </w:r>
      <w:r w:rsidRPr="00DE0C4B">
        <w:rPr>
          <w:rFonts w:ascii="Arial" w:hAnsi="Arial" w:cs="Arial"/>
          <w:kern w:val="2"/>
          <w:sz w:val="24"/>
          <w:szCs w:val="24"/>
        </w:rPr>
        <w:t xml:space="preserve">Администрация </w:t>
      </w:r>
      <w:proofErr w:type="spellStart"/>
      <w:r w:rsidR="00DE0C4B" w:rsidRPr="00DE0C4B">
        <w:rPr>
          <w:rFonts w:ascii="Arial" w:hAnsi="Arial" w:cs="Arial"/>
          <w:kern w:val="2"/>
          <w:sz w:val="24"/>
          <w:szCs w:val="24"/>
        </w:rPr>
        <w:t>Рышк</w:t>
      </w:r>
      <w:r w:rsidRPr="00DE0C4B">
        <w:rPr>
          <w:rFonts w:ascii="Arial" w:hAnsi="Arial" w:cs="Arial"/>
          <w:kern w:val="2"/>
          <w:sz w:val="24"/>
          <w:szCs w:val="24"/>
        </w:rPr>
        <w:t>овского</w:t>
      </w:r>
      <w:proofErr w:type="spellEnd"/>
      <w:r w:rsidRPr="00DE0C4B">
        <w:rPr>
          <w:rFonts w:ascii="Arial" w:hAnsi="Arial" w:cs="Arial"/>
          <w:kern w:val="2"/>
          <w:sz w:val="24"/>
          <w:szCs w:val="24"/>
        </w:rPr>
        <w:t xml:space="preserve"> сельсовета:</w:t>
      </w:r>
    </w:p>
    <w:p w:rsidR="002B7F49" w:rsidRPr="00DE0C4B" w:rsidRDefault="002B7F49" w:rsidP="00A34249">
      <w:pPr>
        <w:tabs>
          <w:tab w:val="left" w:pos="709"/>
        </w:tabs>
        <w:jc w:val="both"/>
        <w:rPr>
          <w:rFonts w:ascii="Arial" w:hAnsi="Arial" w:cs="Arial"/>
          <w:kern w:val="2"/>
          <w:sz w:val="24"/>
          <w:szCs w:val="24"/>
        </w:rPr>
      </w:pPr>
      <w:proofErr w:type="gramStart"/>
      <w:r w:rsidRPr="00DE0C4B">
        <w:rPr>
          <w:rFonts w:ascii="Arial" w:hAnsi="Arial" w:cs="Arial"/>
          <w:kern w:val="2"/>
          <w:sz w:val="24"/>
          <w:szCs w:val="24"/>
        </w:rPr>
        <w:t xml:space="preserve">Россия, Курская область, </w:t>
      </w:r>
      <w:proofErr w:type="spellStart"/>
      <w:r w:rsidRPr="00DE0C4B">
        <w:rPr>
          <w:rFonts w:ascii="Arial" w:hAnsi="Arial" w:cs="Arial"/>
          <w:kern w:val="2"/>
          <w:sz w:val="24"/>
          <w:szCs w:val="24"/>
        </w:rPr>
        <w:t>Железногорский</w:t>
      </w:r>
      <w:proofErr w:type="spellEnd"/>
      <w:r w:rsidRPr="00DE0C4B">
        <w:rPr>
          <w:rFonts w:ascii="Arial" w:hAnsi="Arial" w:cs="Arial"/>
          <w:kern w:val="2"/>
          <w:sz w:val="24"/>
          <w:szCs w:val="24"/>
        </w:rPr>
        <w:t xml:space="preserve"> район, </w:t>
      </w:r>
      <w:proofErr w:type="spellStart"/>
      <w:r w:rsidR="00DE0C4B" w:rsidRPr="00DE0C4B">
        <w:rPr>
          <w:rFonts w:ascii="Arial" w:hAnsi="Arial" w:cs="Arial"/>
          <w:kern w:val="2"/>
          <w:sz w:val="24"/>
          <w:szCs w:val="24"/>
        </w:rPr>
        <w:t>Рышк</w:t>
      </w:r>
      <w:r w:rsidRPr="00DE0C4B">
        <w:rPr>
          <w:rFonts w:ascii="Arial" w:hAnsi="Arial" w:cs="Arial"/>
          <w:kern w:val="2"/>
          <w:sz w:val="24"/>
          <w:szCs w:val="24"/>
        </w:rPr>
        <w:t>овский</w:t>
      </w:r>
      <w:proofErr w:type="spellEnd"/>
      <w:r w:rsidRPr="00DE0C4B">
        <w:rPr>
          <w:rFonts w:ascii="Arial" w:hAnsi="Arial" w:cs="Arial"/>
          <w:kern w:val="2"/>
          <w:sz w:val="24"/>
          <w:szCs w:val="24"/>
        </w:rPr>
        <w:t xml:space="preserve"> сельсовет, </w:t>
      </w:r>
      <w:r w:rsidR="008A1263">
        <w:rPr>
          <w:rFonts w:ascii="Arial" w:hAnsi="Arial" w:cs="Arial"/>
          <w:kern w:val="2"/>
          <w:sz w:val="24"/>
          <w:szCs w:val="24"/>
        </w:rPr>
        <w:t>с</w:t>
      </w:r>
      <w:r w:rsidRPr="00DE0C4B">
        <w:rPr>
          <w:rFonts w:ascii="Arial" w:hAnsi="Arial" w:cs="Arial"/>
          <w:kern w:val="2"/>
          <w:sz w:val="24"/>
          <w:szCs w:val="24"/>
        </w:rPr>
        <w:t xml:space="preserve">. </w:t>
      </w:r>
      <w:proofErr w:type="spellStart"/>
      <w:r w:rsidR="00DE0C4B" w:rsidRPr="00DE0C4B">
        <w:rPr>
          <w:rFonts w:ascii="Arial" w:hAnsi="Arial" w:cs="Arial"/>
          <w:kern w:val="2"/>
          <w:sz w:val="24"/>
          <w:szCs w:val="24"/>
        </w:rPr>
        <w:t>Рышк</w:t>
      </w:r>
      <w:r w:rsidRPr="00DE0C4B">
        <w:rPr>
          <w:rFonts w:ascii="Arial" w:hAnsi="Arial" w:cs="Arial"/>
          <w:kern w:val="2"/>
          <w:sz w:val="24"/>
          <w:szCs w:val="24"/>
        </w:rPr>
        <w:t>о</w:t>
      </w:r>
      <w:r w:rsidR="008A1263">
        <w:rPr>
          <w:rFonts w:ascii="Arial" w:hAnsi="Arial" w:cs="Arial"/>
          <w:kern w:val="2"/>
          <w:sz w:val="24"/>
          <w:szCs w:val="24"/>
        </w:rPr>
        <w:t>во</w:t>
      </w:r>
      <w:proofErr w:type="spellEnd"/>
      <w:r w:rsidRPr="00DE0C4B">
        <w:rPr>
          <w:rFonts w:ascii="Arial" w:hAnsi="Arial" w:cs="Arial"/>
          <w:kern w:val="2"/>
          <w:sz w:val="24"/>
          <w:szCs w:val="24"/>
        </w:rPr>
        <w:t xml:space="preserve">, ул. </w:t>
      </w:r>
      <w:r w:rsidR="008A1263">
        <w:rPr>
          <w:rFonts w:ascii="Arial" w:hAnsi="Arial" w:cs="Arial"/>
          <w:kern w:val="2"/>
          <w:sz w:val="24"/>
          <w:szCs w:val="24"/>
        </w:rPr>
        <w:t>Молодежная</w:t>
      </w:r>
      <w:r w:rsidRPr="00DE0C4B">
        <w:rPr>
          <w:rFonts w:ascii="Arial" w:hAnsi="Arial" w:cs="Arial"/>
          <w:kern w:val="2"/>
          <w:sz w:val="24"/>
          <w:szCs w:val="24"/>
        </w:rPr>
        <w:t>, д. 1</w:t>
      </w:r>
      <w:r w:rsidR="008A1263">
        <w:rPr>
          <w:rFonts w:ascii="Arial" w:hAnsi="Arial" w:cs="Arial"/>
          <w:kern w:val="2"/>
          <w:sz w:val="24"/>
          <w:szCs w:val="24"/>
        </w:rPr>
        <w:t>6</w:t>
      </w:r>
      <w:r w:rsidRPr="00DE0C4B">
        <w:rPr>
          <w:rFonts w:ascii="Arial" w:hAnsi="Arial" w:cs="Arial"/>
          <w:kern w:val="2"/>
          <w:sz w:val="24"/>
          <w:szCs w:val="24"/>
        </w:rPr>
        <w:t xml:space="preserve">а </w:t>
      </w:r>
      <w:proofErr w:type="gramEnd"/>
    </w:p>
    <w:p w:rsidR="002B7F49" w:rsidRPr="00DE0C4B" w:rsidRDefault="002B7F49" w:rsidP="00A34249">
      <w:pPr>
        <w:tabs>
          <w:tab w:val="left" w:pos="709"/>
        </w:tabs>
        <w:jc w:val="center"/>
        <w:rPr>
          <w:rFonts w:ascii="Arial" w:hAnsi="Arial" w:cs="Arial"/>
          <w:b/>
          <w:bCs/>
          <w:kern w:val="1"/>
          <w:sz w:val="24"/>
          <w:szCs w:val="24"/>
        </w:rPr>
      </w:pPr>
      <w:r w:rsidRPr="00DE0C4B">
        <w:rPr>
          <w:rFonts w:ascii="Arial" w:hAnsi="Arial" w:cs="Arial"/>
          <w:b/>
          <w:bCs/>
          <w:kern w:val="1"/>
          <w:sz w:val="24"/>
          <w:szCs w:val="24"/>
        </w:rPr>
        <w:t>График работы:</w:t>
      </w:r>
    </w:p>
    <w:tbl>
      <w:tblPr>
        <w:tblW w:w="0" w:type="auto"/>
        <w:tblInd w:w="108" w:type="dxa"/>
        <w:tblLayout w:type="fixed"/>
        <w:tblLook w:val="00A0" w:firstRow="1" w:lastRow="0" w:firstColumn="1" w:lastColumn="0" w:noHBand="0" w:noVBand="0"/>
      </w:tblPr>
      <w:tblGrid>
        <w:gridCol w:w="4508"/>
        <w:gridCol w:w="4564"/>
      </w:tblGrid>
      <w:tr w:rsidR="002B7F49" w:rsidRPr="00DE0C4B" w:rsidTr="008A1263">
        <w:trPr>
          <w:trHeight w:val="274"/>
        </w:trPr>
        <w:tc>
          <w:tcPr>
            <w:tcW w:w="4508" w:type="dxa"/>
            <w:tcBorders>
              <w:top w:val="single" w:sz="4" w:space="0" w:color="000000"/>
              <w:left w:val="single" w:sz="4" w:space="0" w:color="000000"/>
              <w:bottom w:val="single" w:sz="4" w:space="0" w:color="000000"/>
              <w:right w:val="nil"/>
            </w:tcBorders>
          </w:tcPr>
          <w:p w:rsidR="002B7F49" w:rsidRPr="00DE0C4B" w:rsidRDefault="002B7F49" w:rsidP="00CE739D">
            <w:pPr>
              <w:tabs>
                <w:tab w:val="left" w:pos="709"/>
              </w:tabs>
              <w:snapToGrid w:val="0"/>
              <w:jc w:val="both"/>
              <w:rPr>
                <w:rFonts w:ascii="Arial" w:hAnsi="Arial" w:cs="Arial"/>
                <w:kern w:val="1"/>
                <w:sz w:val="24"/>
                <w:szCs w:val="24"/>
              </w:rPr>
            </w:pPr>
            <w:r w:rsidRPr="00DE0C4B">
              <w:rPr>
                <w:rFonts w:ascii="Arial" w:hAnsi="Arial" w:cs="Arial"/>
                <w:kern w:val="1"/>
                <w:sz w:val="24"/>
                <w:szCs w:val="24"/>
              </w:rPr>
              <w:lastRenderedPageBreak/>
              <w:t>Понедельник</w:t>
            </w:r>
          </w:p>
        </w:tc>
        <w:tc>
          <w:tcPr>
            <w:tcW w:w="4564" w:type="dxa"/>
            <w:tcBorders>
              <w:top w:val="single" w:sz="4" w:space="0" w:color="000000"/>
              <w:left w:val="single" w:sz="4" w:space="0" w:color="000000"/>
              <w:bottom w:val="single" w:sz="4" w:space="0" w:color="000000"/>
              <w:right w:val="single" w:sz="4" w:space="0" w:color="000000"/>
            </w:tcBorders>
          </w:tcPr>
          <w:p w:rsidR="002B7F49" w:rsidRPr="00DE0C4B" w:rsidRDefault="002B7F49" w:rsidP="008A1263">
            <w:pPr>
              <w:tabs>
                <w:tab w:val="left" w:pos="709"/>
              </w:tabs>
              <w:spacing w:line="276" w:lineRule="atLeast"/>
              <w:rPr>
                <w:rFonts w:ascii="Arial" w:hAnsi="Arial" w:cs="Arial"/>
                <w:kern w:val="1"/>
                <w:sz w:val="24"/>
                <w:szCs w:val="24"/>
              </w:rPr>
            </w:pPr>
            <w:r w:rsidRPr="00DE0C4B">
              <w:rPr>
                <w:rFonts w:ascii="Arial" w:hAnsi="Arial" w:cs="Arial"/>
                <w:kern w:val="1"/>
                <w:sz w:val="24"/>
                <w:szCs w:val="24"/>
              </w:rPr>
              <w:t>с 8-</w:t>
            </w:r>
            <w:r w:rsidR="008A1263">
              <w:rPr>
                <w:rFonts w:ascii="Arial" w:hAnsi="Arial" w:cs="Arial"/>
                <w:kern w:val="1"/>
                <w:sz w:val="24"/>
                <w:szCs w:val="24"/>
              </w:rPr>
              <w:t>3</w:t>
            </w:r>
            <w:r w:rsidRPr="00DE0C4B">
              <w:rPr>
                <w:rFonts w:ascii="Arial" w:hAnsi="Arial" w:cs="Arial"/>
                <w:kern w:val="1"/>
                <w:sz w:val="24"/>
                <w:szCs w:val="24"/>
              </w:rPr>
              <w:t>0 до 16-</w:t>
            </w:r>
            <w:r w:rsidR="008A1263">
              <w:rPr>
                <w:rFonts w:ascii="Arial" w:hAnsi="Arial" w:cs="Arial"/>
                <w:kern w:val="1"/>
                <w:sz w:val="24"/>
                <w:szCs w:val="24"/>
              </w:rPr>
              <w:t>3</w:t>
            </w:r>
            <w:r w:rsidRPr="00DE0C4B">
              <w:rPr>
                <w:rFonts w:ascii="Arial" w:hAnsi="Arial" w:cs="Arial"/>
                <w:kern w:val="1"/>
                <w:sz w:val="24"/>
                <w:szCs w:val="24"/>
              </w:rPr>
              <w:t>0</w:t>
            </w:r>
          </w:p>
        </w:tc>
      </w:tr>
      <w:tr w:rsidR="002B7F49" w:rsidRPr="00DE0C4B" w:rsidTr="008A1263">
        <w:trPr>
          <w:trHeight w:val="391"/>
        </w:trPr>
        <w:tc>
          <w:tcPr>
            <w:tcW w:w="4508" w:type="dxa"/>
            <w:tcBorders>
              <w:top w:val="single" w:sz="4" w:space="0" w:color="000000"/>
              <w:left w:val="single" w:sz="4" w:space="0" w:color="000000"/>
              <w:bottom w:val="single" w:sz="4" w:space="0" w:color="000000"/>
              <w:right w:val="nil"/>
            </w:tcBorders>
          </w:tcPr>
          <w:p w:rsidR="002B7F49" w:rsidRPr="00DE0C4B" w:rsidRDefault="002B7F49" w:rsidP="00CE739D">
            <w:pPr>
              <w:tabs>
                <w:tab w:val="left" w:pos="709"/>
              </w:tabs>
              <w:snapToGrid w:val="0"/>
              <w:jc w:val="both"/>
              <w:rPr>
                <w:rFonts w:ascii="Arial" w:hAnsi="Arial" w:cs="Arial"/>
                <w:kern w:val="1"/>
                <w:sz w:val="24"/>
                <w:szCs w:val="24"/>
              </w:rPr>
            </w:pPr>
            <w:r w:rsidRPr="00DE0C4B">
              <w:rPr>
                <w:rFonts w:ascii="Arial" w:hAnsi="Arial" w:cs="Arial"/>
                <w:kern w:val="1"/>
                <w:sz w:val="24"/>
                <w:szCs w:val="24"/>
              </w:rPr>
              <w:t>Вторник</w:t>
            </w:r>
          </w:p>
        </w:tc>
        <w:tc>
          <w:tcPr>
            <w:tcW w:w="4564" w:type="dxa"/>
            <w:tcBorders>
              <w:top w:val="single" w:sz="4" w:space="0" w:color="000000"/>
              <w:left w:val="single" w:sz="4" w:space="0" w:color="000000"/>
              <w:bottom w:val="single" w:sz="4" w:space="0" w:color="000000"/>
              <w:right w:val="single" w:sz="4" w:space="0" w:color="000000"/>
            </w:tcBorders>
          </w:tcPr>
          <w:p w:rsidR="002B7F49" w:rsidRPr="00DE0C4B" w:rsidRDefault="008A1263" w:rsidP="00CE739D">
            <w:pPr>
              <w:tabs>
                <w:tab w:val="left" w:pos="709"/>
              </w:tabs>
              <w:spacing w:line="276" w:lineRule="atLeast"/>
              <w:rPr>
                <w:rFonts w:ascii="Arial" w:hAnsi="Arial" w:cs="Arial"/>
                <w:kern w:val="1"/>
                <w:sz w:val="24"/>
                <w:szCs w:val="24"/>
              </w:rPr>
            </w:pPr>
            <w:r w:rsidRPr="00DE0C4B">
              <w:rPr>
                <w:rFonts w:ascii="Arial" w:hAnsi="Arial" w:cs="Arial"/>
                <w:kern w:val="1"/>
                <w:sz w:val="24"/>
                <w:szCs w:val="24"/>
              </w:rPr>
              <w:t>с 8-</w:t>
            </w:r>
            <w:r>
              <w:rPr>
                <w:rFonts w:ascii="Arial" w:hAnsi="Arial" w:cs="Arial"/>
                <w:kern w:val="1"/>
                <w:sz w:val="24"/>
                <w:szCs w:val="24"/>
              </w:rPr>
              <w:t>3</w:t>
            </w:r>
            <w:r w:rsidRPr="00DE0C4B">
              <w:rPr>
                <w:rFonts w:ascii="Arial" w:hAnsi="Arial" w:cs="Arial"/>
                <w:kern w:val="1"/>
                <w:sz w:val="24"/>
                <w:szCs w:val="24"/>
              </w:rPr>
              <w:t>0 до 16-</w:t>
            </w:r>
            <w:r>
              <w:rPr>
                <w:rFonts w:ascii="Arial" w:hAnsi="Arial" w:cs="Arial"/>
                <w:kern w:val="1"/>
                <w:sz w:val="24"/>
                <w:szCs w:val="24"/>
              </w:rPr>
              <w:t>3</w:t>
            </w:r>
            <w:r w:rsidRPr="00DE0C4B">
              <w:rPr>
                <w:rFonts w:ascii="Arial" w:hAnsi="Arial" w:cs="Arial"/>
                <w:kern w:val="1"/>
                <w:sz w:val="24"/>
                <w:szCs w:val="24"/>
              </w:rPr>
              <w:t>0</w:t>
            </w:r>
          </w:p>
        </w:tc>
      </w:tr>
      <w:tr w:rsidR="002B7F49" w:rsidRPr="00DE0C4B" w:rsidTr="008A1263">
        <w:trPr>
          <w:trHeight w:val="391"/>
        </w:trPr>
        <w:tc>
          <w:tcPr>
            <w:tcW w:w="4508" w:type="dxa"/>
            <w:tcBorders>
              <w:top w:val="single" w:sz="4" w:space="0" w:color="000000"/>
              <w:left w:val="single" w:sz="4" w:space="0" w:color="000000"/>
              <w:bottom w:val="single" w:sz="4" w:space="0" w:color="000000"/>
              <w:right w:val="nil"/>
            </w:tcBorders>
          </w:tcPr>
          <w:p w:rsidR="002B7F49" w:rsidRPr="00DE0C4B" w:rsidRDefault="002B7F49" w:rsidP="00CE739D">
            <w:pPr>
              <w:tabs>
                <w:tab w:val="left" w:pos="709"/>
              </w:tabs>
              <w:snapToGrid w:val="0"/>
              <w:jc w:val="both"/>
              <w:rPr>
                <w:rFonts w:ascii="Arial" w:hAnsi="Arial" w:cs="Arial"/>
                <w:kern w:val="1"/>
                <w:sz w:val="24"/>
                <w:szCs w:val="24"/>
              </w:rPr>
            </w:pPr>
            <w:r w:rsidRPr="00DE0C4B">
              <w:rPr>
                <w:rFonts w:ascii="Arial" w:hAnsi="Arial" w:cs="Arial"/>
                <w:kern w:val="1"/>
                <w:sz w:val="24"/>
                <w:szCs w:val="24"/>
              </w:rPr>
              <w:t>Среда</w:t>
            </w:r>
          </w:p>
        </w:tc>
        <w:tc>
          <w:tcPr>
            <w:tcW w:w="4564" w:type="dxa"/>
            <w:tcBorders>
              <w:top w:val="single" w:sz="4" w:space="0" w:color="000000"/>
              <w:left w:val="single" w:sz="4" w:space="0" w:color="000000"/>
              <w:bottom w:val="single" w:sz="4" w:space="0" w:color="000000"/>
              <w:right w:val="single" w:sz="4" w:space="0" w:color="000000"/>
            </w:tcBorders>
          </w:tcPr>
          <w:p w:rsidR="002B7F49" w:rsidRPr="00DE0C4B" w:rsidRDefault="008A1263" w:rsidP="00CE739D">
            <w:pPr>
              <w:tabs>
                <w:tab w:val="left" w:pos="709"/>
              </w:tabs>
              <w:spacing w:line="276" w:lineRule="atLeast"/>
              <w:rPr>
                <w:rFonts w:ascii="Arial" w:hAnsi="Arial" w:cs="Arial"/>
                <w:kern w:val="1"/>
                <w:sz w:val="24"/>
                <w:szCs w:val="24"/>
              </w:rPr>
            </w:pPr>
            <w:r w:rsidRPr="00DE0C4B">
              <w:rPr>
                <w:rFonts w:ascii="Arial" w:hAnsi="Arial" w:cs="Arial"/>
                <w:kern w:val="1"/>
                <w:sz w:val="24"/>
                <w:szCs w:val="24"/>
              </w:rPr>
              <w:t>с 8-</w:t>
            </w:r>
            <w:r>
              <w:rPr>
                <w:rFonts w:ascii="Arial" w:hAnsi="Arial" w:cs="Arial"/>
                <w:kern w:val="1"/>
                <w:sz w:val="24"/>
                <w:szCs w:val="24"/>
              </w:rPr>
              <w:t>3</w:t>
            </w:r>
            <w:r w:rsidRPr="00DE0C4B">
              <w:rPr>
                <w:rFonts w:ascii="Arial" w:hAnsi="Arial" w:cs="Arial"/>
                <w:kern w:val="1"/>
                <w:sz w:val="24"/>
                <w:szCs w:val="24"/>
              </w:rPr>
              <w:t>0 до 16-</w:t>
            </w:r>
            <w:r>
              <w:rPr>
                <w:rFonts w:ascii="Arial" w:hAnsi="Arial" w:cs="Arial"/>
                <w:kern w:val="1"/>
                <w:sz w:val="24"/>
                <w:szCs w:val="24"/>
              </w:rPr>
              <w:t>3</w:t>
            </w:r>
            <w:r w:rsidRPr="00DE0C4B">
              <w:rPr>
                <w:rFonts w:ascii="Arial" w:hAnsi="Arial" w:cs="Arial"/>
                <w:kern w:val="1"/>
                <w:sz w:val="24"/>
                <w:szCs w:val="24"/>
              </w:rPr>
              <w:t>0</w:t>
            </w:r>
          </w:p>
        </w:tc>
      </w:tr>
      <w:tr w:rsidR="002B7F49" w:rsidRPr="00DE0C4B" w:rsidTr="008A1263">
        <w:trPr>
          <w:trHeight w:val="391"/>
        </w:trPr>
        <w:tc>
          <w:tcPr>
            <w:tcW w:w="4508" w:type="dxa"/>
            <w:tcBorders>
              <w:top w:val="single" w:sz="4" w:space="0" w:color="000000"/>
              <w:left w:val="single" w:sz="4" w:space="0" w:color="000000"/>
              <w:bottom w:val="single" w:sz="4" w:space="0" w:color="000000"/>
              <w:right w:val="nil"/>
            </w:tcBorders>
          </w:tcPr>
          <w:p w:rsidR="002B7F49" w:rsidRPr="00DE0C4B" w:rsidRDefault="002B7F49" w:rsidP="00CE739D">
            <w:pPr>
              <w:tabs>
                <w:tab w:val="left" w:pos="709"/>
              </w:tabs>
              <w:snapToGrid w:val="0"/>
              <w:jc w:val="both"/>
              <w:rPr>
                <w:rFonts w:ascii="Arial" w:hAnsi="Arial" w:cs="Arial"/>
                <w:kern w:val="1"/>
                <w:sz w:val="24"/>
                <w:szCs w:val="24"/>
              </w:rPr>
            </w:pPr>
            <w:r w:rsidRPr="00DE0C4B">
              <w:rPr>
                <w:rFonts w:ascii="Arial" w:hAnsi="Arial" w:cs="Arial"/>
                <w:kern w:val="1"/>
                <w:sz w:val="24"/>
                <w:szCs w:val="24"/>
              </w:rPr>
              <w:t>Четверг</w:t>
            </w:r>
          </w:p>
        </w:tc>
        <w:tc>
          <w:tcPr>
            <w:tcW w:w="4564" w:type="dxa"/>
            <w:tcBorders>
              <w:top w:val="single" w:sz="4" w:space="0" w:color="000000"/>
              <w:left w:val="single" w:sz="4" w:space="0" w:color="000000"/>
              <w:bottom w:val="single" w:sz="4" w:space="0" w:color="000000"/>
              <w:right w:val="single" w:sz="4" w:space="0" w:color="000000"/>
            </w:tcBorders>
          </w:tcPr>
          <w:p w:rsidR="002B7F49" w:rsidRPr="00DE0C4B" w:rsidRDefault="008A1263" w:rsidP="00CE739D">
            <w:pPr>
              <w:tabs>
                <w:tab w:val="left" w:pos="709"/>
              </w:tabs>
              <w:spacing w:line="276" w:lineRule="atLeast"/>
              <w:rPr>
                <w:rFonts w:ascii="Arial" w:hAnsi="Arial" w:cs="Arial"/>
                <w:kern w:val="1"/>
                <w:sz w:val="24"/>
                <w:szCs w:val="24"/>
              </w:rPr>
            </w:pPr>
            <w:r w:rsidRPr="00DE0C4B">
              <w:rPr>
                <w:rFonts w:ascii="Arial" w:hAnsi="Arial" w:cs="Arial"/>
                <w:kern w:val="1"/>
                <w:sz w:val="24"/>
                <w:szCs w:val="24"/>
              </w:rPr>
              <w:t>с 8-</w:t>
            </w:r>
            <w:r>
              <w:rPr>
                <w:rFonts w:ascii="Arial" w:hAnsi="Arial" w:cs="Arial"/>
                <w:kern w:val="1"/>
                <w:sz w:val="24"/>
                <w:szCs w:val="24"/>
              </w:rPr>
              <w:t>3</w:t>
            </w:r>
            <w:r w:rsidRPr="00DE0C4B">
              <w:rPr>
                <w:rFonts w:ascii="Arial" w:hAnsi="Arial" w:cs="Arial"/>
                <w:kern w:val="1"/>
                <w:sz w:val="24"/>
                <w:szCs w:val="24"/>
              </w:rPr>
              <w:t>0 до 16-</w:t>
            </w:r>
            <w:r>
              <w:rPr>
                <w:rFonts w:ascii="Arial" w:hAnsi="Arial" w:cs="Arial"/>
                <w:kern w:val="1"/>
                <w:sz w:val="24"/>
                <w:szCs w:val="24"/>
              </w:rPr>
              <w:t>3</w:t>
            </w:r>
            <w:r w:rsidRPr="00DE0C4B">
              <w:rPr>
                <w:rFonts w:ascii="Arial" w:hAnsi="Arial" w:cs="Arial"/>
                <w:kern w:val="1"/>
                <w:sz w:val="24"/>
                <w:szCs w:val="24"/>
              </w:rPr>
              <w:t>0</w:t>
            </w:r>
          </w:p>
        </w:tc>
      </w:tr>
      <w:tr w:rsidR="002B7F49" w:rsidRPr="00DE0C4B" w:rsidTr="008A1263">
        <w:trPr>
          <w:trHeight w:val="391"/>
        </w:trPr>
        <w:tc>
          <w:tcPr>
            <w:tcW w:w="4508" w:type="dxa"/>
            <w:tcBorders>
              <w:top w:val="single" w:sz="4" w:space="0" w:color="000000"/>
              <w:left w:val="single" w:sz="4" w:space="0" w:color="000000"/>
              <w:bottom w:val="single" w:sz="4" w:space="0" w:color="000000"/>
              <w:right w:val="nil"/>
            </w:tcBorders>
          </w:tcPr>
          <w:p w:rsidR="002B7F49" w:rsidRPr="00DE0C4B" w:rsidRDefault="002B7F49" w:rsidP="00CE739D">
            <w:pPr>
              <w:tabs>
                <w:tab w:val="left" w:pos="709"/>
              </w:tabs>
              <w:snapToGrid w:val="0"/>
              <w:jc w:val="both"/>
              <w:rPr>
                <w:rFonts w:ascii="Arial" w:hAnsi="Arial" w:cs="Arial"/>
                <w:kern w:val="1"/>
                <w:sz w:val="24"/>
                <w:szCs w:val="24"/>
              </w:rPr>
            </w:pPr>
            <w:r w:rsidRPr="00DE0C4B">
              <w:rPr>
                <w:rFonts w:ascii="Arial" w:hAnsi="Arial" w:cs="Arial"/>
                <w:kern w:val="1"/>
                <w:sz w:val="24"/>
                <w:szCs w:val="24"/>
              </w:rPr>
              <w:t>Пятница</w:t>
            </w:r>
          </w:p>
        </w:tc>
        <w:tc>
          <w:tcPr>
            <w:tcW w:w="4564" w:type="dxa"/>
            <w:tcBorders>
              <w:top w:val="single" w:sz="4" w:space="0" w:color="000000"/>
              <w:left w:val="single" w:sz="4" w:space="0" w:color="000000"/>
              <w:bottom w:val="single" w:sz="4" w:space="0" w:color="000000"/>
              <w:right w:val="single" w:sz="4" w:space="0" w:color="000000"/>
            </w:tcBorders>
          </w:tcPr>
          <w:p w:rsidR="002B7F49" w:rsidRPr="00DE0C4B" w:rsidRDefault="008A1263" w:rsidP="00CE739D">
            <w:pPr>
              <w:tabs>
                <w:tab w:val="left" w:pos="709"/>
              </w:tabs>
              <w:spacing w:line="276" w:lineRule="atLeast"/>
              <w:rPr>
                <w:rFonts w:ascii="Arial" w:hAnsi="Arial" w:cs="Arial"/>
                <w:kern w:val="1"/>
                <w:sz w:val="24"/>
                <w:szCs w:val="24"/>
              </w:rPr>
            </w:pPr>
            <w:r w:rsidRPr="00DE0C4B">
              <w:rPr>
                <w:rFonts w:ascii="Arial" w:hAnsi="Arial" w:cs="Arial"/>
                <w:kern w:val="1"/>
                <w:sz w:val="24"/>
                <w:szCs w:val="24"/>
              </w:rPr>
              <w:t>с 8-</w:t>
            </w:r>
            <w:r>
              <w:rPr>
                <w:rFonts w:ascii="Arial" w:hAnsi="Arial" w:cs="Arial"/>
                <w:kern w:val="1"/>
                <w:sz w:val="24"/>
                <w:szCs w:val="24"/>
              </w:rPr>
              <w:t>3</w:t>
            </w:r>
            <w:r w:rsidRPr="00DE0C4B">
              <w:rPr>
                <w:rFonts w:ascii="Arial" w:hAnsi="Arial" w:cs="Arial"/>
                <w:kern w:val="1"/>
                <w:sz w:val="24"/>
                <w:szCs w:val="24"/>
              </w:rPr>
              <w:t>0 до 16-</w:t>
            </w:r>
            <w:r>
              <w:rPr>
                <w:rFonts w:ascii="Arial" w:hAnsi="Arial" w:cs="Arial"/>
                <w:kern w:val="1"/>
                <w:sz w:val="24"/>
                <w:szCs w:val="24"/>
              </w:rPr>
              <w:t>3</w:t>
            </w:r>
            <w:r w:rsidRPr="00DE0C4B">
              <w:rPr>
                <w:rFonts w:ascii="Arial" w:hAnsi="Arial" w:cs="Arial"/>
                <w:kern w:val="1"/>
                <w:sz w:val="24"/>
                <w:szCs w:val="24"/>
              </w:rPr>
              <w:t>0</w:t>
            </w:r>
          </w:p>
        </w:tc>
      </w:tr>
      <w:tr w:rsidR="002B7F49" w:rsidRPr="00DE0C4B" w:rsidTr="008A1263">
        <w:trPr>
          <w:trHeight w:val="403"/>
        </w:trPr>
        <w:tc>
          <w:tcPr>
            <w:tcW w:w="4508" w:type="dxa"/>
            <w:tcBorders>
              <w:top w:val="single" w:sz="4" w:space="0" w:color="000000"/>
              <w:left w:val="single" w:sz="4" w:space="0" w:color="000000"/>
              <w:bottom w:val="single" w:sz="4" w:space="0" w:color="000000"/>
              <w:right w:val="nil"/>
            </w:tcBorders>
          </w:tcPr>
          <w:p w:rsidR="002B7F49" w:rsidRPr="00DE0C4B" w:rsidRDefault="002B7F49" w:rsidP="00CE739D">
            <w:pPr>
              <w:tabs>
                <w:tab w:val="left" w:pos="709"/>
              </w:tabs>
              <w:snapToGrid w:val="0"/>
              <w:jc w:val="both"/>
              <w:rPr>
                <w:rFonts w:ascii="Arial" w:hAnsi="Arial" w:cs="Arial"/>
                <w:kern w:val="1"/>
                <w:sz w:val="24"/>
                <w:szCs w:val="24"/>
              </w:rPr>
            </w:pPr>
            <w:r w:rsidRPr="00DE0C4B">
              <w:rPr>
                <w:rFonts w:ascii="Arial" w:hAnsi="Arial" w:cs="Arial"/>
                <w:kern w:val="1"/>
                <w:sz w:val="24"/>
                <w:szCs w:val="24"/>
              </w:rPr>
              <w:t>Суббота</w:t>
            </w:r>
          </w:p>
        </w:tc>
        <w:tc>
          <w:tcPr>
            <w:tcW w:w="4564" w:type="dxa"/>
            <w:tcBorders>
              <w:top w:val="single" w:sz="4" w:space="0" w:color="000000"/>
              <w:left w:val="single" w:sz="4" w:space="0" w:color="000000"/>
              <w:bottom w:val="single" w:sz="4" w:space="0" w:color="000000"/>
              <w:right w:val="single" w:sz="4" w:space="0" w:color="000000"/>
            </w:tcBorders>
          </w:tcPr>
          <w:p w:rsidR="002B7F49" w:rsidRPr="00DE0C4B" w:rsidRDefault="002B7F49" w:rsidP="00CE739D">
            <w:pPr>
              <w:tabs>
                <w:tab w:val="left" w:pos="709"/>
              </w:tabs>
              <w:spacing w:line="276" w:lineRule="atLeast"/>
              <w:rPr>
                <w:rFonts w:ascii="Arial" w:hAnsi="Arial" w:cs="Arial"/>
                <w:kern w:val="1"/>
                <w:sz w:val="24"/>
                <w:szCs w:val="24"/>
              </w:rPr>
            </w:pPr>
            <w:r w:rsidRPr="00DE0C4B">
              <w:rPr>
                <w:rFonts w:ascii="Arial" w:hAnsi="Arial" w:cs="Arial"/>
                <w:kern w:val="1"/>
                <w:sz w:val="24"/>
                <w:szCs w:val="24"/>
              </w:rPr>
              <w:t>выходной</w:t>
            </w:r>
          </w:p>
        </w:tc>
      </w:tr>
      <w:tr w:rsidR="002B7F49" w:rsidRPr="00DE0C4B" w:rsidTr="008A1263">
        <w:trPr>
          <w:trHeight w:val="391"/>
        </w:trPr>
        <w:tc>
          <w:tcPr>
            <w:tcW w:w="4508" w:type="dxa"/>
            <w:tcBorders>
              <w:top w:val="single" w:sz="4" w:space="0" w:color="000000"/>
              <w:left w:val="single" w:sz="4" w:space="0" w:color="000000"/>
              <w:bottom w:val="single" w:sz="4" w:space="0" w:color="000000"/>
              <w:right w:val="nil"/>
            </w:tcBorders>
          </w:tcPr>
          <w:p w:rsidR="002B7F49" w:rsidRPr="00DE0C4B" w:rsidRDefault="002B7F49" w:rsidP="00CE739D">
            <w:pPr>
              <w:tabs>
                <w:tab w:val="left" w:pos="709"/>
              </w:tabs>
              <w:snapToGrid w:val="0"/>
              <w:jc w:val="both"/>
              <w:rPr>
                <w:rFonts w:ascii="Arial" w:hAnsi="Arial" w:cs="Arial"/>
                <w:kern w:val="1"/>
                <w:sz w:val="24"/>
                <w:szCs w:val="24"/>
              </w:rPr>
            </w:pPr>
            <w:r w:rsidRPr="00DE0C4B">
              <w:rPr>
                <w:rFonts w:ascii="Arial" w:hAnsi="Arial" w:cs="Arial"/>
                <w:kern w:val="1"/>
                <w:sz w:val="24"/>
                <w:szCs w:val="24"/>
              </w:rPr>
              <w:t>Воскресенье</w:t>
            </w:r>
          </w:p>
        </w:tc>
        <w:tc>
          <w:tcPr>
            <w:tcW w:w="4564" w:type="dxa"/>
            <w:tcBorders>
              <w:top w:val="single" w:sz="4" w:space="0" w:color="000000"/>
              <w:left w:val="single" w:sz="4" w:space="0" w:color="000000"/>
              <w:bottom w:val="single" w:sz="4" w:space="0" w:color="000000"/>
              <w:right w:val="single" w:sz="4" w:space="0" w:color="000000"/>
            </w:tcBorders>
          </w:tcPr>
          <w:p w:rsidR="002B7F49" w:rsidRPr="00DE0C4B" w:rsidRDefault="002B7F49" w:rsidP="00CE739D">
            <w:pPr>
              <w:tabs>
                <w:tab w:val="left" w:pos="709"/>
              </w:tabs>
              <w:spacing w:line="276" w:lineRule="atLeast"/>
              <w:rPr>
                <w:rFonts w:ascii="Arial" w:hAnsi="Arial" w:cs="Arial"/>
                <w:kern w:val="1"/>
                <w:sz w:val="24"/>
                <w:szCs w:val="24"/>
              </w:rPr>
            </w:pPr>
            <w:r w:rsidRPr="00DE0C4B">
              <w:rPr>
                <w:rFonts w:ascii="Arial" w:hAnsi="Arial" w:cs="Arial"/>
                <w:kern w:val="1"/>
                <w:sz w:val="24"/>
                <w:szCs w:val="24"/>
              </w:rPr>
              <w:t>выходной</w:t>
            </w:r>
          </w:p>
        </w:tc>
      </w:tr>
    </w:tbl>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p>
    <w:p w:rsidR="002B7F49" w:rsidRPr="00DE0C4B" w:rsidRDefault="002B7F49" w:rsidP="0021288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B7F49" w:rsidRPr="00DE0C4B" w:rsidRDefault="002B7F49" w:rsidP="0021288C">
      <w:pPr>
        <w:tabs>
          <w:tab w:val="left" w:pos="709"/>
        </w:tabs>
        <w:spacing w:after="0" w:line="240" w:lineRule="auto"/>
        <w:ind w:firstLine="709"/>
        <w:jc w:val="both"/>
        <w:rPr>
          <w:rFonts w:ascii="Arial" w:hAnsi="Arial" w:cs="Arial"/>
          <w:kern w:val="2"/>
          <w:sz w:val="24"/>
          <w:szCs w:val="24"/>
        </w:rPr>
      </w:pPr>
      <w:r w:rsidRPr="00DE0C4B">
        <w:rPr>
          <w:rFonts w:ascii="Arial" w:hAnsi="Arial" w:cs="Arial"/>
          <w:kern w:val="2"/>
          <w:sz w:val="24"/>
          <w:szCs w:val="24"/>
        </w:rPr>
        <w:t xml:space="preserve">Телефон Администрации </w:t>
      </w:r>
      <w:proofErr w:type="spellStart"/>
      <w:r w:rsidR="00DE0C4B" w:rsidRPr="00DE0C4B">
        <w:rPr>
          <w:rFonts w:ascii="Arial" w:hAnsi="Arial" w:cs="Arial"/>
          <w:kern w:val="2"/>
          <w:sz w:val="24"/>
          <w:szCs w:val="24"/>
        </w:rPr>
        <w:t>Рышк</w:t>
      </w:r>
      <w:r w:rsidRPr="00DE0C4B">
        <w:rPr>
          <w:rFonts w:ascii="Arial" w:hAnsi="Arial" w:cs="Arial"/>
          <w:kern w:val="2"/>
          <w:sz w:val="24"/>
          <w:szCs w:val="24"/>
        </w:rPr>
        <w:t>овского</w:t>
      </w:r>
      <w:proofErr w:type="spellEnd"/>
      <w:r w:rsidRPr="00DE0C4B">
        <w:rPr>
          <w:rFonts w:ascii="Arial" w:hAnsi="Arial" w:cs="Arial"/>
          <w:kern w:val="2"/>
          <w:sz w:val="24"/>
          <w:szCs w:val="24"/>
        </w:rPr>
        <w:t xml:space="preserve"> сельсовета: 8(47148) 7-</w:t>
      </w:r>
      <w:r w:rsidR="008A1263">
        <w:rPr>
          <w:rFonts w:ascii="Arial" w:hAnsi="Arial" w:cs="Arial"/>
          <w:kern w:val="2"/>
          <w:sz w:val="24"/>
          <w:szCs w:val="24"/>
        </w:rPr>
        <w:t>32</w:t>
      </w:r>
      <w:r w:rsidRPr="00DE0C4B">
        <w:rPr>
          <w:rFonts w:ascii="Arial" w:hAnsi="Arial" w:cs="Arial"/>
          <w:kern w:val="2"/>
          <w:sz w:val="24"/>
          <w:szCs w:val="24"/>
        </w:rPr>
        <w:t>-</w:t>
      </w:r>
      <w:r w:rsidR="008A1263">
        <w:rPr>
          <w:rFonts w:ascii="Arial" w:hAnsi="Arial" w:cs="Arial"/>
          <w:kern w:val="2"/>
          <w:sz w:val="24"/>
          <w:szCs w:val="24"/>
        </w:rPr>
        <w:t>6</w:t>
      </w:r>
      <w:r w:rsidRPr="00DE0C4B">
        <w:rPr>
          <w:rFonts w:ascii="Arial" w:hAnsi="Arial" w:cs="Arial"/>
          <w:kern w:val="2"/>
          <w:sz w:val="24"/>
          <w:szCs w:val="24"/>
        </w:rPr>
        <w:t>1.</w:t>
      </w:r>
    </w:p>
    <w:p w:rsidR="002B7F49" w:rsidRPr="00DE0C4B" w:rsidRDefault="002B7F49" w:rsidP="0021288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     1.3.3. Адрес официального сайта ОМСУ в информационно-телекоммуникационной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Адрес официального  сайта муниципального района «</w:t>
      </w:r>
      <w:proofErr w:type="spellStart"/>
      <w:r w:rsidRPr="00DE0C4B">
        <w:rPr>
          <w:rFonts w:ascii="Arial" w:hAnsi="Arial" w:cs="Arial"/>
          <w:sz w:val="24"/>
          <w:szCs w:val="24"/>
          <w:lang w:eastAsia="ru-RU"/>
        </w:rPr>
        <w:t>Железногорский</w:t>
      </w:r>
      <w:proofErr w:type="spellEnd"/>
      <w:r w:rsidRPr="00DE0C4B">
        <w:rPr>
          <w:rFonts w:ascii="Arial" w:hAnsi="Arial" w:cs="Arial"/>
          <w:sz w:val="24"/>
          <w:szCs w:val="24"/>
          <w:lang w:eastAsia="ru-RU"/>
        </w:rPr>
        <w:t xml:space="preserve"> район» Курской области http://zhel.rkursk.ru/;</w:t>
      </w:r>
    </w:p>
    <w:p w:rsidR="002B7F49" w:rsidRPr="00DE0C4B" w:rsidRDefault="002B7F49" w:rsidP="0021288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Электронная почта: </w:t>
      </w:r>
      <w:r w:rsidRPr="00DE0C4B">
        <w:rPr>
          <w:rFonts w:ascii="Arial" w:hAnsi="Arial" w:cs="Arial"/>
          <w:sz w:val="24"/>
          <w:szCs w:val="24"/>
        </w:rPr>
        <w:t>zhelrayon@mail.ru</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1.3.5. Информация об услуге, порядке ее оказания предоставляется заявителям на безвозмездной основе.</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1.3.6. Информирование заявителей организуется следующим образом:</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DE0C4B">
        <w:rPr>
          <w:rFonts w:ascii="Arial" w:hAnsi="Arial" w:cs="Arial"/>
          <w:sz w:val="24"/>
          <w:szCs w:val="24"/>
          <w:lang w:eastAsia="ru-RU"/>
        </w:rPr>
        <w:t>индивидуальное информирование (устное, письменное);</w:t>
      </w:r>
      <w:proofErr w:type="gramEnd"/>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публичное информирование (средства массовой информации, сеть «Интернет»).</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Pr="00DE0C4B">
        <w:rPr>
          <w:rFonts w:ascii="Arial" w:hAnsi="Arial" w:cs="Arial"/>
          <w:sz w:val="24"/>
          <w:szCs w:val="24"/>
          <w:lang w:eastAsia="ru-RU"/>
        </w:rPr>
        <w:t>Железногорского</w:t>
      </w:r>
      <w:proofErr w:type="spellEnd"/>
      <w:r w:rsidRPr="00DE0C4B">
        <w:rPr>
          <w:rFonts w:ascii="Arial" w:hAnsi="Arial" w:cs="Arial"/>
          <w:sz w:val="24"/>
          <w:szCs w:val="24"/>
          <w:lang w:eastAsia="ru-RU"/>
        </w:rPr>
        <w:t xml:space="preserve"> района и на информационном стенде.</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B7F49" w:rsidRPr="00DE0C4B" w:rsidRDefault="002B7F4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B7F49" w:rsidRPr="00DE0C4B" w:rsidRDefault="002B7F49" w:rsidP="008E1AFC">
      <w:pPr>
        <w:widowControl w:val="0"/>
        <w:autoSpaceDE w:val="0"/>
        <w:autoSpaceDN w:val="0"/>
        <w:adjustRightInd w:val="0"/>
        <w:spacing w:after="0" w:line="240" w:lineRule="auto"/>
        <w:jc w:val="both"/>
        <w:rPr>
          <w:rFonts w:ascii="Arial" w:hAnsi="Arial" w:cs="Arial"/>
          <w:sz w:val="24"/>
          <w:szCs w:val="24"/>
          <w:lang w:eastAsia="ru-RU"/>
        </w:rPr>
      </w:pPr>
    </w:p>
    <w:p w:rsidR="002B7F49" w:rsidRPr="00DE0C4B" w:rsidRDefault="00060DF0" w:rsidP="008E1AF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060DF0">
        <w:rPr>
          <w:rFonts w:ascii="Arial" w:hAnsi="Arial" w:cs="Arial"/>
          <w:b/>
          <w:bCs/>
          <w:sz w:val="30"/>
          <w:szCs w:val="30"/>
          <w:lang w:val="en-US" w:eastAsia="ru-RU"/>
        </w:rPr>
        <w:t>II</w:t>
      </w:r>
      <w:r w:rsidR="002B7F49" w:rsidRPr="00060DF0">
        <w:rPr>
          <w:rFonts w:ascii="Arial" w:hAnsi="Arial" w:cs="Arial"/>
          <w:b/>
          <w:bCs/>
          <w:spacing w:val="-1"/>
          <w:sz w:val="30"/>
          <w:szCs w:val="30"/>
          <w:lang w:eastAsia="ru-RU"/>
        </w:rPr>
        <w:t>. СТАНДАРТ ПРЕДОСТАВЛЕНИЯ МУНИЦИПАЛЬНОЙ УСЛУГИ</w:t>
      </w:r>
    </w:p>
    <w:p w:rsidR="002B7F49" w:rsidRPr="00DE0C4B" w:rsidRDefault="002B7F49" w:rsidP="008E1AFC">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2B7F49" w:rsidRPr="00DE0C4B" w:rsidRDefault="002B7F49" w:rsidP="008E1AFC">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DE0C4B">
        <w:rPr>
          <w:rFonts w:ascii="Arial" w:hAnsi="Arial" w:cs="Arial"/>
          <w:b/>
          <w:bCs/>
          <w:sz w:val="24"/>
          <w:szCs w:val="24"/>
          <w:lang w:eastAsia="ru-RU"/>
        </w:rPr>
        <w:t>2.1. Наименование муниципальной услуги</w:t>
      </w:r>
    </w:p>
    <w:p w:rsidR="002B7F49" w:rsidRPr="00DE0C4B" w:rsidRDefault="002B7F49" w:rsidP="008E1AFC">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2B7F49" w:rsidRPr="00DE0C4B" w:rsidRDefault="002B7F49" w:rsidP="00A10F6A">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w:t>
      </w:r>
      <w:r w:rsidRPr="00DE0C4B">
        <w:rPr>
          <w:rFonts w:ascii="Arial" w:hAnsi="Arial" w:cs="Arial"/>
          <w:sz w:val="24"/>
          <w:szCs w:val="24"/>
          <w:lang w:eastAsia="ru-RU"/>
        </w:rPr>
        <w:lastRenderedPageBreak/>
        <w:t>лицам.</w:t>
      </w: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DE0C4B">
        <w:rPr>
          <w:rFonts w:ascii="Arial" w:hAnsi="Arial" w:cs="Arial"/>
          <w:b/>
          <w:bCs/>
          <w:sz w:val="24"/>
          <w:szCs w:val="24"/>
          <w:lang w:eastAsia="ru-RU"/>
        </w:rPr>
        <w:t>2.2. Наименование органа, предоставляющего муниципальную услугу</w:t>
      </w: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2B7F49" w:rsidRPr="00DE0C4B" w:rsidRDefault="002B7F49" w:rsidP="002525BE">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xml:space="preserve">Муниципальная услуга предоставляется Администрацией </w:t>
      </w:r>
      <w:proofErr w:type="spellStart"/>
      <w:r w:rsidR="00DE0C4B" w:rsidRPr="00DE0C4B">
        <w:rPr>
          <w:rFonts w:ascii="Arial" w:hAnsi="Arial" w:cs="Arial"/>
          <w:sz w:val="24"/>
          <w:szCs w:val="24"/>
          <w:lang w:eastAsia="ru-RU"/>
        </w:rPr>
        <w:t>Рышк</w:t>
      </w:r>
      <w:r w:rsidRPr="00DE0C4B">
        <w:rPr>
          <w:rFonts w:ascii="Arial" w:hAnsi="Arial" w:cs="Arial"/>
          <w:sz w:val="24"/>
          <w:szCs w:val="24"/>
          <w:lang w:eastAsia="ru-RU"/>
        </w:rPr>
        <w:t>овского</w:t>
      </w:r>
      <w:proofErr w:type="spellEnd"/>
      <w:r w:rsidRPr="00DE0C4B">
        <w:rPr>
          <w:rFonts w:ascii="Arial" w:hAnsi="Arial" w:cs="Arial"/>
          <w:sz w:val="24"/>
          <w:szCs w:val="24"/>
          <w:lang w:eastAsia="ru-RU"/>
        </w:rPr>
        <w:t xml:space="preserve"> сельсовета </w:t>
      </w:r>
      <w:proofErr w:type="spellStart"/>
      <w:r w:rsidRPr="00DE0C4B">
        <w:rPr>
          <w:rFonts w:ascii="Arial" w:hAnsi="Arial" w:cs="Arial"/>
          <w:sz w:val="24"/>
          <w:szCs w:val="24"/>
          <w:lang w:eastAsia="ru-RU"/>
        </w:rPr>
        <w:t>Железногорского</w:t>
      </w:r>
      <w:proofErr w:type="spellEnd"/>
      <w:r w:rsidRPr="00DE0C4B">
        <w:rPr>
          <w:rFonts w:ascii="Arial" w:hAnsi="Arial" w:cs="Arial"/>
          <w:sz w:val="24"/>
          <w:szCs w:val="24"/>
          <w:lang w:eastAsia="ru-RU"/>
        </w:rPr>
        <w:t xml:space="preserve"> района Курской области  (далее – администрация).</w:t>
      </w: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В предоставлении муниципальной услуги принимают участие:</w:t>
      </w:r>
    </w:p>
    <w:p w:rsidR="002B7F49" w:rsidRPr="00DE0C4B" w:rsidRDefault="002B7F4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Отделение Пенсионного фонда  Российской Федерации по Курской области;</w:t>
      </w:r>
    </w:p>
    <w:p w:rsidR="002B7F49" w:rsidRPr="00DE0C4B" w:rsidRDefault="002B7F4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комитет социального обеспечения Курской области.</w:t>
      </w:r>
    </w:p>
    <w:p w:rsidR="002B7F49" w:rsidRPr="00DE0C4B" w:rsidRDefault="002B7F49" w:rsidP="008E1AFC">
      <w:pPr>
        <w:widowControl w:val="0"/>
        <w:autoSpaceDE w:val="0"/>
        <w:autoSpaceDN w:val="0"/>
        <w:adjustRightInd w:val="0"/>
        <w:spacing w:after="0" w:line="240" w:lineRule="auto"/>
        <w:ind w:firstLine="708"/>
        <w:jc w:val="both"/>
        <w:rPr>
          <w:rFonts w:ascii="Arial" w:hAnsi="Arial" w:cs="Arial"/>
          <w:sz w:val="24"/>
          <w:szCs w:val="24"/>
          <w:lang w:eastAsia="ru-RU"/>
        </w:rPr>
      </w:pPr>
      <w:proofErr w:type="gramStart"/>
      <w:r w:rsidRPr="00DE0C4B">
        <w:rPr>
          <w:rFonts w:ascii="Arial" w:hAnsi="Arial" w:cs="Arial"/>
          <w:sz w:val="24"/>
          <w:szCs w:val="24"/>
          <w:lang w:eastAsia="ru-RU"/>
        </w:rPr>
        <w:t xml:space="preserve">При предоставлении муниципальной услуги сотрудники и должностные лица Администрации </w:t>
      </w:r>
      <w:proofErr w:type="spellStart"/>
      <w:r w:rsidR="00DE0C4B" w:rsidRPr="00DE0C4B">
        <w:rPr>
          <w:rFonts w:ascii="Arial" w:hAnsi="Arial" w:cs="Arial"/>
          <w:sz w:val="24"/>
          <w:szCs w:val="24"/>
          <w:lang w:eastAsia="ru-RU"/>
        </w:rPr>
        <w:t>Рышк</w:t>
      </w:r>
      <w:r w:rsidRPr="00DE0C4B">
        <w:rPr>
          <w:rFonts w:ascii="Arial" w:hAnsi="Arial" w:cs="Arial"/>
          <w:sz w:val="24"/>
          <w:szCs w:val="24"/>
          <w:lang w:eastAsia="ru-RU"/>
        </w:rPr>
        <w:t>овского</w:t>
      </w:r>
      <w:proofErr w:type="spellEnd"/>
      <w:r w:rsidRPr="00DE0C4B">
        <w:rPr>
          <w:rFonts w:ascii="Arial" w:hAnsi="Arial" w:cs="Arial"/>
          <w:sz w:val="24"/>
          <w:szCs w:val="24"/>
          <w:lang w:eastAsia="ru-RU"/>
        </w:rPr>
        <w:t xml:space="preserve"> сельсовета </w:t>
      </w:r>
      <w:proofErr w:type="spellStart"/>
      <w:r w:rsidRPr="00DE0C4B">
        <w:rPr>
          <w:rFonts w:ascii="Arial" w:hAnsi="Arial" w:cs="Arial"/>
          <w:sz w:val="24"/>
          <w:szCs w:val="24"/>
          <w:lang w:eastAsia="ru-RU"/>
        </w:rPr>
        <w:t>Железногорского</w:t>
      </w:r>
      <w:proofErr w:type="spellEnd"/>
      <w:r w:rsidRPr="00DE0C4B">
        <w:rPr>
          <w:rFonts w:ascii="Arial" w:hAnsi="Arial" w:cs="Arial"/>
          <w:sz w:val="24"/>
          <w:szCs w:val="24"/>
          <w:lang w:eastAsia="ru-RU"/>
        </w:rPr>
        <w:t xml:space="preserve">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DE0C4B">
        <w:rPr>
          <w:rFonts w:ascii="Arial" w:hAnsi="Arial" w:cs="Arial"/>
          <w:sz w:val="24"/>
          <w:szCs w:val="24"/>
          <w:lang w:eastAsia="ru-RU"/>
        </w:rPr>
        <w:t xml:space="preserve"> правовым актом представительного органа местного самоуправления.</w:t>
      </w:r>
    </w:p>
    <w:p w:rsidR="002B7F49" w:rsidRPr="00DE0C4B" w:rsidRDefault="002B7F49"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DE0C4B">
        <w:rPr>
          <w:rFonts w:ascii="Arial" w:hAnsi="Arial" w:cs="Arial"/>
          <w:b/>
          <w:bCs/>
          <w:sz w:val="24"/>
          <w:szCs w:val="24"/>
          <w:lang w:eastAsia="ru-RU"/>
        </w:rPr>
        <w:t>2.3. Описание результата предоставления муниципальной услуги</w:t>
      </w:r>
    </w:p>
    <w:p w:rsidR="002B7F49" w:rsidRPr="00DE0C4B" w:rsidRDefault="002B7F49" w:rsidP="008E1AFC">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2B7F49" w:rsidRPr="00DE0C4B" w:rsidRDefault="002B7F49" w:rsidP="008E1AFC">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DE0C4B">
        <w:rPr>
          <w:rFonts w:ascii="Arial" w:hAnsi="Arial" w:cs="Arial"/>
          <w:sz w:val="24"/>
          <w:szCs w:val="24"/>
        </w:rPr>
        <w:t>Конечным результатом предоставления муниципальной услуги является:</w:t>
      </w:r>
    </w:p>
    <w:p w:rsidR="002B7F49" w:rsidRPr="00DE0C4B" w:rsidRDefault="002B7F4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DE0C4B">
        <w:rPr>
          <w:rFonts w:ascii="Arial" w:hAnsi="Arial" w:cs="Arial"/>
          <w:sz w:val="24"/>
          <w:szCs w:val="24"/>
        </w:rPr>
        <w:t>-</w:t>
      </w:r>
      <w:r w:rsidRPr="00DE0C4B">
        <w:rPr>
          <w:rFonts w:ascii="Arial" w:eastAsia="Batang" w:hAnsi="Arial" w:cs="Arial"/>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2B7F49" w:rsidRPr="00DE0C4B" w:rsidRDefault="002B7F4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DE0C4B">
        <w:rPr>
          <w:rFonts w:ascii="Arial" w:eastAsia="Batang" w:hAnsi="Arial" w:cs="Arial"/>
          <w:sz w:val="24"/>
          <w:szCs w:val="24"/>
          <w:lang w:eastAsia="ko-KR"/>
        </w:rPr>
        <w:t>- отказ в предоставлении услуги.</w:t>
      </w:r>
    </w:p>
    <w:p w:rsidR="002B7F49" w:rsidRPr="00DE0C4B" w:rsidRDefault="002B7F49" w:rsidP="009C7C40">
      <w:pPr>
        <w:spacing w:after="0"/>
        <w:ind w:firstLine="708"/>
        <w:jc w:val="both"/>
        <w:rPr>
          <w:rFonts w:ascii="Arial" w:hAnsi="Arial" w:cs="Arial"/>
          <w:color w:val="000080"/>
          <w:sz w:val="24"/>
          <w:szCs w:val="24"/>
        </w:rPr>
      </w:pPr>
    </w:p>
    <w:p w:rsidR="002B7F49" w:rsidRPr="00DE0C4B" w:rsidRDefault="002B7F49" w:rsidP="002525BE">
      <w:pPr>
        <w:widowControl w:val="0"/>
        <w:autoSpaceDE w:val="0"/>
        <w:autoSpaceDN w:val="0"/>
        <w:adjustRightInd w:val="0"/>
        <w:spacing w:after="0" w:line="240" w:lineRule="auto"/>
        <w:jc w:val="center"/>
        <w:rPr>
          <w:rFonts w:ascii="Arial" w:hAnsi="Arial" w:cs="Arial"/>
          <w:b/>
          <w:bCs/>
          <w:sz w:val="24"/>
          <w:szCs w:val="24"/>
          <w:lang w:eastAsia="ru-RU"/>
        </w:rPr>
      </w:pPr>
      <w:r w:rsidRPr="00DE0C4B">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B7F49" w:rsidRPr="00DE0C4B" w:rsidRDefault="002B7F49" w:rsidP="002525BE">
      <w:pPr>
        <w:widowControl w:val="0"/>
        <w:autoSpaceDE w:val="0"/>
        <w:autoSpaceDN w:val="0"/>
        <w:adjustRightInd w:val="0"/>
        <w:spacing w:after="0" w:line="240" w:lineRule="auto"/>
        <w:jc w:val="center"/>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Общий срок предоставления услуги не должен превышать 30 календарных дней.</w:t>
      </w: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2B7F49" w:rsidRPr="00DE0C4B" w:rsidRDefault="002B7F49" w:rsidP="008E1AFC">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2B7F49" w:rsidRPr="00DE0C4B" w:rsidRDefault="002B7F49" w:rsidP="002525BE">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DE0C4B">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2B7F49" w:rsidRPr="00DE0C4B" w:rsidRDefault="002B7F49" w:rsidP="002525BE">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DE0C4B">
        <w:rPr>
          <w:rFonts w:ascii="Arial" w:hAnsi="Arial" w:cs="Arial"/>
          <w:b/>
          <w:bCs/>
          <w:sz w:val="24"/>
          <w:szCs w:val="24"/>
          <w:lang w:eastAsia="ru-RU"/>
        </w:rPr>
        <w:t>опубликования</w:t>
      </w:r>
    </w:p>
    <w:p w:rsidR="002B7F49" w:rsidRPr="00DE0C4B" w:rsidRDefault="002B7F49" w:rsidP="008E1AFC">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2B7F49" w:rsidRPr="00DE0C4B" w:rsidRDefault="002B7F49" w:rsidP="008E1AFC">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2.5.1.Предоставление муниципальной услуги  осуществляется на основании нормативных правовых актов:</w:t>
      </w:r>
    </w:p>
    <w:p w:rsidR="002B7F49" w:rsidRPr="00DE0C4B" w:rsidRDefault="002B7F49" w:rsidP="008E1AFC">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Конституции Российской Федерации от 12.12.1993 («Российская газета» от 25.12.1993 № 237);</w:t>
      </w:r>
    </w:p>
    <w:p w:rsidR="002B7F49" w:rsidRPr="00DE0C4B" w:rsidRDefault="002B7F49" w:rsidP="00D709AE">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xml:space="preserve">- Федерального закона от 15.12.2001 года №166-ФЗ «О государственном </w:t>
      </w:r>
      <w:r w:rsidRPr="00DE0C4B">
        <w:rPr>
          <w:rFonts w:ascii="Arial" w:hAnsi="Arial" w:cs="Arial"/>
          <w:sz w:val="24"/>
          <w:szCs w:val="24"/>
          <w:lang w:eastAsia="ru-RU"/>
        </w:rPr>
        <w:lastRenderedPageBreak/>
        <w:t>пенсионном обеспечении в Российской Федерации»;</w:t>
      </w:r>
    </w:p>
    <w:p w:rsidR="002B7F49" w:rsidRPr="00DE0C4B" w:rsidRDefault="002B7F4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2B7F49" w:rsidRPr="00DE0C4B" w:rsidRDefault="002B7F4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Федерального закона от 27.07.2010 года №210-ФЗ « Об организации предоставлении государственных и муниципальных услуг»;</w:t>
      </w:r>
    </w:p>
    <w:p w:rsidR="002B7F49" w:rsidRPr="00DE0C4B" w:rsidRDefault="002B7F4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DE0C4B">
        <w:rPr>
          <w:rFonts w:ascii="Arial" w:hAnsi="Arial" w:cs="Arial"/>
          <w:sz w:val="24"/>
          <w:szCs w:val="24"/>
          <w:lang w:eastAsia="ru-RU"/>
        </w:rPr>
        <w:t>Курская</w:t>
      </w:r>
      <w:proofErr w:type="gramEnd"/>
      <w:r w:rsidRPr="00DE0C4B">
        <w:rPr>
          <w:rFonts w:ascii="Arial" w:hAnsi="Arial" w:cs="Arial"/>
          <w:sz w:val="24"/>
          <w:szCs w:val="24"/>
          <w:lang w:eastAsia="ru-RU"/>
        </w:rPr>
        <w:t xml:space="preserve"> правда", № 5, 14.01.1999, "Сборник законодательства Курской области", № 16, 1998.);</w:t>
      </w:r>
    </w:p>
    <w:p w:rsidR="002B7F49" w:rsidRPr="00DE0C4B" w:rsidRDefault="002B7F49" w:rsidP="00D709AE">
      <w:pPr>
        <w:spacing w:after="0" w:line="240" w:lineRule="auto"/>
        <w:ind w:firstLine="708"/>
        <w:jc w:val="both"/>
        <w:rPr>
          <w:rFonts w:ascii="Arial" w:hAnsi="Arial" w:cs="Arial"/>
          <w:sz w:val="24"/>
          <w:szCs w:val="24"/>
          <w:lang w:eastAsia="ru-RU"/>
        </w:rPr>
      </w:pPr>
      <w:r w:rsidRPr="00DE0C4B">
        <w:rPr>
          <w:rFonts w:ascii="Arial" w:hAnsi="Arial" w:cs="Arial"/>
          <w:color w:val="000000"/>
          <w:sz w:val="24"/>
          <w:szCs w:val="24"/>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DE0C4B">
        <w:rPr>
          <w:rFonts w:ascii="Arial" w:hAnsi="Arial" w:cs="Arial"/>
          <w:color w:val="000000"/>
          <w:sz w:val="24"/>
          <w:szCs w:val="24"/>
          <w:lang w:eastAsia="ru-RU"/>
        </w:rPr>
        <w:t>Курская</w:t>
      </w:r>
      <w:proofErr w:type="gramEnd"/>
      <w:r w:rsidRPr="00DE0C4B">
        <w:rPr>
          <w:rFonts w:ascii="Arial" w:hAnsi="Arial" w:cs="Arial"/>
          <w:color w:val="000000"/>
          <w:sz w:val="24"/>
          <w:szCs w:val="24"/>
          <w:lang w:eastAsia="ru-RU"/>
        </w:rPr>
        <w:t xml:space="preserve"> правда» 5 июля 2003 г. № 111)</w:t>
      </w:r>
      <w:r w:rsidRPr="00DE0C4B">
        <w:rPr>
          <w:rFonts w:ascii="Arial" w:hAnsi="Arial" w:cs="Arial"/>
          <w:sz w:val="24"/>
          <w:szCs w:val="24"/>
          <w:lang w:eastAsia="ru-RU"/>
        </w:rPr>
        <w:t>;</w:t>
      </w:r>
    </w:p>
    <w:p w:rsidR="002B7F49" w:rsidRPr="00DE0C4B" w:rsidRDefault="002B7F49" w:rsidP="00D709AE">
      <w:pPr>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DE0C4B">
        <w:rPr>
          <w:rFonts w:ascii="Arial" w:hAnsi="Arial" w:cs="Arial"/>
          <w:sz w:val="24"/>
          <w:szCs w:val="24"/>
          <w:lang w:eastAsia="ru-RU"/>
        </w:rPr>
        <w:t>Курская</w:t>
      </w:r>
      <w:proofErr w:type="gramEnd"/>
      <w:r w:rsidRPr="00DE0C4B">
        <w:rPr>
          <w:rFonts w:ascii="Arial" w:hAnsi="Arial" w:cs="Arial"/>
          <w:sz w:val="24"/>
          <w:szCs w:val="24"/>
          <w:lang w:eastAsia="ru-RU"/>
        </w:rPr>
        <w:t xml:space="preserve"> Правда» от  30.11.2013, № 143);</w:t>
      </w:r>
    </w:p>
    <w:p w:rsidR="002B7F49" w:rsidRPr="00DE0C4B" w:rsidRDefault="002B7F49" w:rsidP="00D709AE">
      <w:pPr>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w:t>
      </w:r>
      <w:proofErr w:type="gramStart"/>
      <w:r w:rsidRPr="00DE0C4B">
        <w:rPr>
          <w:rFonts w:ascii="Arial" w:hAnsi="Arial" w:cs="Arial"/>
          <w:sz w:val="24"/>
          <w:szCs w:val="24"/>
          <w:lang w:eastAsia="ru-RU"/>
        </w:rPr>
        <w:t>Курская</w:t>
      </w:r>
      <w:proofErr w:type="gramEnd"/>
      <w:r w:rsidRPr="00DE0C4B">
        <w:rPr>
          <w:rFonts w:ascii="Arial" w:hAnsi="Arial" w:cs="Arial"/>
          <w:sz w:val="24"/>
          <w:szCs w:val="24"/>
          <w:lang w:eastAsia="ru-RU"/>
        </w:rPr>
        <w:t xml:space="preserve"> правда» 22 июня 2007 г. № 89 (дополнительный выпуск);</w:t>
      </w:r>
    </w:p>
    <w:p w:rsidR="002B7F49" w:rsidRPr="00DE0C4B" w:rsidRDefault="002B7F49" w:rsidP="002E3113">
      <w:pPr>
        <w:pStyle w:val="24"/>
        <w:jc w:val="both"/>
        <w:rPr>
          <w:rFonts w:ascii="Arial" w:hAnsi="Arial" w:cs="Arial"/>
          <w:color w:val="000000"/>
          <w:sz w:val="24"/>
          <w:szCs w:val="24"/>
        </w:rPr>
      </w:pPr>
      <w:r w:rsidRPr="00DE0C4B">
        <w:rPr>
          <w:rFonts w:ascii="Arial" w:hAnsi="Arial" w:cs="Arial"/>
          <w:sz w:val="24"/>
          <w:szCs w:val="24"/>
          <w:lang w:eastAsia="ru-RU"/>
        </w:rPr>
        <w:t xml:space="preserve">           - </w:t>
      </w:r>
      <w:r w:rsidRPr="00DE0C4B">
        <w:rPr>
          <w:rFonts w:ascii="Arial" w:hAnsi="Arial" w:cs="Arial"/>
          <w:color w:val="000000"/>
          <w:sz w:val="24"/>
          <w:szCs w:val="24"/>
        </w:rPr>
        <w:t xml:space="preserve">постановления Администрации </w:t>
      </w:r>
      <w:proofErr w:type="spellStart"/>
      <w:r w:rsidR="00DE0C4B" w:rsidRPr="00DE0C4B">
        <w:rPr>
          <w:rFonts w:ascii="Arial" w:hAnsi="Arial" w:cs="Arial"/>
          <w:color w:val="000000"/>
          <w:sz w:val="24"/>
          <w:szCs w:val="24"/>
        </w:rPr>
        <w:t>Рышк</w:t>
      </w:r>
      <w:r w:rsidRPr="00DE0C4B">
        <w:rPr>
          <w:rFonts w:ascii="Arial" w:hAnsi="Arial" w:cs="Arial"/>
          <w:color w:val="000000"/>
          <w:sz w:val="24"/>
          <w:szCs w:val="24"/>
        </w:rPr>
        <w:t>овского</w:t>
      </w:r>
      <w:proofErr w:type="spellEnd"/>
      <w:r w:rsidRPr="00DE0C4B">
        <w:rPr>
          <w:rFonts w:ascii="Arial" w:hAnsi="Arial" w:cs="Arial"/>
          <w:color w:val="000000"/>
          <w:sz w:val="24"/>
          <w:szCs w:val="24"/>
        </w:rPr>
        <w:t xml:space="preserve"> сельсовета </w:t>
      </w:r>
      <w:proofErr w:type="spellStart"/>
      <w:r w:rsidRPr="00DE0C4B">
        <w:rPr>
          <w:rFonts w:ascii="Arial" w:hAnsi="Arial" w:cs="Arial"/>
          <w:color w:val="000000"/>
          <w:sz w:val="24"/>
          <w:szCs w:val="24"/>
        </w:rPr>
        <w:t>Железногорского</w:t>
      </w:r>
      <w:proofErr w:type="spellEnd"/>
      <w:r w:rsidRPr="00DE0C4B">
        <w:rPr>
          <w:rFonts w:ascii="Arial" w:hAnsi="Arial" w:cs="Arial"/>
          <w:color w:val="000000"/>
          <w:sz w:val="24"/>
          <w:szCs w:val="24"/>
        </w:rPr>
        <w:t xml:space="preserve">  района Курской области </w:t>
      </w:r>
      <w:r w:rsidRPr="00DE0C4B">
        <w:rPr>
          <w:rFonts w:ascii="Arial" w:hAnsi="Arial" w:cs="Arial"/>
          <w:color w:val="000000"/>
          <w:sz w:val="24"/>
          <w:szCs w:val="24"/>
          <w:lang w:eastAsia="ar-SA"/>
        </w:rPr>
        <w:t>от</w:t>
      </w:r>
      <w:r w:rsidRPr="00DE0C4B">
        <w:rPr>
          <w:rFonts w:ascii="Arial" w:hAnsi="Arial" w:cs="Arial"/>
          <w:color w:val="000000"/>
          <w:sz w:val="24"/>
          <w:szCs w:val="24"/>
        </w:rPr>
        <w:t xml:space="preserve"> 03 октября 2011 г. № 43 «О порядке разработки и утверждения административных регламентов исполнения муниципальных функций и предоставления муниципальных услуг»;</w:t>
      </w:r>
    </w:p>
    <w:p w:rsidR="002B7F49" w:rsidRPr="00DE0C4B" w:rsidRDefault="002B7F49" w:rsidP="002E3113">
      <w:pPr>
        <w:pStyle w:val="24"/>
        <w:jc w:val="both"/>
        <w:rPr>
          <w:rFonts w:ascii="Arial" w:hAnsi="Arial" w:cs="Arial"/>
          <w:color w:val="000000"/>
          <w:sz w:val="24"/>
          <w:szCs w:val="24"/>
        </w:rPr>
      </w:pPr>
      <w:r w:rsidRPr="00DE0C4B">
        <w:rPr>
          <w:rFonts w:ascii="Arial" w:hAnsi="Arial" w:cs="Arial"/>
          <w:sz w:val="24"/>
          <w:szCs w:val="24"/>
        </w:rPr>
        <w:t xml:space="preserve">           </w:t>
      </w:r>
      <w:proofErr w:type="gramStart"/>
      <w:r w:rsidRPr="00DE0C4B">
        <w:rPr>
          <w:rFonts w:ascii="Arial" w:hAnsi="Arial" w:cs="Arial"/>
          <w:sz w:val="24"/>
          <w:szCs w:val="24"/>
        </w:rPr>
        <w:t xml:space="preserve">- постановления администрации </w:t>
      </w:r>
      <w:proofErr w:type="spellStart"/>
      <w:r w:rsidR="00DE0C4B" w:rsidRPr="00DE0C4B">
        <w:rPr>
          <w:rFonts w:ascii="Arial" w:hAnsi="Arial" w:cs="Arial"/>
          <w:sz w:val="24"/>
          <w:szCs w:val="24"/>
        </w:rPr>
        <w:t>Рышк</w:t>
      </w:r>
      <w:r w:rsidRPr="00DE0C4B">
        <w:rPr>
          <w:rFonts w:ascii="Arial" w:hAnsi="Arial" w:cs="Arial"/>
          <w:sz w:val="24"/>
          <w:szCs w:val="24"/>
        </w:rPr>
        <w:t>овского</w:t>
      </w:r>
      <w:proofErr w:type="spellEnd"/>
      <w:r w:rsidRPr="00DE0C4B">
        <w:rPr>
          <w:rFonts w:ascii="Arial" w:hAnsi="Arial" w:cs="Arial"/>
          <w:sz w:val="24"/>
          <w:szCs w:val="24"/>
        </w:rPr>
        <w:t xml:space="preserve"> сельсовета </w:t>
      </w:r>
      <w:proofErr w:type="spellStart"/>
      <w:r w:rsidRPr="00DE0C4B">
        <w:rPr>
          <w:rFonts w:ascii="Arial" w:hAnsi="Arial" w:cs="Arial"/>
          <w:sz w:val="24"/>
          <w:szCs w:val="24"/>
        </w:rPr>
        <w:t>Железногорского</w:t>
      </w:r>
      <w:proofErr w:type="spellEnd"/>
      <w:r w:rsidRPr="00DE0C4B">
        <w:rPr>
          <w:rFonts w:ascii="Arial" w:hAnsi="Arial" w:cs="Arial"/>
          <w:sz w:val="24"/>
          <w:szCs w:val="24"/>
        </w:rPr>
        <w:t xml:space="preserve"> района  Курской области от 14 сентября 2015 года №58 «Об утверждении Положения об особенностях подачи и рассмотрения жалоб на решения и действия (бездействие) Администрации </w:t>
      </w:r>
      <w:proofErr w:type="spellStart"/>
      <w:r w:rsidR="00DE0C4B" w:rsidRPr="00DE0C4B">
        <w:rPr>
          <w:rFonts w:ascii="Arial" w:hAnsi="Arial" w:cs="Arial"/>
          <w:sz w:val="24"/>
          <w:szCs w:val="24"/>
        </w:rPr>
        <w:t>Рышк</w:t>
      </w:r>
      <w:r w:rsidRPr="00DE0C4B">
        <w:rPr>
          <w:rFonts w:ascii="Arial" w:hAnsi="Arial" w:cs="Arial"/>
          <w:sz w:val="24"/>
          <w:szCs w:val="24"/>
        </w:rPr>
        <w:t>овского</w:t>
      </w:r>
      <w:proofErr w:type="spellEnd"/>
      <w:r w:rsidRPr="00DE0C4B">
        <w:rPr>
          <w:rFonts w:ascii="Arial" w:hAnsi="Arial" w:cs="Arial"/>
          <w:sz w:val="24"/>
          <w:szCs w:val="24"/>
        </w:rPr>
        <w:t xml:space="preserve"> сельсовета </w:t>
      </w:r>
      <w:proofErr w:type="spellStart"/>
      <w:r w:rsidRPr="00DE0C4B">
        <w:rPr>
          <w:rFonts w:ascii="Arial" w:hAnsi="Arial" w:cs="Arial"/>
          <w:sz w:val="24"/>
          <w:szCs w:val="24"/>
        </w:rPr>
        <w:t>Железногорского</w:t>
      </w:r>
      <w:proofErr w:type="spellEnd"/>
      <w:r w:rsidRPr="00DE0C4B">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DE0C4B" w:rsidRPr="00DE0C4B">
        <w:rPr>
          <w:rFonts w:ascii="Arial" w:hAnsi="Arial" w:cs="Arial"/>
          <w:sz w:val="24"/>
          <w:szCs w:val="24"/>
        </w:rPr>
        <w:t>Рышк</w:t>
      </w:r>
      <w:r w:rsidRPr="00DE0C4B">
        <w:rPr>
          <w:rFonts w:ascii="Arial" w:hAnsi="Arial" w:cs="Arial"/>
          <w:sz w:val="24"/>
          <w:szCs w:val="24"/>
        </w:rPr>
        <w:t>овского</w:t>
      </w:r>
      <w:proofErr w:type="spellEnd"/>
      <w:r w:rsidRPr="00DE0C4B">
        <w:rPr>
          <w:rFonts w:ascii="Arial" w:hAnsi="Arial" w:cs="Arial"/>
          <w:sz w:val="24"/>
          <w:szCs w:val="24"/>
        </w:rPr>
        <w:t xml:space="preserve"> сельсовета </w:t>
      </w:r>
      <w:proofErr w:type="spellStart"/>
      <w:r w:rsidRPr="00DE0C4B">
        <w:rPr>
          <w:rFonts w:ascii="Arial" w:hAnsi="Arial" w:cs="Arial"/>
          <w:sz w:val="24"/>
          <w:szCs w:val="24"/>
        </w:rPr>
        <w:t>Железногорского</w:t>
      </w:r>
      <w:proofErr w:type="spellEnd"/>
      <w:r w:rsidRPr="00DE0C4B">
        <w:rPr>
          <w:rFonts w:ascii="Arial" w:hAnsi="Arial" w:cs="Arial"/>
          <w:sz w:val="24"/>
          <w:szCs w:val="24"/>
        </w:rPr>
        <w:t xml:space="preserve"> района Курской области»;</w:t>
      </w:r>
      <w:proofErr w:type="gramEnd"/>
    </w:p>
    <w:p w:rsidR="002B7F49" w:rsidRPr="00DE0C4B" w:rsidRDefault="002B7F49" w:rsidP="002E3113">
      <w:pPr>
        <w:widowControl w:val="0"/>
        <w:spacing w:after="0" w:line="240" w:lineRule="auto"/>
        <w:ind w:firstLine="720"/>
        <w:jc w:val="both"/>
        <w:rPr>
          <w:rFonts w:ascii="Arial" w:hAnsi="Arial" w:cs="Arial"/>
          <w:sz w:val="24"/>
          <w:szCs w:val="24"/>
        </w:rPr>
      </w:pPr>
      <w:r w:rsidRPr="00DE0C4B">
        <w:rPr>
          <w:rFonts w:ascii="Arial" w:hAnsi="Arial" w:cs="Arial"/>
          <w:color w:val="000000"/>
          <w:sz w:val="24"/>
          <w:szCs w:val="24"/>
          <w:lang w:eastAsia="ru-RU"/>
        </w:rPr>
        <w:t>-</w:t>
      </w:r>
      <w:r w:rsidRPr="00DE0C4B">
        <w:rPr>
          <w:rFonts w:ascii="Arial" w:hAnsi="Arial" w:cs="Arial"/>
          <w:color w:val="FF0000"/>
          <w:sz w:val="24"/>
          <w:szCs w:val="24"/>
          <w:lang w:eastAsia="ru-RU"/>
        </w:rPr>
        <w:t xml:space="preserve"> </w:t>
      </w:r>
      <w:r w:rsidRPr="00DE0C4B">
        <w:rPr>
          <w:rFonts w:ascii="Arial" w:hAnsi="Arial" w:cs="Arial"/>
          <w:sz w:val="24"/>
          <w:szCs w:val="24"/>
        </w:rPr>
        <w:t>Устава муниципального образования «</w:t>
      </w:r>
      <w:proofErr w:type="spellStart"/>
      <w:r w:rsidR="00DE0C4B" w:rsidRPr="00DE0C4B">
        <w:rPr>
          <w:rFonts w:ascii="Arial" w:hAnsi="Arial" w:cs="Arial"/>
          <w:sz w:val="24"/>
          <w:szCs w:val="24"/>
        </w:rPr>
        <w:t>Рышк</w:t>
      </w:r>
      <w:r w:rsidRPr="00DE0C4B">
        <w:rPr>
          <w:rFonts w:ascii="Arial" w:hAnsi="Arial" w:cs="Arial"/>
          <w:sz w:val="24"/>
          <w:szCs w:val="24"/>
        </w:rPr>
        <w:t>овский</w:t>
      </w:r>
      <w:proofErr w:type="spellEnd"/>
      <w:r w:rsidRPr="00DE0C4B">
        <w:rPr>
          <w:rFonts w:ascii="Arial" w:hAnsi="Arial" w:cs="Arial"/>
          <w:sz w:val="24"/>
          <w:szCs w:val="24"/>
        </w:rPr>
        <w:t xml:space="preserve"> сельсовет» </w:t>
      </w:r>
      <w:proofErr w:type="spellStart"/>
      <w:r w:rsidRPr="00DE0C4B">
        <w:rPr>
          <w:rFonts w:ascii="Arial" w:hAnsi="Arial" w:cs="Arial"/>
          <w:sz w:val="24"/>
          <w:szCs w:val="24"/>
        </w:rPr>
        <w:t>Железногорского</w:t>
      </w:r>
      <w:proofErr w:type="spellEnd"/>
      <w:r w:rsidRPr="00DE0C4B">
        <w:rPr>
          <w:rFonts w:ascii="Arial" w:hAnsi="Arial" w:cs="Arial"/>
          <w:sz w:val="24"/>
          <w:szCs w:val="24"/>
        </w:rPr>
        <w:t xml:space="preserve"> района Курской области (принят решением  Собрания депутатов  </w:t>
      </w:r>
      <w:proofErr w:type="spellStart"/>
      <w:r w:rsidR="00DE0C4B" w:rsidRPr="00DE0C4B">
        <w:rPr>
          <w:rFonts w:ascii="Arial" w:hAnsi="Arial" w:cs="Arial"/>
          <w:sz w:val="24"/>
          <w:szCs w:val="24"/>
        </w:rPr>
        <w:t>Рышк</w:t>
      </w:r>
      <w:r w:rsidRPr="00DE0C4B">
        <w:rPr>
          <w:rFonts w:ascii="Arial" w:hAnsi="Arial" w:cs="Arial"/>
          <w:sz w:val="24"/>
          <w:szCs w:val="24"/>
        </w:rPr>
        <w:t>овского</w:t>
      </w:r>
      <w:proofErr w:type="spellEnd"/>
      <w:r w:rsidRPr="00DE0C4B">
        <w:rPr>
          <w:rFonts w:ascii="Arial" w:hAnsi="Arial" w:cs="Arial"/>
          <w:sz w:val="24"/>
          <w:szCs w:val="24"/>
        </w:rPr>
        <w:t xml:space="preserve"> сельсовета </w:t>
      </w:r>
      <w:proofErr w:type="spellStart"/>
      <w:r w:rsidRPr="00DE0C4B">
        <w:rPr>
          <w:rFonts w:ascii="Arial" w:hAnsi="Arial" w:cs="Arial"/>
          <w:sz w:val="24"/>
          <w:szCs w:val="24"/>
        </w:rPr>
        <w:t>Железногорского</w:t>
      </w:r>
      <w:proofErr w:type="spellEnd"/>
      <w:r w:rsidRPr="00DE0C4B">
        <w:rPr>
          <w:rFonts w:ascii="Arial" w:hAnsi="Arial" w:cs="Arial"/>
          <w:sz w:val="24"/>
          <w:szCs w:val="24"/>
        </w:rPr>
        <w:t xml:space="preserve">  района Курской области от 31 мая 2005 года  № 106, зарегистрирован в Управлении Министерства  юстиции Российской Федерации по Курской области 03 ноября 2005 г., государственный регистрационный № </w:t>
      </w:r>
      <w:proofErr w:type="spellStart"/>
      <w:r w:rsidRPr="00DE0C4B">
        <w:rPr>
          <w:rFonts w:ascii="Arial" w:hAnsi="Arial" w:cs="Arial"/>
          <w:sz w:val="24"/>
          <w:szCs w:val="24"/>
          <w:lang w:val="en-US"/>
        </w:rPr>
        <w:t>ru</w:t>
      </w:r>
      <w:proofErr w:type="spellEnd"/>
      <w:r w:rsidRPr="00DE0C4B">
        <w:rPr>
          <w:rFonts w:ascii="Arial" w:hAnsi="Arial" w:cs="Arial"/>
          <w:sz w:val="24"/>
          <w:szCs w:val="24"/>
        </w:rPr>
        <w:t xml:space="preserve"> 465063062005001);</w:t>
      </w:r>
    </w:p>
    <w:p w:rsidR="002B7F49" w:rsidRPr="00DE0C4B" w:rsidRDefault="002B7F49" w:rsidP="002E3113">
      <w:pPr>
        <w:widowControl w:val="0"/>
        <w:spacing w:after="0" w:line="240" w:lineRule="auto"/>
        <w:ind w:firstLine="720"/>
        <w:jc w:val="both"/>
        <w:rPr>
          <w:rFonts w:ascii="Arial" w:hAnsi="Arial" w:cs="Arial"/>
          <w:color w:val="000000"/>
          <w:sz w:val="24"/>
          <w:szCs w:val="24"/>
        </w:rPr>
      </w:pPr>
      <w:r w:rsidRPr="00DE0C4B">
        <w:rPr>
          <w:rFonts w:ascii="Arial" w:hAnsi="Arial" w:cs="Arial"/>
          <w:sz w:val="24"/>
          <w:szCs w:val="24"/>
          <w:lang w:eastAsia="ru-RU"/>
        </w:rPr>
        <w:t>- настоящего Регламента.</w:t>
      </w:r>
    </w:p>
    <w:p w:rsidR="002B7F49" w:rsidRPr="00DE0C4B" w:rsidRDefault="002B7F49" w:rsidP="005F46BF">
      <w:pPr>
        <w:tabs>
          <w:tab w:val="left" w:pos="3060"/>
        </w:tabs>
        <w:spacing w:after="0" w:line="240" w:lineRule="auto"/>
        <w:jc w:val="both"/>
        <w:rPr>
          <w:rFonts w:ascii="Arial" w:hAnsi="Arial" w:cs="Arial"/>
          <w:sz w:val="24"/>
          <w:szCs w:val="24"/>
          <w:lang w:eastAsia="ru-RU"/>
        </w:rPr>
      </w:pPr>
    </w:p>
    <w:p w:rsidR="002B7F49" w:rsidRPr="00DE0C4B" w:rsidRDefault="002B7F49" w:rsidP="00837559">
      <w:pPr>
        <w:widowControl w:val="0"/>
        <w:autoSpaceDE w:val="0"/>
        <w:autoSpaceDN w:val="0"/>
        <w:adjustRightInd w:val="0"/>
        <w:spacing w:after="0" w:line="240" w:lineRule="auto"/>
        <w:jc w:val="center"/>
        <w:rPr>
          <w:rFonts w:ascii="Arial" w:hAnsi="Arial" w:cs="Arial"/>
          <w:b/>
          <w:bCs/>
          <w:sz w:val="24"/>
          <w:szCs w:val="24"/>
          <w:lang w:eastAsia="ru-RU"/>
        </w:rPr>
      </w:pPr>
      <w:r w:rsidRPr="00DE0C4B">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7F49" w:rsidRPr="00DE0C4B" w:rsidRDefault="002B7F49" w:rsidP="00837559">
      <w:pPr>
        <w:widowControl w:val="0"/>
        <w:autoSpaceDE w:val="0"/>
        <w:autoSpaceDN w:val="0"/>
        <w:adjustRightInd w:val="0"/>
        <w:spacing w:after="0" w:line="240" w:lineRule="auto"/>
        <w:jc w:val="center"/>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rPr>
      </w:pPr>
      <w:r w:rsidRPr="00DE0C4B">
        <w:rPr>
          <w:rFonts w:ascii="Arial" w:hAnsi="Arial" w:cs="Arial"/>
          <w:sz w:val="24"/>
          <w:szCs w:val="24"/>
        </w:rPr>
        <w:lastRenderedPageBreak/>
        <w:t xml:space="preserve">2.6.1. Для предоставления муниципальной услуги заявителем предоставляется заявление, которое оформляется по форме (Приложение № 1). </w:t>
      </w:r>
    </w:p>
    <w:p w:rsidR="002B7F49" w:rsidRPr="00DE0C4B" w:rsidRDefault="002B7F49" w:rsidP="00D12B20">
      <w:pPr>
        <w:widowControl w:val="0"/>
        <w:autoSpaceDE w:val="0"/>
        <w:autoSpaceDN w:val="0"/>
        <w:adjustRightInd w:val="0"/>
        <w:spacing w:after="0" w:line="240" w:lineRule="auto"/>
        <w:ind w:firstLine="709"/>
        <w:jc w:val="both"/>
        <w:rPr>
          <w:rFonts w:ascii="Arial" w:hAnsi="Arial" w:cs="Arial"/>
          <w:color w:val="FF0000"/>
          <w:sz w:val="24"/>
          <w:szCs w:val="24"/>
        </w:rPr>
      </w:pPr>
      <w:r w:rsidRPr="00DE0C4B">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2B7F49" w:rsidRPr="00DE0C4B" w:rsidRDefault="002B7F49" w:rsidP="00D12B20">
      <w:pPr>
        <w:widowControl w:val="0"/>
        <w:autoSpaceDE w:val="0"/>
        <w:autoSpaceDN w:val="0"/>
        <w:adjustRightInd w:val="0"/>
        <w:spacing w:after="0" w:line="240" w:lineRule="auto"/>
        <w:ind w:firstLine="709"/>
        <w:jc w:val="both"/>
        <w:rPr>
          <w:rFonts w:ascii="Arial" w:hAnsi="Arial" w:cs="Arial"/>
          <w:sz w:val="24"/>
          <w:szCs w:val="24"/>
        </w:rPr>
      </w:pPr>
      <w:r w:rsidRPr="00DE0C4B">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2B7F49" w:rsidRPr="00DE0C4B" w:rsidRDefault="002B7F49" w:rsidP="00D12B20">
      <w:pPr>
        <w:widowControl w:val="0"/>
        <w:autoSpaceDE w:val="0"/>
        <w:autoSpaceDN w:val="0"/>
        <w:adjustRightInd w:val="0"/>
        <w:spacing w:after="0" w:line="240" w:lineRule="auto"/>
        <w:ind w:firstLine="709"/>
        <w:jc w:val="both"/>
        <w:rPr>
          <w:rFonts w:ascii="Arial" w:hAnsi="Arial" w:cs="Arial"/>
          <w:sz w:val="24"/>
          <w:szCs w:val="24"/>
        </w:rPr>
      </w:pPr>
      <w:r w:rsidRPr="00DE0C4B">
        <w:rPr>
          <w:rFonts w:ascii="Arial" w:hAnsi="Arial" w:cs="Arial"/>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2B7F49" w:rsidRPr="00DE0C4B" w:rsidRDefault="002B7F49" w:rsidP="00D12B20">
      <w:pPr>
        <w:widowControl w:val="0"/>
        <w:autoSpaceDE w:val="0"/>
        <w:autoSpaceDN w:val="0"/>
        <w:adjustRightInd w:val="0"/>
        <w:spacing w:after="0" w:line="240" w:lineRule="auto"/>
        <w:ind w:firstLine="709"/>
        <w:jc w:val="both"/>
        <w:rPr>
          <w:rFonts w:ascii="Arial" w:hAnsi="Arial" w:cs="Arial"/>
          <w:sz w:val="24"/>
          <w:szCs w:val="24"/>
        </w:rPr>
      </w:pPr>
      <w:r w:rsidRPr="00DE0C4B">
        <w:rPr>
          <w:rFonts w:ascii="Arial" w:hAnsi="Arial" w:cs="Arial"/>
          <w:sz w:val="24"/>
          <w:szCs w:val="24"/>
        </w:rPr>
        <w:t xml:space="preserve">2.6.5. </w:t>
      </w:r>
      <w:proofErr w:type="gramStart"/>
      <w:r w:rsidRPr="00DE0C4B">
        <w:rPr>
          <w:rFonts w:ascii="Arial" w:hAnsi="Arial" w:cs="Arial"/>
          <w:sz w:val="24"/>
          <w:szCs w:val="24"/>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2B7F49" w:rsidRPr="00DE0C4B" w:rsidRDefault="002B7F49" w:rsidP="00D12B20">
      <w:pPr>
        <w:widowControl w:val="0"/>
        <w:autoSpaceDE w:val="0"/>
        <w:autoSpaceDN w:val="0"/>
        <w:adjustRightInd w:val="0"/>
        <w:spacing w:after="0" w:line="240" w:lineRule="auto"/>
        <w:ind w:firstLine="709"/>
        <w:jc w:val="both"/>
        <w:rPr>
          <w:rFonts w:ascii="Arial" w:hAnsi="Arial" w:cs="Arial"/>
          <w:sz w:val="24"/>
          <w:szCs w:val="24"/>
        </w:rPr>
      </w:pPr>
      <w:r w:rsidRPr="00DE0C4B">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2B7F49" w:rsidRPr="00DE0C4B" w:rsidRDefault="002B7F49" w:rsidP="00E2729A">
      <w:pPr>
        <w:pStyle w:val="ConsPlusNormal"/>
        <w:ind w:firstLine="540"/>
        <w:jc w:val="both"/>
        <w:rPr>
          <w:sz w:val="24"/>
          <w:szCs w:val="24"/>
          <w:lang w:eastAsia="en-US"/>
        </w:rPr>
      </w:pPr>
      <w:r w:rsidRPr="00DE0C4B">
        <w:rPr>
          <w:sz w:val="24"/>
          <w:szCs w:val="24"/>
        </w:rPr>
        <w:t xml:space="preserve">2.6.7. К заявлению также прилагаются иные документы, установленные  </w:t>
      </w:r>
      <w:r w:rsidRPr="00DE0C4B">
        <w:rPr>
          <w:sz w:val="24"/>
          <w:szCs w:val="24"/>
          <w:lang w:eastAsia="en-US"/>
        </w:rPr>
        <w:t>муниципальными правовыми актами</w:t>
      </w:r>
      <w:r w:rsidRPr="00DE0C4B">
        <w:rPr>
          <w:sz w:val="24"/>
          <w:szCs w:val="24"/>
        </w:rPr>
        <w:t xml:space="preserve"> (п. 17 ст. 8 </w:t>
      </w:r>
      <w:r w:rsidRPr="00DE0C4B">
        <w:rPr>
          <w:sz w:val="24"/>
          <w:szCs w:val="24"/>
          <w:lang w:eastAsia="en-US"/>
        </w:rPr>
        <w:t>Закона Курской области от 13.06.2007 № 60-ЗКО</w:t>
      </w:r>
      <w:proofErr w:type="gramStart"/>
      <w:r w:rsidRPr="00DE0C4B">
        <w:rPr>
          <w:sz w:val="24"/>
          <w:szCs w:val="24"/>
        </w:rPr>
        <w:t>«О</w:t>
      </w:r>
      <w:proofErr w:type="gramEnd"/>
      <w:r w:rsidRPr="00DE0C4B">
        <w:rPr>
          <w:sz w:val="24"/>
          <w:szCs w:val="24"/>
        </w:rPr>
        <w:t xml:space="preserve"> муниципальной службе в Курской области»).</w:t>
      </w:r>
    </w:p>
    <w:p w:rsidR="002B7F49" w:rsidRPr="00DE0C4B" w:rsidRDefault="002B7F49" w:rsidP="009C7C40">
      <w:pPr>
        <w:spacing w:after="0"/>
        <w:ind w:firstLine="540"/>
        <w:jc w:val="both"/>
        <w:outlineLvl w:val="2"/>
        <w:rPr>
          <w:rFonts w:ascii="Arial" w:hAnsi="Arial" w:cs="Arial"/>
          <w:color w:val="000080"/>
          <w:sz w:val="24"/>
          <w:szCs w:val="24"/>
        </w:rPr>
      </w:pPr>
    </w:p>
    <w:p w:rsidR="002B7F49" w:rsidRPr="00DE0C4B" w:rsidRDefault="002B7F49" w:rsidP="00550B19">
      <w:pPr>
        <w:autoSpaceDE w:val="0"/>
        <w:autoSpaceDN w:val="0"/>
        <w:adjustRightInd w:val="0"/>
        <w:spacing w:after="0" w:line="240" w:lineRule="auto"/>
        <w:outlineLvl w:val="2"/>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jc w:val="center"/>
        <w:rPr>
          <w:rFonts w:ascii="Arial" w:hAnsi="Arial" w:cs="Arial"/>
          <w:b/>
          <w:bCs/>
          <w:sz w:val="24"/>
          <w:szCs w:val="24"/>
          <w:lang w:eastAsia="ru-RU"/>
        </w:rPr>
      </w:pPr>
      <w:r w:rsidRPr="00DE0C4B">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rPr>
      </w:pPr>
      <w:r w:rsidRPr="00DE0C4B">
        <w:rPr>
          <w:rFonts w:ascii="Arial" w:hAnsi="Arial" w:cs="Arial"/>
          <w:sz w:val="24"/>
          <w:szCs w:val="24"/>
        </w:rPr>
        <w:t>2.7.1. Для предоставления муниципальной услуги</w:t>
      </w:r>
      <w:r w:rsidRPr="00DE0C4B">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B7F49" w:rsidRPr="00DE0C4B" w:rsidRDefault="002B7F49" w:rsidP="008E1AFC">
      <w:pPr>
        <w:autoSpaceDE w:val="0"/>
        <w:autoSpaceDN w:val="0"/>
        <w:adjustRightInd w:val="0"/>
        <w:spacing w:after="0" w:line="240" w:lineRule="auto"/>
        <w:ind w:firstLine="708"/>
        <w:jc w:val="both"/>
        <w:outlineLvl w:val="2"/>
        <w:rPr>
          <w:rFonts w:ascii="Arial" w:hAnsi="Arial" w:cs="Arial"/>
          <w:sz w:val="24"/>
          <w:szCs w:val="24"/>
          <w:lang w:eastAsia="ru-RU"/>
        </w:rPr>
      </w:pPr>
      <w:r w:rsidRPr="00DE0C4B">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2B7F49" w:rsidRPr="00DE0C4B" w:rsidRDefault="002B7F4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xml:space="preserve">б) </w:t>
      </w:r>
      <w:r w:rsidRPr="00DE0C4B">
        <w:rPr>
          <w:rFonts w:ascii="Arial" w:hAnsi="Arial" w:cs="Arial"/>
          <w:color w:val="000000"/>
          <w:sz w:val="24"/>
          <w:szCs w:val="24"/>
          <w:lang w:eastAsia="ru-RU"/>
        </w:rPr>
        <w:t xml:space="preserve">информация о максимальном размере пенсии по должности государственной гражданской службы Курской области, соответствующей </w:t>
      </w:r>
      <w:r w:rsidRPr="00DE0C4B">
        <w:rPr>
          <w:rFonts w:ascii="Arial" w:hAnsi="Arial" w:cs="Arial"/>
          <w:color w:val="000000"/>
          <w:sz w:val="24"/>
          <w:szCs w:val="24"/>
          <w:lang w:eastAsia="ru-RU"/>
        </w:rPr>
        <w:lastRenderedPageBreak/>
        <w:t>должности муниципальной службы, замещавшейся заявителем</w:t>
      </w:r>
      <w:r w:rsidRPr="00DE0C4B">
        <w:rPr>
          <w:rFonts w:ascii="Arial" w:hAnsi="Arial" w:cs="Arial"/>
          <w:sz w:val="24"/>
          <w:szCs w:val="24"/>
          <w:lang w:eastAsia="ru-RU"/>
        </w:rPr>
        <w:t xml:space="preserve">. </w:t>
      </w:r>
    </w:p>
    <w:p w:rsidR="002B7F49" w:rsidRPr="00DE0C4B" w:rsidRDefault="002B7F4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xml:space="preserve">2.7.2. </w:t>
      </w:r>
      <w:r w:rsidRPr="00DE0C4B">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2B7F49" w:rsidRPr="00DE0C4B" w:rsidRDefault="002B7F4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xml:space="preserve">2.7.3. Заявитель вправе самостоятельно </w:t>
      </w:r>
      <w:proofErr w:type="gramStart"/>
      <w:r w:rsidRPr="00DE0C4B">
        <w:rPr>
          <w:rFonts w:ascii="Arial" w:hAnsi="Arial" w:cs="Arial"/>
          <w:sz w:val="24"/>
          <w:szCs w:val="24"/>
          <w:lang w:eastAsia="ru-RU"/>
        </w:rPr>
        <w:t>предоставить вышеназванные документы</w:t>
      </w:r>
      <w:proofErr w:type="gramEnd"/>
      <w:r w:rsidRPr="00DE0C4B">
        <w:rPr>
          <w:rFonts w:ascii="Arial" w:hAnsi="Arial" w:cs="Arial"/>
          <w:sz w:val="24"/>
          <w:szCs w:val="24"/>
          <w:lang w:eastAsia="ru-RU"/>
        </w:rPr>
        <w:t>. Непредставление заявителем указанных документов не является основанием для отказа в предоставлении услуги.</w:t>
      </w:r>
    </w:p>
    <w:p w:rsidR="002B7F49" w:rsidRPr="00DE0C4B" w:rsidRDefault="002B7F49"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2B7F49" w:rsidRPr="00DE0C4B" w:rsidRDefault="002B7F49" w:rsidP="00F86456">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DE0C4B">
        <w:rPr>
          <w:rFonts w:ascii="Arial" w:hAnsi="Arial" w:cs="Arial"/>
          <w:b/>
          <w:bCs/>
          <w:sz w:val="24"/>
          <w:szCs w:val="24"/>
          <w:lang w:eastAsia="ru-RU"/>
        </w:rPr>
        <w:t>2.8.Указание на запрет требовать от заявителя</w:t>
      </w:r>
    </w:p>
    <w:p w:rsidR="002B7F49" w:rsidRPr="00DE0C4B" w:rsidRDefault="002B7F49" w:rsidP="00F86456">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2B7F49" w:rsidRPr="00DE0C4B" w:rsidRDefault="002B7F49" w:rsidP="00F86456">
      <w:pPr>
        <w:widowControl w:val="0"/>
        <w:autoSpaceDE w:val="0"/>
        <w:autoSpaceDN w:val="0"/>
        <w:adjustRightInd w:val="0"/>
        <w:spacing w:after="0" w:line="240" w:lineRule="auto"/>
        <w:ind w:firstLine="567"/>
        <w:jc w:val="both"/>
        <w:rPr>
          <w:rFonts w:ascii="Arial" w:hAnsi="Arial" w:cs="Arial"/>
          <w:sz w:val="24"/>
          <w:szCs w:val="24"/>
          <w:lang w:eastAsia="ru-RU"/>
        </w:rPr>
      </w:pPr>
      <w:r w:rsidRPr="00DE0C4B">
        <w:rPr>
          <w:rFonts w:ascii="Arial" w:hAnsi="Arial" w:cs="Arial"/>
          <w:sz w:val="24"/>
          <w:szCs w:val="24"/>
          <w:lang w:eastAsia="ru-RU"/>
        </w:rPr>
        <w:t>Запрещается требовать от заявителя:</w:t>
      </w:r>
    </w:p>
    <w:p w:rsidR="002B7F49" w:rsidRPr="00DE0C4B" w:rsidRDefault="002B7F49" w:rsidP="00F86456">
      <w:pPr>
        <w:widowControl w:val="0"/>
        <w:autoSpaceDE w:val="0"/>
        <w:autoSpaceDN w:val="0"/>
        <w:adjustRightInd w:val="0"/>
        <w:spacing w:after="0" w:line="240" w:lineRule="auto"/>
        <w:ind w:firstLine="567"/>
        <w:jc w:val="both"/>
        <w:rPr>
          <w:rFonts w:ascii="Arial" w:hAnsi="Arial" w:cs="Arial"/>
          <w:sz w:val="24"/>
          <w:szCs w:val="24"/>
          <w:lang w:eastAsia="ru-RU"/>
        </w:rPr>
      </w:pPr>
      <w:r w:rsidRPr="00DE0C4B">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7F49" w:rsidRPr="00DE0C4B" w:rsidRDefault="002B7F49" w:rsidP="00F86456">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sidRPr="00DE0C4B">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E0C4B">
        <w:rPr>
          <w:rFonts w:ascii="Arial" w:hAnsi="Arial" w:cs="Arial"/>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B7F49" w:rsidRPr="00DE0C4B" w:rsidRDefault="002B7F49" w:rsidP="008E1AFC">
      <w:pPr>
        <w:spacing w:after="0" w:line="240" w:lineRule="auto"/>
        <w:jc w:val="both"/>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DE0C4B">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2B7F49" w:rsidRPr="00DE0C4B" w:rsidRDefault="002B7F49" w:rsidP="006809C1">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8E1AFC">
      <w:pPr>
        <w:autoSpaceDE w:val="0"/>
        <w:autoSpaceDN w:val="0"/>
        <w:adjustRightInd w:val="0"/>
        <w:spacing w:after="0" w:line="240" w:lineRule="auto"/>
        <w:jc w:val="center"/>
        <w:outlineLvl w:val="2"/>
        <w:rPr>
          <w:rFonts w:ascii="Arial" w:hAnsi="Arial" w:cs="Arial"/>
          <w:b/>
          <w:bCs/>
          <w:sz w:val="24"/>
          <w:szCs w:val="24"/>
          <w:lang w:eastAsia="ru-RU"/>
        </w:rPr>
      </w:pPr>
      <w:r w:rsidRPr="00DE0C4B">
        <w:rPr>
          <w:rFonts w:ascii="Arial" w:hAnsi="Arial" w:cs="Arial"/>
          <w:b/>
          <w:bCs/>
          <w:sz w:val="24"/>
          <w:szCs w:val="24"/>
          <w:lang w:eastAsia="ru-RU"/>
        </w:rPr>
        <w:t>2.10.</w:t>
      </w:r>
      <w:r w:rsidRPr="00DE0C4B">
        <w:rPr>
          <w:rFonts w:ascii="Arial" w:hAnsi="Arial" w:cs="Arial"/>
          <w:b/>
          <w:bCs/>
          <w:sz w:val="24"/>
          <w:szCs w:val="24"/>
          <w:lang w:val="en-US" w:eastAsia="ru-RU"/>
        </w:rPr>
        <w:t> </w:t>
      </w:r>
      <w:r w:rsidRPr="00DE0C4B">
        <w:rPr>
          <w:rFonts w:ascii="Arial" w:hAnsi="Arial" w:cs="Arial"/>
          <w:b/>
          <w:bCs/>
          <w:sz w:val="24"/>
          <w:szCs w:val="24"/>
          <w:lang w:eastAsia="ru-RU"/>
        </w:rPr>
        <w:t>Исчерпывающий перечень оснований  для приостановления</w:t>
      </w:r>
    </w:p>
    <w:p w:rsidR="002B7F49" w:rsidRPr="00DE0C4B" w:rsidRDefault="002B7F49" w:rsidP="008E1AFC">
      <w:pPr>
        <w:autoSpaceDE w:val="0"/>
        <w:autoSpaceDN w:val="0"/>
        <w:adjustRightInd w:val="0"/>
        <w:spacing w:after="0" w:line="240" w:lineRule="auto"/>
        <w:jc w:val="center"/>
        <w:outlineLvl w:val="2"/>
        <w:rPr>
          <w:rFonts w:ascii="Arial" w:hAnsi="Arial" w:cs="Arial"/>
          <w:b/>
          <w:bCs/>
          <w:sz w:val="24"/>
          <w:szCs w:val="24"/>
          <w:lang w:eastAsia="ru-RU"/>
        </w:rPr>
      </w:pPr>
      <w:r w:rsidRPr="00DE0C4B">
        <w:rPr>
          <w:rFonts w:ascii="Arial" w:hAnsi="Arial" w:cs="Arial"/>
          <w:b/>
          <w:bCs/>
          <w:sz w:val="24"/>
          <w:szCs w:val="24"/>
          <w:lang w:eastAsia="ru-RU"/>
        </w:rPr>
        <w:t>или отказа в предоставлении муниципальной услуги</w:t>
      </w:r>
    </w:p>
    <w:p w:rsidR="002B7F49" w:rsidRPr="00DE0C4B" w:rsidRDefault="002B7F49" w:rsidP="008E1AFC">
      <w:pPr>
        <w:autoSpaceDE w:val="0"/>
        <w:autoSpaceDN w:val="0"/>
        <w:adjustRightInd w:val="0"/>
        <w:spacing w:after="0" w:line="240" w:lineRule="auto"/>
        <w:jc w:val="center"/>
        <w:outlineLvl w:val="2"/>
        <w:rPr>
          <w:rFonts w:ascii="Arial" w:hAnsi="Arial" w:cs="Arial"/>
          <w:b/>
          <w:bCs/>
          <w:sz w:val="24"/>
          <w:szCs w:val="24"/>
          <w:lang w:eastAsia="ru-RU"/>
        </w:rPr>
      </w:pPr>
    </w:p>
    <w:p w:rsidR="002B7F49" w:rsidRPr="00DE0C4B" w:rsidRDefault="002B7F49" w:rsidP="00075808">
      <w:pPr>
        <w:spacing w:after="0"/>
        <w:jc w:val="center"/>
        <w:rPr>
          <w:rFonts w:ascii="Arial" w:hAnsi="Arial" w:cs="Arial"/>
          <w:b/>
          <w:bCs/>
          <w:sz w:val="24"/>
          <w:szCs w:val="24"/>
        </w:rPr>
      </w:pPr>
      <w:r w:rsidRPr="00DE0C4B">
        <w:rPr>
          <w:rFonts w:ascii="Arial" w:hAnsi="Arial" w:cs="Arial"/>
          <w:b/>
          <w:bCs/>
          <w:sz w:val="24"/>
          <w:szCs w:val="24"/>
        </w:rPr>
        <w:t>Основания для приостановления предоставления муниципальной услуги.</w:t>
      </w:r>
    </w:p>
    <w:p w:rsidR="002B7F49" w:rsidRPr="00DE0C4B" w:rsidRDefault="002B7F49" w:rsidP="00075808">
      <w:pPr>
        <w:pStyle w:val="ConsPlusNormal"/>
        <w:widowControl/>
        <w:ind w:firstLine="708"/>
        <w:jc w:val="both"/>
        <w:rPr>
          <w:sz w:val="24"/>
          <w:szCs w:val="24"/>
        </w:rPr>
      </w:pPr>
      <w:r w:rsidRPr="00DE0C4B">
        <w:rPr>
          <w:sz w:val="24"/>
          <w:szCs w:val="24"/>
        </w:rPr>
        <w:t xml:space="preserve">Выплата пенсии за выслугу лет приостанавливается в период нахождения на муниципальной службе. </w:t>
      </w:r>
    </w:p>
    <w:p w:rsidR="002B7F49" w:rsidRPr="00DE0C4B" w:rsidRDefault="002B7F49" w:rsidP="00075808">
      <w:pPr>
        <w:pStyle w:val="ConsPlusNormal"/>
        <w:widowControl/>
        <w:ind w:firstLine="708"/>
        <w:jc w:val="both"/>
        <w:rPr>
          <w:sz w:val="24"/>
          <w:szCs w:val="24"/>
        </w:rPr>
      </w:pPr>
      <w:r w:rsidRPr="00DE0C4B">
        <w:rPr>
          <w:sz w:val="24"/>
          <w:szCs w:val="24"/>
        </w:rPr>
        <w:t xml:space="preserve"> </w:t>
      </w:r>
      <w:proofErr w:type="gramStart"/>
      <w:r w:rsidRPr="00DE0C4B">
        <w:rPr>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2B7F49" w:rsidRPr="00DE0C4B" w:rsidRDefault="002B7F49" w:rsidP="00075808">
      <w:pPr>
        <w:pStyle w:val="ConsPlusNormal"/>
        <w:widowControl/>
        <w:ind w:firstLine="540"/>
        <w:jc w:val="both"/>
        <w:rPr>
          <w:color w:val="000080"/>
          <w:sz w:val="24"/>
          <w:szCs w:val="24"/>
        </w:rPr>
      </w:pPr>
    </w:p>
    <w:p w:rsidR="002B7F49" w:rsidRPr="00DE0C4B" w:rsidRDefault="002B7F49" w:rsidP="00075808">
      <w:pPr>
        <w:spacing w:after="0"/>
        <w:jc w:val="center"/>
        <w:rPr>
          <w:rFonts w:ascii="Arial" w:hAnsi="Arial" w:cs="Arial"/>
          <w:b/>
          <w:bCs/>
          <w:sz w:val="24"/>
          <w:szCs w:val="24"/>
        </w:rPr>
      </w:pPr>
      <w:r w:rsidRPr="00DE0C4B">
        <w:rPr>
          <w:rFonts w:ascii="Arial" w:hAnsi="Arial" w:cs="Arial"/>
          <w:b/>
          <w:bCs/>
          <w:sz w:val="24"/>
          <w:szCs w:val="24"/>
        </w:rPr>
        <w:t>Основания для прекращения предоставления муниципальной услуги.</w:t>
      </w:r>
    </w:p>
    <w:p w:rsidR="002B7F49" w:rsidRPr="00DE0C4B" w:rsidRDefault="002B7F49" w:rsidP="00075808">
      <w:pPr>
        <w:pStyle w:val="ConsPlusNormal"/>
        <w:widowControl/>
        <w:ind w:firstLine="708"/>
        <w:jc w:val="both"/>
        <w:rPr>
          <w:sz w:val="24"/>
          <w:szCs w:val="24"/>
        </w:rPr>
      </w:pPr>
      <w:proofErr w:type="gramStart"/>
      <w:r w:rsidRPr="00DE0C4B">
        <w:rPr>
          <w:sz w:val="24"/>
          <w:szCs w:val="24"/>
        </w:rPr>
        <w:lastRenderedPageBreak/>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DE0C4B">
        <w:rPr>
          <w:sz w:val="24"/>
          <w:szCs w:val="24"/>
        </w:rPr>
        <w:t xml:space="preserve"> лет.</w:t>
      </w:r>
    </w:p>
    <w:p w:rsidR="002B7F49" w:rsidRPr="00DE0C4B" w:rsidRDefault="002B7F49" w:rsidP="00075808">
      <w:pPr>
        <w:pStyle w:val="ConsPlusNormal"/>
        <w:widowControl/>
        <w:ind w:firstLine="708"/>
        <w:jc w:val="both"/>
        <w:rPr>
          <w:sz w:val="24"/>
          <w:szCs w:val="24"/>
        </w:rPr>
      </w:pPr>
      <w:r w:rsidRPr="00DE0C4B">
        <w:rPr>
          <w:sz w:val="24"/>
          <w:szCs w:val="24"/>
        </w:rPr>
        <w:t xml:space="preserve">  </w:t>
      </w:r>
      <w:proofErr w:type="gramStart"/>
      <w:r w:rsidRPr="00DE0C4B">
        <w:rPr>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2B7F49" w:rsidRPr="00DE0C4B" w:rsidRDefault="002B7F49" w:rsidP="005C7430">
      <w:pPr>
        <w:pStyle w:val="ConsPlusNormal"/>
        <w:widowControl/>
        <w:ind w:firstLine="708"/>
        <w:jc w:val="both"/>
        <w:rPr>
          <w:sz w:val="24"/>
          <w:szCs w:val="24"/>
        </w:rPr>
      </w:pPr>
      <w:r w:rsidRPr="00DE0C4B">
        <w:rPr>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2B7F49" w:rsidRPr="00DE0C4B" w:rsidRDefault="002B7F49" w:rsidP="005C7430">
      <w:pPr>
        <w:pStyle w:val="ConsPlusNormal"/>
        <w:widowControl/>
        <w:ind w:firstLine="708"/>
        <w:jc w:val="both"/>
        <w:rPr>
          <w:b/>
          <w:bCs/>
          <w:sz w:val="24"/>
          <w:szCs w:val="24"/>
        </w:rPr>
      </w:pPr>
      <w:r w:rsidRPr="00DE0C4B">
        <w:rPr>
          <w:b/>
          <w:bCs/>
          <w:sz w:val="24"/>
          <w:szCs w:val="24"/>
        </w:rPr>
        <w:t>Основания для отказа в предоставлении муниципальной услуги.</w:t>
      </w:r>
    </w:p>
    <w:p w:rsidR="002B7F49" w:rsidRPr="00DE0C4B" w:rsidRDefault="002B7F49" w:rsidP="005C7430">
      <w:pPr>
        <w:pStyle w:val="ConsPlusNormal"/>
        <w:widowControl/>
        <w:ind w:firstLine="708"/>
        <w:jc w:val="both"/>
        <w:rPr>
          <w:sz w:val="24"/>
          <w:szCs w:val="24"/>
        </w:rPr>
      </w:pPr>
      <w:r w:rsidRPr="00DE0C4B">
        <w:rPr>
          <w:sz w:val="24"/>
          <w:szCs w:val="24"/>
        </w:rPr>
        <w:t>Основание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2B7F49" w:rsidRPr="00DE0C4B" w:rsidRDefault="002B7F49" w:rsidP="008E1AFC">
      <w:pPr>
        <w:widowControl w:val="0"/>
        <w:autoSpaceDE w:val="0"/>
        <w:autoSpaceDN w:val="0"/>
        <w:adjustRightInd w:val="0"/>
        <w:spacing w:before="100" w:beforeAutospacing="1" w:after="100" w:afterAutospacing="1" w:line="312" w:lineRule="atLeast"/>
        <w:jc w:val="center"/>
        <w:outlineLvl w:val="4"/>
        <w:rPr>
          <w:rFonts w:ascii="Arial" w:hAnsi="Arial" w:cs="Arial"/>
          <w:b/>
          <w:bCs/>
          <w:color w:val="000000"/>
          <w:sz w:val="24"/>
          <w:szCs w:val="24"/>
          <w:lang w:eastAsia="ru-RU"/>
        </w:rPr>
      </w:pPr>
      <w:r w:rsidRPr="00DE0C4B">
        <w:rPr>
          <w:rFonts w:ascii="Arial" w:hAnsi="Arial" w:cs="Arial"/>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B7F49" w:rsidRPr="00DE0C4B" w:rsidRDefault="002B7F49" w:rsidP="008E1AFC">
      <w:pPr>
        <w:widowControl w:val="0"/>
        <w:autoSpaceDE w:val="0"/>
        <w:autoSpaceDN w:val="0"/>
        <w:adjustRightInd w:val="0"/>
        <w:spacing w:before="100" w:beforeAutospacing="1" w:after="100" w:afterAutospacing="1" w:line="240" w:lineRule="auto"/>
        <w:ind w:firstLine="709"/>
        <w:jc w:val="both"/>
        <w:outlineLvl w:val="4"/>
        <w:rPr>
          <w:rFonts w:ascii="Arial" w:hAnsi="Arial" w:cs="Arial"/>
          <w:b/>
          <w:bCs/>
          <w:color w:val="000000"/>
          <w:sz w:val="24"/>
          <w:szCs w:val="24"/>
          <w:lang w:eastAsia="ru-RU"/>
        </w:rPr>
      </w:pPr>
      <w:r w:rsidRPr="00DE0C4B">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DE0C4B">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DE0C4B">
        <w:rPr>
          <w:rFonts w:ascii="Arial" w:hAnsi="Arial" w:cs="Arial"/>
          <w:b/>
          <w:bCs/>
          <w:sz w:val="24"/>
          <w:szCs w:val="24"/>
          <w:lang w:eastAsia="ru-RU"/>
        </w:rPr>
        <w:t>услуги</w:t>
      </w: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Муниципальная услуга предоставляется бесплатно.</w:t>
      </w: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2B7F49" w:rsidRPr="00DE0C4B" w:rsidRDefault="002B7F49" w:rsidP="00F86456">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DE0C4B">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7F49" w:rsidRPr="00DE0C4B" w:rsidRDefault="002B7F49" w:rsidP="00F86456">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2B7F49" w:rsidRPr="00DE0C4B" w:rsidRDefault="002B7F49" w:rsidP="00F86456">
      <w:pPr>
        <w:autoSpaceDE w:val="0"/>
        <w:autoSpaceDN w:val="0"/>
        <w:adjustRightInd w:val="0"/>
        <w:spacing w:after="0" w:line="240" w:lineRule="auto"/>
        <w:ind w:firstLine="540"/>
        <w:jc w:val="both"/>
        <w:rPr>
          <w:rFonts w:ascii="Arial" w:hAnsi="Arial" w:cs="Arial"/>
          <w:sz w:val="24"/>
          <w:szCs w:val="24"/>
        </w:rPr>
      </w:pPr>
      <w:r w:rsidRPr="00DE0C4B">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2B7F49" w:rsidRPr="00DE0C4B" w:rsidRDefault="002B7F49" w:rsidP="007413AE">
      <w:pPr>
        <w:widowControl w:val="0"/>
        <w:autoSpaceDE w:val="0"/>
        <w:autoSpaceDN w:val="0"/>
        <w:adjustRightInd w:val="0"/>
        <w:spacing w:after="0" w:line="240" w:lineRule="auto"/>
        <w:jc w:val="both"/>
        <w:rPr>
          <w:rFonts w:ascii="Arial" w:hAnsi="Arial" w:cs="Arial"/>
          <w:sz w:val="24"/>
          <w:szCs w:val="24"/>
        </w:rPr>
      </w:pP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DE0C4B">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  15 мин.</w:t>
      </w:r>
    </w:p>
    <w:p w:rsidR="002B7F49" w:rsidRPr="00DE0C4B" w:rsidRDefault="002B7F4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lastRenderedPageBreak/>
        <w:t>Максимальный срок ожидания в очереди при получении результата предоставления муниципальной услуги не более 15 мин.</w:t>
      </w:r>
    </w:p>
    <w:p w:rsidR="002B7F49" w:rsidRPr="00DE0C4B" w:rsidRDefault="002B7F49" w:rsidP="00021148">
      <w:pPr>
        <w:widowControl w:val="0"/>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DE0C4B">
        <w:rPr>
          <w:rFonts w:ascii="Arial" w:hAnsi="Arial" w:cs="Arial"/>
          <w:sz w:val="24"/>
          <w:szCs w:val="24"/>
          <w:lang w:eastAsia="ru-RU"/>
        </w:rPr>
        <w:t>.</w:t>
      </w:r>
      <w:r w:rsidRPr="00DE0C4B">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2B7F49" w:rsidRPr="00DE0C4B" w:rsidRDefault="002B7F49" w:rsidP="005C7430">
      <w:pPr>
        <w:widowControl w:val="0"/>
        <w:autoSpaceDE w:val="0"/>
        <w:autoSpaceDN w:val="0"/>
        <w:adjustRightInd w:val="0"/>
        <w:spacing w:after="0" w:line="240" w:lineRule="auto"/>
        <w:ind w:firstLine="709"/>
        <w:rPr>
          <w:rFonts w:ascii="Arial" w:hAnsi="Arial" w:cs="Arial"/>
          <w:sz w:val="24"/>
          <w:szCs w:val="24"/>
          <w:lang w:eastAsia="ru-RU"/>
        </w:rPr>
      </w:pPr>
      <w:r w:rsidRPr="00DE0C4B">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2B7F49" w:rsidRPr="00DE0C4B" w:rsidRDefault="002B7F49" w:rsidP="00FC209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B7F49" w:rsidRPr="00DE0C4B" w:rsidRDefault="002B7F49" w:rsidP="008E1AFC">
      <w:pPr>
        <w:autoSpaceDE w:val="0"/>
        <w:autoSpaceDN w:val="0"/>
        <w:adjustRightInd w:val="0"/>
        <w:spacing w:after="0" w:line="240" w:lineRule="auto"/>
        <w:jc w:val="both"/>
        <w:outlineLvl w:val="2"/>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DE0C4B">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B7F49" w:rsidRPr="00DE0C4B" w:rsidRDefault="002B7F49" w:rsidP="008E1AFC">
      <w:pPr>
        <w:widowControl w:val="0"/>
        <w:autoSpaceDE w:val="0"/>
        <w:autoSpaceDN w:val="0"/>
        <w:adjustRightInd w:val="0"/>
        <w:spacing w:after="0" w:line="240" w:lineRule="auto"/>
        <w:ind w:firstLine="709"/>
        <w:jc w:val="center"/>
        <w:rPr>
          <w:rFonts w:ascii="Arial" w:hAnsi="Arial" w:cs="Arial"/>
          <w:sz w:val="24"/>
          <w:szCs w:val="24"/>
          <w:lang w:eastAsia="ru-RU"/>
        </w:rPr>
      </w:pP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рабочими столами и стульями, компьютером с доступом к информационным системам;</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В помещениях </w:t>
      </w:r>
      <w:proofErr w:type="gramStart"/>
      <w:r w:rsidRPr="00DE0C4B">
        <w:rPr>
          <w:rFonts w:ascii="Arial" w:hAnsi="Arial" w:cs="Arial"/>
          <w:sz w:val="24"/>
          <w:szCs w:val="24"/>
          <w:lang w:eastAsia="ru-RU"/>
        </w:rPr>
        <w:t>администрации сельсовета места информирования посетителей</w:t>
      </w:r>
      <w:proofErr w:type="gramEnd"/>
      <w:r w:rsidRPr="00DE0C4B">
        <w:rPr>
          <w:rFonts w:ascii="Arial" w:hAnsi="Arial" w:cs="Arial"/>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DE0C4B">
        <w:rPr>
          <w:rFonts w:ascii="Arial" w:hAnsi="Arial" w:cs="Arial"/>
          <w:sz w:val="24"/>
          <w:szCs w:val="24"/>
          <w:lang w:eastAsia="ru-RU"/>
        </w:rPr>
        <w:t>4</w:t>
      </w:r>
      <w:proofErr w:type="gramEnd"/>
      <w:r w:rsidRPr="00DE0C4B">
        <w:rPr>
          <w:rFonts w:ascii="Arial" w:hAnsi="Arial" w:cs="Arial"/>
          <w:sz w:val="24"/>
          <w:szCs w:val="24"/>
          <w:lang w:eastAsia="ru-RU"/>
        </w:rPr>
        <w:t xml:space="preserve"> для размещения в них информационных листков.</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текст либо выписку из настоящего Регламента;</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копию Устава муниципального образования;</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lastRenderedPageBreak/>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перечень документов, которые заявитель должен представить для предоставления услуги;</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образец заполнения заявления о предоставлении услуги;</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перечень оснований для отказа в предоставлении услуги.</w:t>
      </w:r>
    </w:p>
    <w:p w:rsidR="002B7F49" w:rsidRPr="00DE0C4B" w:rsidRDefault="002B7F49" w:rsidP="00BC5653">
      <w:pPr>
        <w:pStyle w:val="af8"/>
        <w:spacing w:after="0" w:line="100" w:lineRule="atLeast"/>
        <w:ind w:firstLine="709"/>
        <w:rPr>
          <w:rFonts w:ascii="Arial" w:hAnsi="Arial" w:cs="Arial"/>
          <w:color w:val="auto"/>
          <w:sz w:val="24"/>
          <w:szCs w:val="24"/>
        </w:rPr>
      </w:pPr>
      <w:r w:rsidRPr="00DE0C4B">
        <w:rPr>
          <w:rFonts w:ascii="Arial" w:hAnsi="Arial" w:cs="Arial"/>
          <w:b/>
          <w:bCs/>
          <w:color w:val="auto"/>
          <w:sz w:val="24"/>
          <w:szCs w:val="24"/>
        </w:rPr>
        <w:t>Обеспечение доступности для инвалидов</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возможность беспрепятственного входа в объекты и выхода из них;</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 xml:space="preserve">обеспечение допуска </w:t>
      </w:r>
      <w:proofErr w:type="spellStart"/>
      <w:r w:rsidRPr="00DE0C4B">
        <w:rPr>
          <w:rFonts w:ascii="Arial" w:hAnsi="Arial" w:cs="Arial"/>
          <w:color w:val="auto"/>
          <w:sz w:val="24"/>
          <w:szCs w:val="24"/>
        </w:rPr>
        <w:t>сурдопереводчика</w:t>
      </w:r>
      <w:proofErr w:type="spellEnd"/>
      <w:r w:rsidRPr="00DE0C4B">
        <w:rPr>
          <w:rFonts w:ascii="Arial" w:hAnsi="Arial" w:cs="Arial"/>
          <w:color w:val="auto"/>
          <w:sz w:val="24"/>
          <w:szCs w:val="24"/>
        </w:rPr>
        <w:t xml:space="preserve">, </w:t>
      </w:r>
      <w:proofErr w:type="spellStart"/>
      <w:r w:rsidRPr="00DE0C4B">
        <w:rPr>
          <w:rFonts w:ascii="Arial" w:hAnsi="Arial" w:cs="Arial"/>
          <w:color w:val="auto"/>
          <w:sz w:val="24"/>
          <w:szCs w:val="24"/>
        </w:rPr>
        <w:t>тифлосурдопереводчика</w:t>
      </w:r>
      <w:proofErr w:type="spellEnd"/>
      <w:r w:rsidRPr="00DE0C4B">
        <w:rPr>
          <w:rFonts w:ascii="Arial" w:hAnsi="Arial" w:cs="Arial"/>
          <w:color w:val="auto"/>
          <w:sz w:val="24"/>
          <w:szCs w:val="24"/>
        </w:rPr>
        <w:t>, а также иного лица, владеющего жестовым языком;</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2B7F49" w:rsidRPr="00DE0C4B" w:rsidRDefault="002B7F49" w:rsidP="00BC5653">
      <w:pPr>
        <w:pStyle w:val="af8"/>
        <w:spacing w:after="0" w:line="100" w:lineRule="atLeast"/>
        <w:ind w:firstLine="709"/>
        <w:jc w:val="both"/>
        <w:rPr>
          <w:rFonts w:ascii="Arial" w:hAnsi="Arial" w:cs="Arial"/>
          <w:color w:val="auto"/>
          <w:sz w:val="24"/>
          <w:szCs w:val="24"/>
        </w:rPr>
      </w:pPr>
      <w:r w:rsidRPr="00DE0C4B">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2B7F49" w:rsidRPr="00DE0C4B" w:rsidRDefault="002B7F49" w:rsidP="00756B09">
      <w:pPr>
        <w:suppressAutoHyphens/>
        <w:spacing w:after="0" w:line="100" w:lineRule="atLeast"/>
        <w:rPr>
          <w:rFonts w:ascii="Arial" w:hAnsi="Arial" w:cs="Arial"/>
          <w:sz w:val="24"/>
          <w:szCs w:val="24"/>
          <w:lang w:eastAsia="ar-SA"/>
        </w:rPr>
      </w:pPr>
    </w:p>
    <w:p w:rsidR="002B7F49" w:rsidRPr="00DE0C4B" w:rsidRDefault="002B7F49" w:rsidP="00756B09">
      <w:pPr>
        <w:autoSpaceDE w:val="0"/>
        <w:autoSpaceDN w:val="0"/>
        <w:adjustRightInd w:val="0"/>
        <w:spacing w:after="0" w:line="240" w:lineRule="auto"/>
        <w:ind w:firstLine="540"/>
        <w:jc w:val="both"/>
        <w:rPr>
          <w:rFonts w:ascii="Arial" w:hAnsi="Arial" w:cs="Arial"/>
          <w:b/>
          <w:bCs/>
          <w:sz w:val="24"/>
          <w:szCs w:val="24"/>
          <w:lang w:eastAsia="ru-RU"/>
        </w:rPr>
      </w:pPr>
      <w:r w:rsidRPr="00DE0C4B">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7F49" w:rsidRPr="00DE0C4B" w:rsidRDefault="002B7F49" w:rsidP="00756B09">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2B7F49" w:rsidRPr="00DE0C4B" w:rsidRDefault="002B7F49" w:rsidP="00075808">
      <w:pPr>
        <w:spacing w:after="0" w:line="240" w:lineRule="auto"/>
        <w:ind w:firstLine="539"/>
        <w:jc w:val="both"/>
        <w:rPr>
          <w:rFonts w:ascii="Arial" w:hAnsi="Arial" w:cs="Arial"/>
          <w:b/>
          <w:bCs/>
          <w:sz w:val="24"/>
          <w:szCs w:val="24"/>
        </w:rPr>
      </w:pPr>
      <w:r w:rsidRPr="00DE0C4B">
        <w:rPr>
          <w:rFonts w:ascii="Arial" w:hAnsi="Arial" w:cs="Arial"/>
          <w:b/>
          <w:bCs/>
          <w:sz w:val="24"/>
          <w:szCs w:val="24"/>
        </w:rPr>
        <w:t>Показатели доступности муниципальной услуги:</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B7F49" w:rsidRPr="00DE0C4B" w:rsidRDefault="002B7F49" w:rsidP="00075808">
      <w:pPr>
        <w:spacing w:after="0" w:line="240" w:lineRule="auto"/>
        <w:ind w:firstLine="284"/>
        <w:rPr>
          <w:rFonts w:ascii="Arial" w:hAnsi="Arial" w:cs="Arial"/>
          <w:sz w:val="24"/>
          <w:szCs w:val="24"/>
        </w:rPr>
      </w:pPr>
    </w:p>
    <w:p w:rsidR="002B7F49" w:rsidRPr="00DE0C4B" w:rsidRDefault="002B7F49" w:rsidP="00075808">
      <w:pPr>
        <w:spacing w:after="0" w:line="240" w:lineRule="auto"/>
        <w:ind w:firstLine="284"/>
        <w:rPr>
          <w:rFonts w:ascii="Arial" w:hAnsi="Arial" w:cs="Arial"/>
          <w:b/>
          <w:bCs/>
          <w:sz w:val="24"/>
          <w:szCs w:val="24"/>
        </w:rPr>
      </w:pPr>
      <w:r w:rsidRPr="00DE0C4B">
        <w:rPr>
          <w:rFonts w:ascii="Arial" w:hAnsi="Arial" w:cs="Arial"/>
          <w:b/>
          <w:bCs/>
          <w:sz w:val="24"/>
          <w:szCs w:val="24"/>
        </w:rPr>
        <w:t>Показатели качества муниципальной услуги:</w:t>
      </w:r>
    </w:p>
    <w:p w:rsidR="002B7F49" w:rsidRPr="00DE0C4B" w:rsidRDefault="002B7F49" w:rsidP="00075808">
      <w:pPr>
        <w:spacing w:after="0" w:line="240" w:lineRule="auto"/>
        <w:ind w:firstLine="284"/>
        <w:rPr>
          <w:rFonts w:ascii="Arial" w:hAnsi="Arial" w:cs="Arial"/>
          <w:b/>
          <w:bCs/>
          <w:sz w:val="24"/>
          <w:szCs w:val="24"/>
        </w:rPr>
      </w:pP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полнота и актуальность информации о порядке предоставления муниципальной услуги;</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отсутствием очередей при приеме и выдаче документов заявителям;</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2B7F49" w:rsidRPr="00DE0C4B" w:rsidRDefault="002B7F49" w:rsidP="00075808">
      <w:pPr>
        <w:spacing w:after="0" w:line="240" w:lineRule="auto"/>
        <w:ind w:firstLine="539"/>
        <w:jc w:val="both"/>
        <w:rPr>
          <w:rFonts w:ascii="Arial" w:hAnsi="Arial" w:cs="Arial"/>
          <w:sz w:val="24"/>
          <w:szCs w:val="24"/>
        </w:rPr>
      </w:pPr>
      <w:r w:rsidRPr="00DE0C4B">
        <w:rPr>
          <w:rFonts w:ascii="Arial" w:hAnsi="Arial" w:cs="Arial"/>
          <w:sz w:val="24"/>
          <w:szCs w:val="24"/>
        </w:rPr>
        <w:t>предоставление возможности получения муниципальной услуги в электронном виде;</w:t>
      </w:r>
    </w:p>
    <w:p w:rsidR="002B7F49" w:rsidRPr="00DE0C4B" w:rsidRDefault="002B7F49" w:rsidP="00756B09">
      <w:pPr>
        <w:widowControl w:val="0"/>
        <w:autoSpaceDE w:val="0"/>
        <w:autoSpaceDN w:val="0"/>
        <w:adjustRightInd w:val="0"/>
        <w:spacing w:after="0" w:line="240" w:lineRule="auto"/>
        <w:jc w:val="both"/>
        <w:rPr>
          <w:rFonts w:ascii="Arial" w:hAnsi="Arial" w:cs="Arial"/>
          <w:sz w:val="24"/>
          <w:szCs w:val="24"/>
        </w:rPr>
      </w:pPr>
    </w:p>
    <w:p w:rsidR="002B7F49" w:rsidRPr="00DE0C4B" w:rsidRDefault="002B7F49" w:rsidP="002E3113">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DE0C4B">
        <w:rPr>
          <w:rFonts w:ascii="Arial" w:hAnsi="Arial" w:cs="Arial"/>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7F49" w:rsidRPr="00DE0C4B" w:rsidRDefault="002B7F49" w:rsidP="002E3113">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bookmarkStart w:id="0" w:name="_Toc310325507"/>
      <w:bookmarkStart w:id="1" w:name="_Toc310325954"/>
      <w:bookmarkStart w:id="2" w:name="_Toc310326259"/>
      <w:r w:rsidRPr="00DE0C4B">
        <w:rPr>
          <w:rFonts w:ascii="Arial" w:hAnsi="Arial" w:cs="Arial"/>
          <w:sz w:val="24"/>
          <w:szCs w:val="24"/>
          <w:lang w:eastAsia="ru-RU"/>
        </w:rPr>
        <w:t xml:space="preserve">2.18.1. Особенности предоставления муниципальной услуги в ОБУ «МФЦ». </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Услуга в ОБУ «МФЦ» не предоставляется.</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2.18.2. Особенности предоставления муниципальной услуги в электронной форме.</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w:t>
      </w:r>
      <w:r w:rsidRPr="00DE0C4B">
        <w:rPr>
          <w:rFonts w:ascii="Arial" w:hAnsi="Arial" w:cs="Arial"/>
          <w:sz w:val="24"/>
          <w:szCs w:val="24"/>
          <w:lang w:eastAsia="ru-RU"/>
        </w:rPr>
        <w:lastRenderedPageBreak/>
        <w:t>Единый портал).</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Заявление в электронном виде поступит в администрацию.</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Уточнить текущее состояние заявления можно в разделе «Мои заявки».</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B7F49" w:rsidRPr="00DE0C4B" w:rsidRDefault="002B7F4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2B7F49" w:rsidRPr="00DE0C4B" w:rsidRDefault="002B7F49" w:rsidP="00756B09">
      <w:pPr>
        <w:suppressAutoHyphens/>
        <w:spacing w:after="0" w:line="100" w:lineRule="atLeast"/>
        <w:jc w:val="center"/>
        <w:rPr>
          <w:rFonts w:ascii="Arial" w:hAnsi="Arial" w:cs="Arial"/>
          <w:b/>
          <w:bCs/>
          <w:sz w:val="24"/>
          <w:szCs w:val="24"/>
          <w:lang w:eastAsia="ar-SA"/>
        </w:rPr>
      </w:pPr>
    </w:p>
    <w:p w:rsidR="002B7F49" w:rsidRPr="00060DF0" w:rsidRDefault="002B7F49" w:rsidP="00093A3B">
      <w:pPr>
        <w:spacing w:line="240" w:lineRule="auto"/>
        <w:jc w:val="center"/>
        <w:rPr>
          <w:rFonts w:ascii="Arial" w:hAnsi="Arial" w:cs="Arial"/>
          <w:b/>
          <w:bCs/>
          <w:sz w:val="30"/>
          <w:szCs w:val="30"/>
          <w:lang w:eastAsia="ru-RU"/>
        </w:rPr>
      </w:pPr>
      <w:r w:rsidRPr="00060DF0">
        <w:rPr>
          <w:rFonts w:ascii="Arial" w:hAnsi="Arial" w:cs="Arial"/>
          <w:b/>
          <w:bCs/>
          <w:sz w:val="30"/>
          <w:szCs w:val="30"/>
          <w:lang w:val="en-US" w:eastAsia="ru-RU"/>
        </w:rPr>
        <w:t>III</w:t>
      </w:r>
      <w:r w:rsidRPr="00060DF0">
        <w:rPr>
          <w:rFonts w:ascii="Arial" w:hAnsi="Arial" w:cs="Arial"/>
          <w:b/>
          <w:bCs/>
          <w:sz w:val="30"/>
          <w:szCs w:val="30"/>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2B7F49" w:rsidRPr="00DE0C4B" w:rsidRDefault="002B7F49" w:rsidP="008E1AFC">
      <w:pPr>
        <w:widowControl w:val="0"/>
        <w:tabs>
          <w:tab w:val="left" w:pos="0"/>
        </w:tabs>
        <w:autoSpaceDE w:val="0"/>
        <w:autoSpaceDN w:val="0"/>
        <w:adjustRightInd w:val="0"/>
        <w:spacing w:after="0" w:line="100" w:lineRule="atLeast"/>
        <w:jc w:val="both"/>
        <w:rPr>
          <w:rFonts w:ascii="Arial" w:hAnsi="Arial" w:cs="Arial"/>
          <w:sz w:val="24"/>
          <w:szCs w:val="24"/>
          <w:lang w:eastAsia="ar-SA"/>
        </w:rPr>
      </w:pPr>
    </w:p>
    <w:p w:rsidR="002B7F49" w:rsidRPr="00DE0C4B" w:rsidRDefault="002B7F49" w:rsidP="008E1AFC">
      <w:pPr>
        <w:widowControl w:val="0"/>
        <w:autoSpaceDE w:val="0"/>
        <w:autoSpaceDN w:val="0"/>
        <w:adjustRightInd w:val="0"/>
        <w:spacing w:after="0" w:line="312" w:lineRule="atLeast"/>
        <w:jc w:val="center"/>
        <w:outlineLvl w:val="4"/>
        <w:rPr>
          <w:rFonts w:ascii="Arial" w:hAnsi="Arial" w:cs="Arial"/>
          <w:b/>
          <w:bCs/>
          <w:color w:val="000000"/>
          <w:sz w:val="24"/>
          <w:szCs w:val="24"/>
          <w:lang w:eastAsia="ru-RU"/>
        </w:rPr>
      </w:pPr>
      <w:r w:rsidRPr="00DE0C4B">
        <w:rPr>
          <w:rFonts w:ascii="Arial" w:hAnsi="Arial" w:cs="Arial"/>
          <w:b/>
          <w:bCs/>
          <w:color w:val="000000"/>
          <w:sz w:val="24"/>
          <w:szCs w:val="24"/>
          <w:lang w:eastAsia="ru-RU"/>
        </w:rPr>
        <w:t>Исчерпывающий перечень административных процедур:</w:t>
      </w:r>
    </w:p>
    <w:p w:rsidR="002B7F49" w:rsidRPr="00DE0C4B" w:rsidRDefault="002B7F49" w:rsidP="008E1AFC">
      <w:pPr>
        <w:widowControl w:val="0"/>
        <w:autoSpaceDE w:val="0"/>
        <w:autoSpaceDN w:val="0"/>
        <w:adjustRightInd w:val="0"/>
        <w:spacing w:after="0" w:line="312" w:lineRule="atLeast"/>
        <w:jc w:val="center"/>
        <w:outlineLvl w:val="4"/>
        <w:rPr>
          <w:rFonts w:ascii="Arial" w:hAnsi="Arial" w:cs="Arial"/>
          <w:b/>
          <w:bCs/>
          <w:color w:val="000000"/>
          <w:sz w:val="24"/>
          <w:szCs w:val="24"/>
          <w:lang w:eastAsia="ru-RU"/>
        </w:rPr>
      </w:pPr>
    </w:p>
    <w:p w:rsidR="002B7F49" w:rsidRPr="00DE0C4B" w:rsidRDefault="002B7F49" w:rsidP="00075808">
      <w:pPr>
        <w:spacing w:after="0"/>
        <w:ind w:firstLine="540"/>
        <w:jc w:val="both"/>
        <w:rPr>
          <w:rFonts w:ascii="Arial" w:hAnsi="Arial" w:cs="Arial"/>
          <w:sz w:val="24"/>
          <w:szCs w:val="24"/>
        </w:rPr>
      </w:pPr>
      <w:r w:rsidRPr="00DE0C4B">
        <w:rPr>
          <w:rFonts w:ascii="Arial" w:hAnsi="Arial" w:cs="Arial"/>
          <w:sz w:val="24"/>
          <w:szCs w:val="24"/>
        </w:rPr>
        <w:t>1) прием и регистрация поступившего заявления, документов;</w:t>
      </w:r>
    </w:p>
    <w:p w:rsidR="002B7F49" w:rsidRPr="00DE0C4B" w:rsidRDefault="002B7F49" w:rsidP="00075808">
      <w:pPr>
        <w:spacing w:after="0"/>
        <w:ind w:firstLine="540"/>
        <w:jc w:val="both"/>
        <w:rPr>
          <w:rFonts w:ascii="Arial" w:hAnsi="Arial" w:cs="Arial"/>
          <w:sz w:val="24"/>
          <w:szCs w:val="24"/>
        </w:rPr>
      </w:pPr>
      <w:r w:rsidRPr="00DE0C4B">
        <w:rPr>
          <w:rFonts w:ascii="Arial" w:hAnsi="Arial" w:cs="Arial"/>
          <w:sz w:val="24"/>
          <w:szCs w:val="24"/>
        </w:rPr>
        <w:t>2) формирование и направление межведомственных запросов;</w:t>
      </w:r>
    </w:p>
    <w:p w:rsidR="002B7F49" w:rsidRPr="00DE0C4B" w:rsidRDefault="002B7F49" w:rsidP="00075808">
      <w:pPr>
        <w:spacing w:after="0"/>
        <w:ind w:firstLine="540"/>
        <w:jc w:val="both"/>
        <w:outlineLvl w:val="2"/>
        <w:rPr>
          <w:rFonts w:ascii="Arial" w:hAnsi="Arial" w:cs="Arial"/>
          <w:sz w:val="24"/>
          <w:szCs w:val="24"/>
        </w:rPr>
      </w:pPr>
      <w:r w:rsidRPr="00DE0C4B">
        <w:rPr>
          <w:rFonts w:ascii="Arial" w:hAnsi="Arial" w:cs="Arial"/>
          <w:sz w:val="24"/>
          <w:szCs w:val="24"/>
        </w:rPr>
        <w:t>3)  принятие решения о предоставлении муниципальной услуги;</w:t>
      </w:r>
    </w:p>
    <w:p w:rsidR="002B7F49" w:rsidRPr="00DE0C4B" w:rsidRDefault="002B7F49" w:rsidP="00075808">
      <w:pPr>
        <w:spacing w:after="0"/>
        <w:ind w:firstLine="540"/>
        <w:jc w:val="both"/>
        <w:rPr>
          <w:rFonts w:ascii="Arial" w:hAnsi="Arial" w:cs="Arial"/>
          <w:sz w:val="24"/>
          <w:szCs w:val="24"/>
        </w:rPr>
      </w:pPr>
      <w:r w:rsidRPr="00DE0C4B">
        <w:rPr>
          <w:rFonts w:ascii="Arial" w:hAnsi="Arial" w:cs="Arial"/>
          <w:sz w:val="24"/>
          <w:szCs w:val="24"/>
        </w:rPr>
        <w:t>4) организация выплаты пенсии за выслугу лет (доплаты к пенсии).</w:t>
      </w:r>
    </w:p>
    <w:p w:rsidR="002B7F49" w:rsidRPr="00DE0C4B" w:rsidRDefault="002B7F49" w:rsidP="00756B09">
      <w:pPr>
        <w:widowControl w:val="0"/>
        <w:autoSpaceDE w:val="0"/>
        <w:autoSpaceDN w:val="0"/>
        <w:adjustRightInd w:val="0"/>
        <w:spacing w:after="0" w:line="312" w:lineRule="atLeast"/>
        <w:ind w:firstLine="708"/>
        <w:jc w:val="both"/>
        <w:rPr>
          <w:rFonts w:ascii="Arial" w:hAnsi="Arial" w:cs="Arial"/>
          <w:sz w:val="24"/>
          <w:szCs w:val="24"/>
          <w:lang w:eastAsia="ru-RU"/>
        </w:rPr>
      </w:pPr>
      <w:r w:rsidRPr="00DE0C4B">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2B7F49" w:rsidRPr="00DE0C4B" w:rsidRDefault="002B7F49" w:rsidP="009C7C40">
      <w:pPr>
        <w:spacing w:after="0"/>
        <w:jc w:val="both"/>
        <w:rPr>
          <w:rFonts w:ascii="Arial" w:hAnsi="Arial" w:cs="Arial"/>
          <w:sz w:val="24"/>
          <w:szCs w:val="24"/>
        </w:rPr>
      </w:pPr>
    </w:p>
    <w:p w:rsidR="002B7F49" w:rsidRPr="00DE0C4B" w:rsidRDefault="002B7F49" w:rsidP="009C7C40">
      <w:pPr>
        <w:spacing w:after="0"/>
        <w:ind w:firstLine="708"/>
        <w:jc w:val="center"/>
        <w:rPr>
          <w:rFonts w:ascii="Arial" w:hAnsi="Arial" w:cs="Arial"/>
          <w:b/>
          <w:bCs/>
          <w:sz w:val="24"/>
          <w:szCs w:val="24"/>
        </w:rPr>
      </w:pPr>
      <w:r w:rsidRPr="00DE0C4B">
        <w:rPr>
          <w:rFonts w:ascii="Arial" w:hAnsi="Arial" w:cs="Arial"/>
          <w:b/>
          <w:bCs/>
          <w:sz w:val="24"/>
          <w:szCs w:val="24"/>
        </w:rPr>
        <w:t>3.1. Прием и регистрация поступившего заявления, документов</w:t>
      </w:r>
    </w:p>
    <w:p w:rsidR="002B7F49" w:rsidRPr="00DE0C4B" w:rsidRDefault="002B7F49" w:rsidP="009C7C40">
      <w:pPr>
        <w:spacing w:after="0"/>
        <w:ind w:firstLine="708"/>
        <w:jc w:val="center"/>
        <w:rPr>
          <w:rFonts w:ascii="Arial" w:hAnsi="Arial" w:cs="Arial"/>
          <w:b/>
          <w:bCs/>
          <w:sz w:val="24"/>
          <w:szCs w:val="24"/>
        </w:rPr>
      </w:pPr>
    </w:p>
    <w:p w:rsidR="002B7F49" w:rsidRPr="00DE0C4B" w:rsidRDefault="002B7F49" w:rsidP="00075808">
      <w:pPr>
        <w:spacing w:after="0"/>
        <w:ind w:firstLine="708"/>
        <w:jc w:val="both"/>
        <w:rPr>
          <w:rFonts w:ascii="Arial" w:hAnsi="Arial" w:cs="Arial"/>
          <w:sz w:val="24"/>
          <w:szCs w:val="24"/>
        </w:rPr>
      </w:pPr>
      <w:r w:rsidRPr="00DE0C4B">
        <w:rPr>
          <w:rFonts w:ascii="Arial" w:hAnsi="Arial" w:cs="Arial"/>
          <w:sz w:val="24"/>
          <w:szCs w:val="24"/>
        </w:rPr>
        <w:lastRenderedPageBreak/>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2B7F49" w:rsidRPr="00DE0C4B" w:rsidRDefault="002B7F49" w:rsidP="00ED78A0">
      <w:pPr>
        <w:spacing w:after="0" w:line="240" w:lineRule="auto"/>
        <w:ind w:firstLine="708"/>
        <w:jc w:val="both"/>
        <w:rPr>
          <w:rFonts w:ascii="Arial" w:hAnsi="Arial" w:cs="Arial"/>
          <w:sz w:val="24"/>
          <w:szCs w:val="24"/>
        </w:rPr>
      </w:pPr>
      <w:r w:rsidRPr="00DE0C4B">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2B7F49" w:rsidRPr="00DE0C4B" w:rsidRDefault="002B7F49" w:rsidP="00ED78A0">
      <w:pPr>
        <w:spacing w:after="0" w:line="240" w:lineRule="auto"/>
        <w:jc w:val="both"/>
        <w:rPr>
          <w:rFonts w:ascii="Arial" w:hAnsi="Arial" w:cs="Arial"/>
          <w:sz w:val="24"/>
          <w:szCs w:val="24"/>
        </w:rPr>
      </w:pPr>
      <w:r w:rsidRPr="00DE0C4B">
        <w:rPr>
          <w:rFonts w:ascii="Arial" w:hAnsi="Arial" w:cs="Arial"/>
          <w:sz w:val="24"/>
          <w:szCs w:val="24"/>
        </w:rPr>
        <w:tab/>
        <w:t>3.1.3. Специалист Администрации:</w:t>
      </w:r>
    </w:p>
    <w:p w:rsidR="002B7F49" w:rsidRPr="00DE0C4B" w:rsidRDefault="002B7F49" w:rsidP="00ED78A0">
      <w:pPr>
        <w:pStyle w:val="ConsPlusNormal"/>
        <w:widowControl/>
        <w:ind w:firstLine="540"/>
        <w:jc w:val="both"/>
        <w:rPr>
          <w:sz w:val="24"/>
          <w:szCs w:val="24"/>
        </w:rPr>
      </w:pPr>
      <w:r w:rsidRPr="00DE0C4B">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B7F49" w:rsidRPr="00DE0C4B" w:rsidRDefault="002B7F49" w:rsidP="00ED78A0">
      <w:pPr>
        <w:pStyle w:val="ConsPlusNormal"/>
        <w:widowControl/>
        <w:ind w:firstLine="540"/>
        <w:jc w:val="both"/>
        <w:rPr>
          <w:sz w:val="24"/>
          <w:szCs w:val="24"/>
        </w:rPr>
      </w:pPr>
      <w:r w:rsidRPr="00DE0C4B">
        <w:rPr>
          <w:sz w:val="24"/>
          <w:szCs w:val="24"/>
        </w:rPr>
        <w:t>сличает подлинники документов с их копиями;</w:t>
      </w:r>
    </w:p>
    <w:p w:rsidR="002B7F49" w:rsidRPr="00DE0C4B" w:rsidRDefault="002B7F49" w:rsidP="00ED78A0">
      <w:pPr>
        <w:pStyle w:val="ConsPlusNormal"/>
        <w:widowControl/>
        <w:ind w:firstLine="540"/>
        <w:jc w:val="both"/>
        <w:rPr>
          <w:sz w:val="24"/>
          <w:szCs w:val="24"/>
        </w:rPr>
      </w:pPr>
      <w:r w:rsidRPr="00DE0C4B">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2B7F49" w:rsidRPr="00DE0C4B" w:rsidRDefault="002B7F49" w:rsidP="00ED78A0">
      <w:pPr>
        <w:spacing w:after="0" w:line="240" w:lineRule="auto"/>
        <w:ind w:firstLine="360"/>
        <w:jc w:val="both"/>
        <w:rPr>
          <w:rFonts w:ascii="Arial" w:hAnsi="Arial" w:cs="Arial"/>
          <w:sz w:val="24"/>
          <w:szCs w:val="24"/>
        </w:rPr>
      </w:pPr>
      <w:r w:rsidRPr="00DE0C4B">
        <w:rPr>
          <w:rFonts w:ascii="Arial" w:hAnsi="Arial" w:cs="Arial"/>
          <w:sz w:val="24"/>
          <w:szCs w:val="24"/>
        </w:rPr>
        <w:t>3.1.4. Критерием принятия решения  является обращение заявителя за получением услуги.</w:t>
      </w:r>
    </w:p>
    <w:p w:rsidR="002B7F49" w:rsidRPr="00DE0C4B" w:rsidRDefault="002B7F49" w:rsidP="00ED78A0">
      <w:pPr>
        <w:spacing w:after="0" w:line="240" w:lineRule="auto"/>
        <w:ind w:firstLine="540"/>
        <w:jc w:val="both"/>
        <w:rPr>
          <w:rFonts w:ascii="Arial" w:hAnsi="Arial" w:cs="Arial"/>
          <w:sz w:val="24"/>
          <w:szCs w:val="24"/>
        </w:rPr>
      </w:pPr>
      <w:r w:rsidRPr="00DE0C4B">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2B7F49" w:rsidRPr="00DE0C4B" w:rsidRDefault="002B7F49" w:rsidP="00ED78A0">
      <w:pPr>
        <w:spacing w:after="0" w:line="240" w:lineRule="auto"/>
        <w:ind w:firstLine="540"/>
        <w:jc w:val="both"/>
        <w:rPr>
          <w:rFonts w:ascii="Arial" w:hAnsi="Arial" w:cs="Arial"/>
          <w:sz w:val="24"/>
          <w:szCs w:val="24"/>
        </w:rPr>
      </w:pPr>
      <w:r w:rsidRPr="00DE0C4B">
        <w:rPr>
          <w:rFonts w:ascii="Arial" w:hAnsi="Arial" w:cs="Arial"/>
          <w:sz w:val="24"/>
          <w:szCs w:val="24"/>
        </w:rPr>
        <w:t>3.1.6.  Способ фиксации результата - запись в журнале регистрации входящей корреспонденции.</w:t>
      </w:r>
    </w:p>
    <w:p w:rsidR="002B7F49" w:rsidRPr="00DE0C4B" w:rsidRDefault="002B7F49" w:rsidP="00ED78A0">
      <w:pPr>
        <w:spacing w:after="0" w:line="240" w:lineRule="auto"/>
        <w:ind w:firstLine="540"/>
        <w:jc w:val="both"/>
        <w:rPr>
          <w:rFonts w:ascii="Arial" w:hAnsi="Arial" w:cs="Arial"/>
          <w:sz w:val="24"/>
          <w:szCs w:val="24"/>
        </w:rPr>
      </w:pPr>
      <w:r w:rsidRPr="00DE0C4B">
        <w:rPr>
          <w:rFonts w:ascii="Arial" w:hAnsi="Arial" w:cs="Arial"/>
          <w:sz w:val="24"/>
          <w:szCs w:val="24"/>
        </w:rPr>
        <w:t>3.1.7. Срок выполнения административной  процедуры составляет 1 (один) день.</w:t>
      </w:r>
    </w:p>
    <w:p w:rsidR="002B7F49" w:rsidRPr="00DE0C4B" w:rsidRDefault="002B7F49" w:rsidP="00995D66">
      <w:pPr>
        <w:spacing w:after="0"/>
        <w:rPr>
          <w:rFonts w:ascii="Arial" w:hAnsi="Arial" w:cs="Arial"/>
          <w:b/>
          <w:bCs/>
          <w:sz w:val="24"/>
          <w:szCs w:val="24"/>
        </w:rPr>
      </w:pPr>
    </w:p>
    <w:p w:rsidR="002B7F49" w:rsidRPr="00DE0C4B" w:rsidRDefault="002B7F49" w:rsidP="00ED78A0">
      <w:pPr>
        <w:spacing w:after="0"/>
        <w:jc w:val="center"/>
        <w:rPr>
          <w:rFonts w:ascii="Arial" w:hAnsi="Arial" w:cs="Arial"/>
          <w:b/>
          <w:bCs/>
          <w:sz w:val="24"/>
          <w:szCs w:val="24"/>
        </w:rPr>
      </w:pPr>
      <w:r w:rsidRPr="00DE0C4B">
        <w:rPr>
          <w:rFonts w:ascii="Arial" w:hAnsi="Arial" w:cs="Arial"/>
          <w:b/>
          <w:bCs/>
          <w:sz w:val="24"/>
          <w:szCs w:val="24"/>
        </w:rPr>
        <w:t>3.2. Формирование и направление межведомственных запросов</w:t>
      </w:r>
    </w:p>
    <w:p w:rsidR="002B7F49" w:rsidRPr="00DE0C4B" w:rsidRDefault="002B7F49" w:rsidP="00ED78A0">
      <w:pPr>
        <w:spacing w:after="0"/>
        <w:jc w:val="center"/>
        <w:rPr>
          <w:rFonts w:ascii="Arial" w:hAnsi="Arial" w:cs="Arial"/>
          <w:color w:val="000080"/>
          <w:sz w:val="24"/>
          <w:szCs w:val="24"/>
        </w:rPr>
      </w:pP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3.2.3. Направление межведомственного запроса осуществляется следующими способами:</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 курьером, под расписку;</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 с использованием единой системы межведомственного электронного взаимодействия;</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color w:val="FF00FF"/>
          <w:sz w:val="24"/>
          <w:szCs w:val="24"/>
        </w:rPr>
      </w:pPr>
      <w:r w:rsidRPr="00DE0C4B">
        <w:rPr>
          <w:rFonts w:ascii="Arial" w:hAnsi="Arial" w:cs="Arial"/>
          <w:sz w:val="24"/>
          <w:szCs w:val="24"/>
        </w:rPr>
        <w:t>- иными способами, не противоречащими законодательству.</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lastRenderedPageBreak/>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Ответ на запрос регистрируется в установленном порядке.</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 xml:space="preserve">3.2.6. Результат административной процедуры – получение ответа на межведомственный запрос. </w:t>
      </w:r>
    </w:p>
    <w:p w:rsidR="002B7F49" w:rsidRPr="00DE0C4B" w:rsidRDefault="002B7F49" w:rsidP="00ED78A0">
      <w:pPr>
        <w:autoSpaceDE w:val="0"/>
        <w:autoSpaceDN w:val="0"/>
        <w:adjustRightInd w:val="0"/>
        <w:spacing w:after="0" w:line="240" w:lineRule="auto"/>
        <w:ind w:firstLine="709"/>
        <w:jc w:val="both"/>
        <w:outlineLvl w:val="2"/>
        <w:rPr>
          <w:rFonts w:ascii="Arial" w:hAnsi="Arial" w:cs="Arial"/>
          <w:sz w:val="24"/>
          <w:szCs w:val="24"/>
        </w:rPr>
      </w:pPr>
      <w:r w:rsidRPr="00DE0C4B">
        <w:rPr>
          <w:rFonts w:ascii="Arial" w:hAnsi="Arial" w:cs="Arial"/>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2B7F49" w:rsidRPr="00DE0C4B" w:rsidRDefault="002B7F49" w:rsidP="00995D66">
      <w:pPr>
        <w:widowControl w:val="0"/>
        <w:autoSpaceDE w:val="0"/>
        <w:autoSpaceDN w:val="0"/>
        <w:adjustRightInd w:val="0"/>
        <w:spacing w:after="0" w:line="240" w:lineRule="auto"/>
        <w:ind w:firstLine="284"/>
        <w:rPr>
          <w:rFonts w:ascii="Arial" w:hAnsi="Arial" w:cs="Arial"/>
          <w:sz w:val="24"/>
          <w:szCs w:val="24"/>
        </w:rPr>
      </w:pPr>
      <w:r w:rsidRPr="00DE0C4B">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2B7F49" w:rsidRPr="00DE0C4B" w:rsidRDefault="002B7F49" w:rsidP="00995D66">
      <w:pPr>
        <w:widowControl w:val="0"/>
        <w:autoSpaceDE w:val="0"/>
        <w:autoSpaceDN w:val="0"/>
        <w:adjustRightInd w:val="0"/>
        <w:spacing w:after="0" w:line="240" w:lineRule="auto"/>
        <w:ind w:firstLine="284"/>
        <w:rPr>
          <w:rFonts w:ascii="Arial" w:hAnsi="Arial" w:cs="Arial"/>
          <w:sz w:val="24"/>
          <w:szCs w:val="24"/>
        </w:rPr>
      </w:pPr>
    </w:p>
    <w:p w:rsidR="002B7F49" w:rsidRPr="00DE0C4B" w:rsidRDefault="002B7F49" w:rsidP="009C7C40">
      <w:pPr>
        <w:ind w:firstLine="708"/>
        <w:jc w:val="center"/>
        <w:rPr>
          <w:rFonts w:ascii="Arial" w:hAnsi="Arial" w:cs="Arial"/>
          <w:b/>
          <w:bCs/>
          <w:sz w:val="24"/>
          <w:szCs w:val="24"/>
        </w:rPr>
      </w:pPr>
      <w:r w:rsidRPr="00DE0C4B">
        <w:rPr>
          <w:rFonts w:ascii="Arial" w:hAnsi="Arial" w:cs="Arial"/>
          <w:b/>
          <w:bCs/>
          <w:sz w:val="24"/>
          <w:szCs w:val="24"/>
        </w:rPr>
        <w:t xml:space="preserve"> 3.3. Принятие решения о предоставлении муниципальной услуги</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t>3.3.4. Специалист Администрации в течени</w:t>
      </w:r>
      <w:proofErr w:type="gramStart"/>
      <w:r w:rsidRPr="00DE0C4B">
        <w:rPr>
          <w:rFonts w:ascii="Arial" w:hAnsi="Arial" w:cs="Arial"/>
          <w:sz w:val="24"/>
          <w:szCs w:val="24"/>
        </w:rPr>
        <w:t>и</w:t>
      </w:r>
      <w:proofErr w:type="gramEnd"/>
      <w:r w:rsidRPr="00DE0C4B">
        <w:rPr>
          <w:rFonts w:ascii="Arial" w:hAnsi="Arial" w:cs="Arial"/>
          <w:sz w:val="24"/>
          <w:szCs w:val="24"/>
        </w:rPr>
        <w:t xml:space="preserve"> 3-х рабочих дней подготавливает проект распоряжения Администрации.</w:t>
      </w:r>
    </w:p>
    <w:p w:rsidR="002B7F49" w:rsidRPr="00DE0C4B" w:rsidRDefault="002B7F49" w:rsidP="00C13B00">
      <w:pPr>
        <w:tabs>
          <w:tab w:val="left" w:pos="-3420"/>
        </w:tabs>
        <w:suppressAutoHyphens/>
        <w:spacing w:after="0" w:line="240" w:lineRule="auto"/>
        <w:ind w:firstLine="540"/>
        <w:jc w:val="both"/>
        <w:rPr>
          <w:rFonts w:ascii="Arial" w:hAnsi="Arial" w:cs="Arial"/>
          <w:sz w:val="24"/>
          <w:szCs w:val="24"/>
        </w:rPr>
      </w:pPr>
      <w:r w:rsidRPr="00DE0C4B">
        <w:rPr>
          <w:rFonts w:ascii="Arial" w:hAnsi="Arial" w:cs="Arial"/>
          <w:sz w:val="24"/>
          <w:szCs w:val="24"/>
        </w:rPr>
        <w:t>3.3.5.  Подготовленный проект распоряжения направляется для подписания Главой Администрации.</w:t>
      </w:r>
    </w:p>
    <w:p w:rsidR="002B7F49" w:rsidRPr="00DE0C4B" w:rsidRDefault="002B7F49" w:rsidP="00C13B00">
      <w:pPr>
        <w:tabs>
          <w:tab w:val="left" w:pos="-3420"/>
        </w:tabs>
        <w:suppressAutoHyphens/>
        <w:spacing w:after="0" w:line="240" w:lineRule="auto"/>
        <w:ind w:firstLine="540"/>
        <w:jc w:val="both"/>
        <w:rPr>
          <w:rFonts w:ascii="Arial" w:hAnsi="Arial" w:cs="Arial"/>
          <w:sz w:val="24"/>
          <w:szCs w:val="24"/>
        </w:rPr>
      </w:pPr>
      <w:r w:rsidRPr="00DE0C4B">
        <w:rPr>
          <w:rFonts w:ascii="Arial" w:hAnsi="Arial" w:cs="Arial"/>
          <w:sz w:val="24"/>
          <w:szCs w:val="24"/>
        </w:rPr>
        <w:t>3.3.6. Глава  Администрации, либо лицо, его замещающее подписывает проект распоряжения.</w:t>
      </w:r>
    </w:p>
    <w:p w:rsidR="002B7F49" w:rsidRPr="00DE0C4B" w:rsidRDefault="002B7F49" w:rsidP="00C13B00">
      <w:pPr>
        <w:tabs>
          <w:tab w:val="left" w:pos="-3420"/>
        </w:tabs>
        <w:suppressAutoHyphens/>
        <w:spacing w:after="0" w:line="240" w:lineRule="auto"/>
        <w:ind w:firstLine="540"/>
        <w:jc w:val="both"/>
        <w:rPr>
          <w:rFonts w:ascii="Arial" w:hAnsi="Arial" w:cs="Arial"/>
          <w:sz w:val="24"/>
          <w:szCs w:val="24"/>
        </w:rPr>
      </w:pPr>
      <w:r w:rsidRPr="00DE0C4B">
        <w:rPr>
          <w:rFonts w:ascii="Arial" w:hAnsi="Arial" w:cs="Arial"/>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t>3.3.8. Максимальный срок выполнения указанных административных действий составляет 5 рабочих дней.</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t xml:space="preserve">3.3.11. Результатом выполнения административной процедуры является </w:t>
      </w:r>
      <w:proofErr w:type="gramStart"/>
      <w:r w:rsidRPr="00DE0C4B">
        <w:rPr>
          <w:rFonts w:ascii="Arial" w:hAnsi="Arial" w:cs="Arial"/>
          <w:sz w:val="24"/>
          <w:szCs w:val="24"/>
        </w:rPr>
        <w:t>принятое</w:t>
      </w:r>
      <w:proofErr w:type="gramEnd"/>
      <w:r w:rsidRPr="00DE0C4B">
        <w:rPr>
          <w:rFonts w:ascii="Arial" w:hAnsi="Arial" w:cs="Arial"/>
          <w:sz w:val="24"/>
          <w:szCs w:val="24"/>
        </w:rPr>
        <w:t xml:space="preserve"> решения о назначении пенсии за выслугу лет (доплаты к трудовой пенсии) либо об отказе в ее назначении.</w:t>
      </w:r>
    </w:p>
    <w:p w:rsidR="002B7F49" w:rsidRPr="00DE0C4B" w:rsidRDefault="002B7F49" w:rsidP="00C13B00">
      <w:pPr>
        <w:spacing w:after="0" w:line="240" w:lineRule="auto"/>
        <w:ind w:firstLine="540"/>
        <w:jc w:val="both"/>
        <w:rPr>
          <w:rFonts w:ascii="Arial" w:hAnsi="Arial" w:cs="Arial"/>
          <w:sz w:val="24"/>
          <w:szCs w:val="24"/>
        </w:rPr>
      </w:pPr>
      <w:r w:rsidRPr="00DE0C4B">
        <w:rPr>
          <w:rFonts w:ascii="Arial" w:hAnsi="Arial" w:cs="Arial"/>
          <w:sz w:val="24"/>
          <w:szCs w:val="24"/>
        </w:rPr>
        <w:lastRenderedPageBreak/>
        <w:t>3.3.12. Способ фиксации результата - зарегистрированное распоряжение Главы Администрации.</w:t>
      </w:r>
    </w:p>
    <w:p w:rsidR="002B7F49" w:rsidRPr="00DE0C4B" w:rsidRDefault="002B7F49" w:rsidP="00C13B00">
      <w:pPr>
        <w:spacing w:after="0" w:line="240" w:lineRule="auto"/>
        <w:ind w:firstLine="540"/>
        <w:jc w:val="both"/>
        <w:rPr>
          <w:rFonts w:ascii="Arial" w:hAnsi="Arial" w:cs="Arial"/>
          <w:sz w:val="24"/>
          <w:szCs w:val="24"/>
        </w:rPr>
      </w:pPr>
    </w:p>
    <w:p w:rsidR="002B7F49" w:rsidRPr="00DE0C4B" w:rsidRDefault="002B7F49" w:rsidP="00C13B00">
      <w:pPr>
        <w:spacing w:after="0" w:line="240" w:lineRule="auto"/>
        <w:ind w:firstLine="720"/>
        <w:jc w:val="both"/>
        <w:rPr>
          <w:rFonts w:ascii="Arial" w:hAnsi="Arial" w:cs="Arial"/>
          <w:b/>
          <w:bCs/>
          <w:sz w:val="24"/>
          <w:szCs w:val="24"/>
        </w:rPr>
      </w:pPr>
      <w:r w:rsidRPr="00DE0C4B">
        <w:rPr>
          <w:rFonts w:ascii="Arial" w:hAnsi="Arial" w:cs="Arial"/>
          <w:b/>
          <w:bCs/>
          <w:sz w:val="24"/>
          <w:szCs w:val="24"/>
        </w:rPr>
        <w:t>3.4. Организация выплаты пенсии за выслугу лет (доплаты к пенсии).</w:t>
      </w:r>
    </w:p>
    <w:p w:rsidR="002B7F49" w:rsidRPr="00DE0C4B" w:rsidRDefault="002B7F49" w:rsidP="00C13B00">
      <w:pPr>
        <w:spacing w:after="0" w:line="240" w:lineRule="auto"/>
        <w:jc w:val="both"/>
        <w:outlineLvl w:val="1"/>
        <w:rPr>
          <w:rFonts w:ascii="Arial" w:hAnsi="Arial" w:cs="Arial"/>
          <w:b/>
          <w:bCs/>
          <w:sz w:val="24"/>
          <w:szCs w:val="24"/>
        </w:rPr>
      </w:pPr>
    </w:p>
    <w:p w:rsidR="002B7F49" w:rsidRPr="00DE0C4B" w:rsidRDefault="002B7F49" w:rsidP="00C13B00">
      <w:pPr>
        <w:spacing w:after="0" w:line="240" w:lineRule="auto"/>
        <w:ind w:firstLine="540"/>
        <w:jc w:val="both"/>
        <w:outlineLvl w:val="1"/>
        <w:rPr>
          <w:rFonts w:ascii="Arial" w:hAnsi="Arial" w:cs="Arial"/>
          <w:sz w:val="24"/>
          <w:szCs w:val="24"/>
        </w:rPr>
      </w:pPr>
      <w:r w:rsidRPr="00DE0C4B">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2B7F49" w:rsidRPr="00DE0C4B" w:rsidRDefault="002B7F49" w:rsidP="00C13B00">
      <w:pPr>
        <w:spacing w:after="0" w:line="240" w:lineRule="auto"/>
        <w:ind w:firstLine="540"/>
        <w:jc w:val="both"/>
        <w:outlineLvl w:val="1"/>
        <w:rPr>
          <w:rFonts w:ascii="Arial" w:hAnsi="Arial" w:cs="Arial"/>
          <w:sz w:val="24"/>
          <w:szCs w:val="24"/>
        </w:rPr>
      </w:pPr>
      <w:r w:rsidRPr="00DE0C4B">
        <w:rPr>
          <w:rFonts w:ascii="Arial" w:hAnsi="Arial" w:cs="Arial"/>
          <w:sz w:val="24"/>
          <w:szCs w:val="24"/>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2B7F49" w:rsidRPr="00DE0C4B" w:rsidRDefault="002B7F49" w:rsidP="00C13B00">
      <w:pPr>
        <w:spacing w:after="0" w:line="240" w:lineRule="auto"/>
        <w:ind w:firstLine="540"/>
        <w:jc w:val="both"/>
        <w:outlineLvl w:val="1"/>
        <w:rPr>
          <w:rFonts w:ascii="Arial" w:hAnsi="Arial" w:cs="Arial"/>
          <w:sz w:val="24"/>
          <w:szCs w:val="24"/>
        </w:rPr>
      </w:pPr>
      <w:r w:rsidRPr="00DE0C4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2B7F49" w:rsidRPr="00DE0C4B" w:rsidRDefault="002B7F49" w:rsidP="00C13B00">
      <w:pPr>
        <w:spacing w:after="0" w:line="240" w:lineRule="auto"/>
        <w:ind w:firstLine="540"/>
        <w:jc w:val="both"/>
        <w:outlineLvl w:val="1"/>
        <w:rPr>
          <w:rFonts w:ascii="Arial" w:hAnsi="Arial" w:cs="Arial"/>
          <w:sz w:val="24"/>
          <w:szCs w:val="24"/>
        </w:rPr>
      </w:pPr>
      <w:r w:rsidRPr="00DE0C4B">
        <w:rPr>
          <w:rFonts w:ascii="Arial" w:hAnsi="Arial" w:cs="Arial"/>
          <w:sz w:val="24"/>
          <w:szCs w:val="24"/>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2B7F49" w:rsidRPr="00DE0C4B" w:rsidRDefault="002B7F49" w:rsidP="00507B1A">
      <w:pPr>
        <w:pStyle w:val="ConsPlusNormal"/>
        <w:widowControl/>
        <w:ind w:firstLine="0"/>
        <w:outlineLvl w:val="1"/>
        <w:rPr>
          <w:b/>
          <w:bCs/>
          <w:color w:val="000080"/>
          <w:sz w:val="24"/>
          <w:szCs w:val="24"/>
        </w:rPr>
      </w:pPr>
    </w:p>
    <w:p w:rsidR="002B7F49" w:rsidRPr="00DE0C4B" w:rsidRDefault="002B7F49" w:rsidP="008E1AFC">
      <w:pPr>
        <w:widowControl w:val="0"/>
        <w:autoSpaceDE w:val="0"/>
        <w:autoSpaceDN w:val="0"/>
        <w:adjustRightInd w:val="0"/>
        <w:spacing w:after="0" w:line="240" w:lineRule="auto"/>
        <w:jc w:val="center"/>
        <w:outlineLvl w:val="2"/>
        <w:rPr>
          <w:rFonts w:ascii="Arial" w:hAnsi="Arial" w:cs="Arial"/>
          <w:b/>
          <w:bCs/>
          <w:sz w:val="24"/>
          <w:szCs w:val="24"/>
          <w:lang w:eastAsia="ru-RU"/>
        </w:rPr>
      </w:pPr>
    </w:p>
    <w:p w:rsidR="002B7F49" w:rsidRPr="003F13B9" w:rsidRDefault="002B7F49" w:rsidP="008E1AFC">
      <w:pPr>
        <w:widowControl w:val="0"/>
        <w:autoSpaceDE w:val="0"/>
        <w:autoSpaceDN w:val="0"/>
        <w:adjustRightInd w:val="0"/>
        <w:spacing w:after="0" w:line="240" w:lineRule="auto"/>
        <w:ind w:firstLine="709"/>
        <w:jc w:val="center"/>
        <w:rPr>
          <w:rFonts w:ascii="Arial" w:hAnsi="Arial" w:cs="Arial"/>
          <w:b/>
          <w:bCs/>
          <w:caps/>
          <w:sz w:val="30"/>
          <w:szCs w:val="30"/>
          <w:lang w:eastAsia="ru-RU"/>
        </w:rPr>
      </w:pPr>
      <w:r w:rsidRPr="003F13B9">
        <w:rPr>
          <w:rFonts w:ascii="Arial" w:hAnsi="Arial" w:cs="Arial"/>
          <w:b/>
          <w:bCs/>
          <w:sz w:val="30"/>
          <w:szCs w:val="30"/>
          <w:lang w:val="en-US" w:eastAsia="ru-RU"/>
        </w:rPr>
        <w:t>IV</w:t>
      </w:r>
      <w:r w:rsidRPr="003F13B9">
        <w:rPr>
          <w:rFonts w:ascii="Arial" w:hAnsi="Arial" w:cs="Arial"/>
          <w:b/>
          <w:bCs/>
          <w:sz w:val="30"/>
          <w:szCs w:val="30"/>
          <w:lang w:eastAsia="ru-RU"/>
        </w:rPr>
        <w:t xml:space="preserve">. </w:t>
      </w:r>
      <w:r w:rsidRPr="003F13B9">
        <w:rPr>
          <w:rFonts w:ascii="Arial" w:hAnsi="Arial" w:cs="Arial"/>
          <w:b/>
          <w:bCs/>
          <w:caps/>
          <w:sz w:val="30"/>
          <w:szCs w:val="30"/>
          <w:lang w:eastAsia="ru-RU"/>
        </w:rPr>
        <w:t>Формы контроля за исполнением административного регламента</w:t>
      </w:r>
    </w:p>
    <w:p w:rsidR="002B7F49" w:rsidRPr="00DE0C4B" w:rsidRDefault="002B7F49" w:rsidP="008E1AFC">
      <w:pPr>
        <w:widowControl w:val="0"/>
        <w:autoSpaceDE w:val="0"/>
        <w:autoSpaceDN w:val="0"/>
        <w:adjustRightInd w:val="0"/>
        <w:spacing w:after="0" w:line="240" w:lineRule="auto"/>
        <w:jc w:val="center"/>
        <w:rPr>
          <w:rFonts w:ascii="Arial" w:hAnsi="Arial" w:cs="Arial"/>
          <w:sz w:val="24"/>
          <w:szCs w:val="24"/>
          <w:lang w:eastAsia="ru-RU"/>
        </w:rPr>
      </w:pPr>
    </w:p>
    <w:p w:rsidR="002B7F49" w:rsidRPr="00DE0C4B" w:rsidRDefault="002B7F49" w:rsidP="000B6A77">
      <w:pPr>
        <w:tabs>
          <w:tab w:val="left" w:pos="709"/>
        </w:tabs>
        <w:suppressAutoHyphens/>
        <w:spacing w:line="100" w:lineRule="atLeast"/>
        <w:jc w:val="center"/>
        <w:rPr>
          <w:rFonts w:ascii="Arial" w:hAnsi="Arial" w:cs="Arial"/>
          <w:sz w:val="24"/>
          <w:szCs w:val="24"/>
          <w:lang w:eastAsia="ru-RU"/>
        </w:rPr>
      </w:pPr>
      <w:r w:rsidRPr="00DE0C4B">
        <w:rPr>
          <w:rFonts w:ascii="Arial" w:hAnsi="Arial" w:cs="Arial"/>
          <w:b/>
          <w:bCs/>
          <w:sz w:val="24"/>
          <w:szCs w:val="24"/>
          <w:lang w:eastAsia="ru-RU"/>
        </w:rPr>
        <w:t xml:space="preserve">4.1. Порядок осуществления текущего </w:t>
      </w:r>
      <w:proofErr w:type="gramStart"/>
      <w:r w:rsidRPr="00DE0C4B">
        <w:rPr>
          <w:rFonts w:ascii="Arial" w:hAnsi="Arial" w:cs="Arial"/>
          <w:b/>
          <w:bCs/>
          <w:sz w:val="24"/>
          <w:szCs w:val="24"/>
          <w:lang w:eastAsia="ru-RU"/>
        </w:rPr>
        <w:t>контроля за</w:t>
      </w:r>
      <w:proofErr w:type="gramEnd"/>
      <w:r w:rsidRPr="00DE0C4B">
        <w:rPr>
          <w:rFonts w:ascii="Arial" w:hAnsi="Arial" w:cs="Arial"/>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7F49" w:rsidRPr="00DE0C4B" w:rsidRDefault="002B7F49" w:rsidP="000B6A77">
      <w:pPr>
        <w:tabs>
          <w:tab w:val="left" w:pos="709"/>
        </w:tabs>
        <w:suppressAutoHyphens/>
        <w:spacing w:line="100" w:lineRule="atLeast"/>
        <w:jc w:val="both"/>
        <w:rPr>
          <w:rFonts w:ascii="Arial" w:hAnsi="Arial" w:cs="Arial"/>
          <w:sz w:val="24"/>
          <w:szCs w:val="24"/>
          <w:lang w:eastAsia="ru-RU"/>
        </w:rPr>
      </w:pPr>
      <w:r w:rsidRPr="00DE0C4B">
        <w:rPr>
          <w:rFonts w:ascii="Arial" w:hAnsi="Arial" w:cs="Arial"/>
          <w:sz w:val="24"/>
          <w:szCs w:val="24"/>
          <w:lang w:eastAsia="ru-RU"/>
        </w:rPr>
        <w:t xml:space="preserve">          4.1.1. Текущий </w:t>
      </w:r>
      <w:proofErr w:type="gramStart"/>
      <w:r w:rsidRPr="00DE0C4B">
        <w:rPr>
          <w:rFonts w:ascii="Arial" w:hAnsi="Arial" w:cs="Arial"/>
          <w:sz w:val="24"/>
          <w:szCs w:val="24"/>
          <w:lang w:eastAsia="ru-RU"/>
        </w:rPr>
        <w:t>контроль за</w:t>
      </w:r>
      <w:proofErr w:type="gramEnd"/>
      <w:r w:rsidRPr="00DE0C4B">
        <w:rPr>
          <w:rFonts w:ascii="Arial"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B7F49" w:rsidRPr="00DE0C4B" w:rsidRDefault="002B7F49" w:rsidP="000B6A77">
      <w:pPr>
        <w:tabs>
          <w:tab w:val="left" w:pos="709"/>
        </w:tabs>
        <w:suppressAutoHyphens/>
        <w:spacing w:line="100" w:lineRule="atLeast"/>
        <w:jc w:val="both"/>
        <w:rPr>
          <w:rFonts w:ascii="Arial" w:hAnsi="Arial" w:cs="Arial"/>
          <w:sz w:val="24"/>
          <w:szCs w:val="24"/>
          <w:lang w:eastAsia="ru-RU"/>
        </w:rPr>
      </w:pPr>
      <w:r w:rsidRPr="00DE0C4B">
        <w:rPr>
          <w:rFonts w:ascii="Arial" w:hAnsi="Arial" w:cs="Arial"/>
          <w:sz w:val="24"/>
          <w:szCs w:val="24"/>
          <w:lang w:eastAsia="ru-RU"/>
        </w:rPr>
        <w:t xml:space="preserve">          4.1.2. Периодичность осуществления текущего контроля устанавливается распоряжением главы сельсовета.</w:t>
      </w:r>
    </w:p>
    <w:p w:rsidR="002B7F49" w:rsidRPr="00DE0C4B" w:rsidRDefault="002B7F49" w:rsidP="000B6A77">
      <w:pPr>
        <w:tabs>
          <w:tab w:val="left" w:pos="709"/>
        </w:tabs>
        <w:suppressAutoHyphens/>
        <w:spacing w:line="100" w:lineRule="atLeast"/>
        <w:ind w:firstLine="540"/>
        <w:jc w:val="both"/>
        <w:rPr>
          <w:rFonts w:ascii="Arial" w:hAnsi="Arial" w:cs="Arial"/>
          <w:sz w:val="24"/>
          <w:szCs w:val="24"/>
          <w:lang w:eastAsia="ru-RU"/>
        </w:rPr>
      </w:pPr>
    </w:p>
    <w:p w:rsidR="002B7F49" w:rsidRPr="00DE0C4B" w:rsidRDefault="002B7F49" w:rsidP="000B6A77">
      <w:pPr>
        <w:tabs>
          <w:tab w:val="left" w:pos="709"/>
        </w:tabs>
        <w:suppressAutoHyphens/>
        <w:spacing w:line="100" w:lineRule="atLeast"/>
        <w:jc w:val="center"/>
        <w:rPr>
          <w:rFonts w:ascii="Arial" w:hAnsi="Arial" w:cs="Arial"/>
          <w:sz w:val="24"/>
          <w:szCs w:val="24"/>
          <w:lang w:eastAsia="ru-RU"/>
        </w:rPr>
      </w:pPr>
      <w:r w:rsidRPr="00DE0C4B">
        <w:rPr>
          <w:rFonts w:ascii="Arial"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0C4B">
        <w:rPr>
          <w:rFonts w:ascii="Arial" w:hAnsi="Arial" w:cs="Arial"/>
          <w:b/>
          <w:bCs/>
          <w:sz w:val="24"/>
          <w:szCs w:val="24"/>
          <w:lang w:eastAsia="ru-RU"/>
        </w:rPr>
        <w:t>контроля за</w:t>
      </w:r>
      <w:proofErr w:type="gramEnd"/>
      <w:r w:rsidRPr="00DE0C4B">
        <w:rPr>
          <w:rFonts w:ascii="Arial" w:hAnsi="Arial" w:cs="Arial"/>
          <w:b/>
          <w:bCs/>
          <w:sz w:val="24"/>
          <w:szCs w:val="24"/>
          <w:lang w:eastAsia="ru-RU"/>
        </w:rPr>
        <w:t xml:space="preserve"> полнотой и качеством предоставления муниципальной услуги</w:t>
      </w:r>
    </w:p>
    <w:p w:rsidR="002B7F49" w:rsidRPr="00DE0C4B" w:rsidRDefault="002B7F49" w:rsidP="000B6A77">
      <w:pPr>
        <w:tabs>
          <w:tab w:val="left" w:pos="709"/>
        </w:tabs>
        <w:suppressAutoHyphens/>
        <w:spacing w:after="0" w:line="100" w:lineRule="atLeast"/>
        <w:jc w:val="both"/>
        <w:rPr>
          <w:rFonts w:ascii="Arial" w:hAnsi="Arial" w:cs="Arial"/>
          <w:sz w:val="24"/>
          <w:szCs w:val="24"/>
          <w:lang w:eastAsia="ru-RU"/>
        </w:rPr>
      </w:pPr>
      <w:r w:rsidRPr="00DE0C4B">
        <w:rPr>
          <w:rFonts w:ascii="Arial" w:hAnsi="Arial" w:cs="Arial"/>
          <w:sz w:val="24"/>
          <w:szCs w:val="24"/>
          <w:lang w:eastAsia="ru-RU"/>
        </w:rPr>
        <w:t xml:space="preserve">         4.2.1. </w:t>
      </w:r>
      <w:proofErr w:type="gramStart"/>
      <w:r w:rsidRPr="00DE0C4B">
        <w:rPr>
          <w:rFonts w:ascii="Arial" w:hAnsi="Arial" w:cs="Arial"/>
          <w:sz w:val="24"/>
          <w:szCs w:val="24"/>
          <w:lang w:eastAsia="ru-RU"/>
        </w:rPr>
        <w:t>Контроль за</w:t>
      </w:r>
      <w:proofErr w:type="gramEnd"/>
      <w:r w:rsidRPr="00DE0C4B">
        <w:rPr>
          <w:rFonts w:ascii="Arial" w:hAnsi="Arial" w:cs="Arial"/>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B7F49" w:rsidRPr="00DE0C4B" w:rsidRDefault="002B7F49" w:rsidP="000B6A77">
      <w:pPr>
        <w:tabs>
          <w:tab w:val="left" w:pos="709"/>
        </w:tabs>
        <w:suppressAutoHyphens/>
        <w:spacing w:after="0" w:line="100" w:lineRule="atLeast"/>
        <w:jc w:val="both"/>
        <w:rPr>
          <w:rFonts w:ascii="Arial" w:hAnsi="Arial" w:cs="Arial"/>
          <w:sz w:val="24"/>
          <w:szCs w:val="24"/>
          <w:lang w:eastAsia="ru-RU"/>
        </w:rPr>
      </w:pPr>
      <w:r w:rsidRPr="00DE0C4B">
        <w:rPr>
          <w:rFonts w:ascii="Arial" w:hAnsi="Arial" w:cs="Arial"/>
          <w:sz w:val="24"/>
          <w:szCs w:val="24"/>
          <w:lang w:eastAsia="ru-RU"/>
        </w:rPr>
        <w:t xml:space="preserve">         4.2.2. Порядок и периодичность </w:t>
      </w:r>
      <w:proofErr w:type="gramStart"/>
      <w:r w:rsidRPr="00DE0C4B">
        <w:rPr>
          <w:rFonts w:ascii="Arial" w:hAnsi="Arial" w:cs="Arial"/>
          <w:sz w:val="24"/>
          <w:szCs w:val="24"/>
          <w:lang w:eastAsia="ru-RU"/>
        </w:rPr>
        <w:t>проведения плановых проверок выполнения положений Регламента</w:t>
      </w:r>
      <w:proofErr w:type="gramEnd"/>
      <w:r w:rsidRPr="00DE0C4B">
        <w:rPr>
          <w:rFonts w:ascii="Arial" w:hAnsi="Arial" w:cs="Arial"/>
          <w:sz w:val="24"/>
          <w:szCs w:val="24"/>
          <w:lang w:eastAsia="ru-RU"/>
        </w:rPr>
        <w:t xml:space="preserve"> и иных нормативных правовых актов, </w:t>
      </w:r>
      <w:r w:rsidRPr="00DE0C4B">
        <w:rPr>
          <w:rFonts w:ascii="Arial" w:hAnsi="Arial" w:cs="Arial"/>
          <w:sz w:val="24"/>
          <w:szCs w:val="24"/>
          <w:lang w:eastAsia="ru-RU"/>
        </w:rPr>
        <w:lastRenderedPageBreak/>
        <w:t>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B7F49" w:rsidRPr="00DE0C4B" w:rsidRDefault="002B7F49" w:rsidP="000B6A77">
      <w:pPr>
        <w:tabs>
          <w:tab w:val="left" w:pos="709"/>
        </w:tabs>
        <w:suppressAutoHyphens/>
        <w:spacing w:after="0" w:line="100" w:lineRule="atLeast"/>
        <w:jc w:val="both"/>
        <w:rPr>
          <w:rFonts w:ascii="Arial" w:hAnsi="Arial" w:cs="Arial"/>
          <w:sz w:val="24"/>
          <w:szCs w:val="24"/>
          <w:lang w:eastAsia="ru-RU"/>
        </w:rPr>
      </w:pPr>
      <w:r w:rsidRPr="00DE0C4B">
        <w:rPr>
          <w:rFonts w:ascii="Arial" w:hAnsi="Arial" w:cs="Arial"/>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B7F49" w:rsidRPr="00DE0C4B" w:rsidRDefault="002B7F49" w:rsidP="000B6A77">
      <w:pPr>
        <w:tabs>
          <w:tab w:val="left" w:pos="709"/>
        </w:tabs>
        <w:suppressAutoHyphens/>
        <w:spacing w:after="0" w:line="100" w:lineRule="atLeast"/>
        <w:jc w:val="both"/>
        <w:rPr>
          <w:rFonts w:ascii="Arial" w:hAnsi="Arial" w:cs="Arial"/>
          <w:sz w:val="24"/>
          <w:szCs w:val="24"/>
          <w:lang w:eastAsia="ru-RU"/>
        </w:rPr>
      </w:pPr>
      <w:r w:rsidRPr="00DE0C4B">
        <w:rPr>
          <w:rFonts w:ascii="Arial" w:hAnsi="Arial" w:cs="Arial"/>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B7F49" w:rsidRPr="00DE0C4B" w:rsidRDefault="002B7F49" w:rsidP="000B6A77">
      <w:pPr>
        <w:tabs>
          <w:tab w:val="left" w:pos="709"/>
        </w:tabs>
        <w:suppressAutoHyphens/>
        <w:spacing w:line="100" w:lineRule="atLeast"/>
        <w:jc w:val="both"/>
        <w:rPr>
          <w:rFonts w:ascii="Arial" w:hAnsi="Arial" w:cs="Arial"/>
          <w:sz w:val="24"/>
          <w:szCs w:val="24"/>
          <w:lang w:eastAsia="ru-RU"/>
        </w:rPr>
      </w:pPr>
      <w:r w:rsidRPr="00DE0C4B">
        <w:rPr>
          <w:rFonts w:ascii="Arial" w:hAnsi="Arial" w:cs="Arial"/>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B7F49" w:rsidRPr="00DE0C4B" w:rsidRDefault="002B7F49" w:rsidP="000B6A77">
      <w:pPr>
        <w:tabs>
          <w:tab w:val="left" w:pos="709"/>
        </w:tabs>
        <w:suppressAutoHyphens/>
        <w:spacing w:line="100" w:lineRule="atLeast"/>
        <w:jc w:val="center"/>
        <w:rPr>
          <w:rFonts w:ascii="Arial" w:hAnsi="Arial" w:cs="Arial"/>
          <w:sz w:val="24"/>
          <w:szCs w:val="24"/>
          <w:lang w:eastAsia="ru-RU"/>
        </w:rPr>
      </w:pPr>
      <w:r w:rsidRPr="00DE0C4B">
        <w:rPr>
          <w:rFonts w:ascii="Arial" w:hAnsi="Arial" w:cs="Arial"/>
          <w:b/>
          <w:bCs/>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B7F49" w:rsidRPr="00DE0C4B" w:rsidRDefault="002B7F49" w:rsidP="000B6A77">
      <w:pPr>
        <w:tabs>
          <w:tab w:val="left" w:pos="709"/>
        </w:tabs>
        <w:suppressAutoHyphens/>
        <w:spacing w:line="100" w:lineRule="atLeast"/>
        <w:ind w:firstLine="708"/>
        <w:jc w:val="both"/>
        <w:rPr>
          <w:rFonts w:ascii="Arial" w:hAnsi="Arial" w:cs="Arial"/>
          <w:sz w:val="24"/>
          <w:szCs w:val="24"/>
          <w:lang w:eastAsia="ru-RU"/>
        </w:rPr>
      </w:pPr>
      <w:r w:rsidRPr="00DE0C4B">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B7F49" w:rsidRPr="00DE0C4B" w:rsidRDefault="002B7F49" w:rsidP="000B6A77">
      <w:pPr>
        <w:tabs>
          <w:tab w:val="left" w:pos="709"/>
        </w:tabs>
        <w:suppressAutoHyphens/>
        <w:spacing w:line="100" w:lineRule="atLeast"/>
        <w:jc w:val="center"/>
        <w:rPr>
          <w:rFonts w:ascii="Arial" w:hAnsi="Arial" w:cs="Arial"/>
          <w:sz w:val="24"/>
          <w:szCs w:val="24"/>
          <w:lang w:eastAsia="ru-RU"/>
        </w:rPr>
      </w:pPr>
      <w:r w:rsidRPr="00DE0C4B">
        <w:rPr>
          <w:rFonts w:ascii="Arial" w:hAnsi="Arial" w:cs="Arial"/>
          <w:b/>
          <w:bCs/>
          <w:sz w:val="24"/>
          <w:szCs w:val="24"/>
          <w:lang w:eastAsia="ru-RU"/>
        </w:rPr>
        <w:t xml:space="preserve">4.4. Положения, характеризующие требования к порядку и формам </w:t>
      </w:r>
      <w:proofErr w:type="gramStart"/>
      <w:r w:rsidRPr="00DE0C4B">
        <w:rPr>
          <w:rFonts w:ascii="Arial" w:hAnsi="Arial" w:cs="Arial"/>
          <w:b/>
          <w:bCs/>
          <w:sz w:val="24"/>
          <w:szCs w:val="24"/>
          <w:lang w:eastAsia="ru-RU"/>
        </w:rPr>
        <w:t>контроля за</w:t>
      </w:r>
      <w:proofErr w:type="gramEnd"/>
      <w:r w:rsidRPr="00DE0C4B">
        <w:rPr>
          <w:rFonts w:ascii="Arial"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2B7F49" w:rsidRPr="00DE0C4B" w:rsidRDefault="002B7F49" w:rsidP="00507B1A">
      <w:pPr>
        <w:tabs>
          <w:tab w:val="left" w:pos="709"/>
        </w:tabs>
        <w:suppressAutoHyphens/>
        <w:spacing w:after="0" w:line="100" w:lineRule="atLeast"/>
        <w:ind w:firstLine="567"/>
        <w:jc w:val="both"/>
        <w:rPr>
          <w:rFonts w:ascii="Arial" w:hAnsi="Arial" w:cs="Arial"/>
          <w:sz w:val="24"/>
          <w:szCs w:val="24"/>
          <w:lang w:eastAsia="ru-RU"/>
        </w:rPr>
      </w:pPr>
      <w:proofErr w:type="gramStart"/>
      <w:r w:rsidRPr="00DE0C4B">
        <w:rPr>
          <w:rFonts w:ascii="Arial" w:hAnsi="Arial" w:cs="Arial"/>
          <w:sz w:val="24"/>
          <w:szCs w:val="24"/>
          <w:lang w:eastAsia="ru-RU"/>
        </w:rPr>
        <w:t>Контроль за</w:t>
      </w:r>
      <w:proofErr w:type="gramEnd"/>
      <w:r w:rsidRPr="00DE0C4B">
        <w:rPr>
          <w:rFonts w:ascii="Arial"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2B7F49" w:rsidRPr="00DE0C4B" w:rsidRDefault="002B7F49" w:rsidP="00507B1A">
      <w:pPr>
        <w:tabs>
          <w:tab w:val="left" w:pos="709"/>
        </w:tabs>
        <w:suppressAutoHyphens/>
        <w:spacing w:after="0" w:line="100" w:lineRule="atLeast"/>
        <w:ind w:firstLine="567"/>
        <w:jc w:val="both"/>
        <w:rPr>
          <w:rFonts w:ascii="Arial" w:hAnsi="Arial" w:cs="Arial"/>
          <w:sz w:val="24"/>
          <w:szCs w:val="24"/>
          <w:lang w:eastAsia="ru-RU"/>
        </w:rPr>
      </w:pPr>
      <w:r w:rsidRPr="00DE0C4B">
        <w:rPr>
          <w:rFonts w:ascii="Arial" w:hAnsi="Arial" w:cs="Arial"/>
          <w:sz w:val="24"/>
          <w:szCs w:val="24"/>
          <w:lang w:eastAsia="ru-RU"/>
        </w:rPr>
        <w:t>общественными объединениями и организациями;</w:t>
      </w:r>
    </w:p>
    <w:p w:rsidR="002B7F49" w:rsidRPr="00DE0C4B" w:rsidRDefault="002B7F49" w:rsidP="00507B1A">
      <w:pPr>
        <w:tabs>
          <w:tab w:val="left" w:pos="709"/>
        </w:tabs>
        <w:suppressAutoHyphens/>
        <w:spacing w:after="0" w:line="100" w:lineRule="atLeast"/>
        <w:ind w:firstLine="567"/>
        <w:jc w:val="both"/>
        <w:rPr>
          <w:rFonts w:ascii="Arial" w:hAnsi="Arial" w:cs="Arial"/>
          <w:sz w:val="24"/>
          <w:szCs w:val="24"/>
          <w:lang w:eastAsia="ru-RU"/>
        </w:rPr>
      </w:pPr>
      <w:r w:rsidRPr="00DE0C4B">
        <w:rPr>
          <w:rFonts w:ascii="Arial" w:hAnsi="Arial" w:cs="Arial"/>
          <w:sz w:val="24"/>
          <w:szCs w:val="24"/>
          <w:lang w:eastAsia="ru-RU"/>
        </w:rPr>
        <w:t>иными органами, в установленном законом порядке.</w:t>
      </w:r>
    </w:p>
    <w:p w:rsidR="002B7F49" w:rsidRPr="00DE0C4B" w:rsidRDefault="002B7F49" w:rsidP="00507B1A">
      <w:pPr>
        <w:tabs>
          <w:tab w:val="left" w:pos="709"/>
        </w:tabs>
        <w:suppressAutoHyphens/>
        <w:spacing w:after="0" w:line="100" w:lineRule="atLeast"/>
        <w:ind w:firstLine="567"/>
        <w:jc w:val="both"/>
        <w:rPr>
          <w:rFonts w:ascii="Arial" w:hAnsi="Arial" w:cs="Arial"/>
          <w:sz w:val="24"/>
          <w:szCs w:val="24"/>
          <w:lang w:eastAsia="ru-RU"/>
        </w:rPr>
      </w:pPr>
      <w:r w:rsidRPr="00DE0C4B">
        <w:rPr>
          <w:rFonts w:ascii="Arial" w:hAnsi="Arial" w:cs="Arial"/>
          <w:sz w:val="24"/>
          <w:szCs w:val="24"/>
          <w:lang w:eastAsia="ru-RU"/>
        </w:rPr>
        <w:t xml:space="preserve">Граждане, их объединения и организации вправе осуществлять </w:t>
      </w:r>
      <w:proofErr w:type="gramStart"/>
      <w:r w:rsidRPr="00DE0C4B">
        <w:rPr>
          <w:rFonts w:ascii="Arial" w:hAnsi="Arial" w:cs="Arial"/>
          <w:sz w:val="24"/>
          <w:szCs w:val="24"/>
          <w:lang w:eastAsia="ru-RU"/>
        </w:rPr>
        <w:t>контроль за</w:t>
      </w:r>
      <w:proofErr w:type="gramEnd"/>
      <w:r w:rsidRPr="00DE0C4B">
        <w:rPr>
          <w:rFonts w:ascii="Arial"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7F49" w:rsidRPr="00DE0C4B" w:rsidRDefault="002B7F49" w:rsidP="00507B1A">
      <w:pPr>
        <w:tabs>
          <w:tab w:val="left" w:pos="709"/>
        </w:tabs>
        <w:suppressAutoHyphens/>
        <w:spacing w:after="0" w:line="100" w:lineRule="atLeast"/>
        <w:ind w:firstLine="567"/>
        <w:jc w:val="both"/>
        <w:rPr>
          <w:rFonts w:ascii="Arial" w:hAnsi="Arial" w:cs="Arial"/>
          <w:sz w:val="24"/>
          <w:szCs w:val="24"/>
          <w:lang w:eastAsia="ru-RU"/>
        </w:rPr>
      </w:pPr>
      <w:r w:rsidRPr="00DE0C4B">
        <w:rPr>
          <w:rFonts w:ascii="Arial" w:hAnsi="Arial" w:cs="Arial"/>
          <w:sz w:val="24"/>
          <w:szCs w:val="24"/>
          <w:lang w:eastAsia="ru-RU"/>
        </w:rPr>
        <w:t>Граждане, их объединения и организации также вправе:</w:t>
      </w:r>
    </w:p>
    <w:p w:rsidR="002B7F49" w:rsidRPr="00DE0C4B" w:rsidRDefault="002B7F49" w:rsidP="00507B1A">
      <w:pPr>
        <w:tabs>
          <w:tab w:val="left" w:pos="709"/>
        </w:tabs>
        <w:suppressAutoHyphens/>
        <w:spacing w:after="0" w:line="100" w:lineRule="atLeast"/>
        <w:ind w:firstLine="567"/>
        <w:jc w:val="both"/>
        <w:rPr>
          <w:rFonts w:ascii="Arial" w:hAnsi="Arial" w:cs="Arial"/>
          <w:sz w:val="24"/>
          <w:szCs w:val="24"/>
          <w:lang w:eastAsia="ru-RU"/>
        </w:rPr>
      </w:pPr>
      <w:r w:rsidRPr="00DE0C4B">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2B7F49" w:rsidRPr="00DE0C4B" w:rsidRDefault="002B7F49" w:rsidP="00507B1A">
      <w:pPr>
        <w:tabs>
          <w:tab w:val="left" w:pos="709"/>
        </w:tabs>
        <w:suppressAutoHyphens/>
        <w:spacing w:after="0" w:line="100" w:lineRule="atLeast"/>
        <w:ind w:firstLine="567"/>
        <w:jc w:val="both"/>
        <w:rPr>
          <w:rFonts w:ascii="Arial" w:hAnsi="Arial" w:cs="Arial"/>
          <w:sz w:val="24"/>
          <w:szCs w:val="24"/>
          <w:lang w:eastAsia="ru-RU"/>
        </w:rPr>
      </w:pPr>
      <w:r w:rsidRPr="00DE0C4B">
        <w:rPr>
          <w:rFonts w:ascii="Arial" w:hAnsi="Arial" w:cs="Arial"/>
          <w:sz w:val="24"/>
          <w:szCs w:val="24"/>
          <w:lang w:eastAsia="ru-RU"/>
        </w:rPr>
        <w:t>- вносить предложения о мерах по устранению нарушений Регламента.</w:t>
      </w:r>
    </w:p>
    <w:p w:rsidR="002B7F49" w:rsidRPr="00DE0C4B" w:rsidRDefault="002B7F49" w:rsidP="00507B1A">
      <w:pPr>
        <w:tabs>
          <w:tab w:val="left" w:pos="709"/>
        </w:tabs>
        <w:suppressAutoHyphens/>
        <w:spacing w:after="0" w:line="100" w:lineRule="atLeast"/>
        <w:ind w:firstLine="567"/>
        <w:jc w:val="both"/>
        <w:rPr>
          <w:rFonts w:ascii="Arial" w:hAnsi="Arial" w:cs="Arial"/>
          <w:sz w:val="24"/>
          <w:szCs w:val="24"/>
          <w:lang w:eastAsia="ru-RU"/>
        </w:rPr>
      </w:pPr>
      <w:proofErr w:type="gramStart"/>
      <w:r w:rsidRPr="00DE0C4B">
        <w:rPr>
          <w:rFonts w:ascii="Arial" w:hAnsi="Arial" w:cs="Arial"/>
          <w:sz w:val="24"/>
          <w:szCs w:val="24"/>
          <w:lang w:eastAsia="ru-RU"/>
        </w:rPr>
        <w:t>Контроль за</w:t>
      </w:r>
      <w:proofErr w:type="gramEnd"/>
      <w:r w:rsidRPr="00DE0C4B">
        <w:rPr>
          <w:rFonts w:ascii="Arial"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p>
    <w:p w:rsidR="002B7F49" w:rsidRPr="003F13B9" w:rsidRDefault="002B7F49" w:rsidP="000B6A77">
      <w:pPr>
        <w:tabs>
          <w:tab w:val="left" w:pos="709"/>
        </w:tabs>
        <w:suppressAutoHyphens/>
        <w:spacing w:after="0" w:line="100" w:lineRule="atLeast"/>
        <w:jc w:val="center"/>
        <w:rPr>
          <w:rFonts w:ascii="Arial" w:hAnsi="Arial" w:cs="Arial"/>
          <w:sz w:val="30"/>
          <w:szCs w:val="30"/>
          <w:lang w:eastAsia="ru-RU"/>
        </w:rPr>
      </w:pPr>
      <w:r w:rsidRPr="003F13B9">
        <w:rPr>
          <w:rFonts w:ascii="Arial" w:hAnsi="Arial" w:cs="Arial"/>
          <w:b/>
          <w:bCs/>
          <w:sz w:val="30"/>
          <w:szCs w:val="30"/>
          <w:lang w:val="en-US" w:eastAsia="ru-RU"/>
        </w:rPr>
        <w:t>V</w:t>
      </w:r>
      <w:r w:rsidRPr="003F13B9">
        <w:rPr>
          <w:rFonts w:ascii="Arial" w:hAnsi="Arial" w:cs="Arial"/>
          <w:b/>
          <w:bCs/>
          <w:sz w:val="30"/>
          <w:szCs w:val="3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B7F49" w:rsidRPr="003F13B9" w:rsidRDefault="002B7F49" w:rsidP="000B6A77">
      <w:pPr>
        <w:tabs>
          <w:tab w:val="left" w:pos="709"/>
        </w:tabs>
        <w:suppressAutoHyphens/>
        <w:spacing w:after="0" w:line="100" w:lineRule="atLeast"/>
        <w:ind w:firstLine="708"/>
        <w:jc w:val="both"/>
        <w:rPr>
          <w:rFonts w:ascii="Arial" w:hAnsi="Arial" w:cs="Arial"/>
          <w:sz w:val="30"/>
          <w:szCs w:val="30"/>
          <w:lang w:eastAsia="ru-RU"/>
        </w:rPr>
      </w:pPr>
    </w:p>
    <w:p w:rsidR="002B7F49" w:rsidRPr="00DE0C4B" w:rsidRDefault="002B7F49" w:rsidP="000B6A77">
      <w:pPr>
        <w:tabs>
          <w:tab w:val="left" w:pos="709"/>
        </w:tabs>
        <w:suppressAutoHyphens/>
        <w:spacing w:after="0" w:line="100" w:lineRule="atLeast"/>
        <w:ind w:firstLine="709"/>
        <w:jc w:val="center"/>
        <w:rPr>
          <w:rFonts w:ascii="Arial" w:hAnsi="Arial" w:cs="Arial"/>
          <w:b/>
          <w:bCs/>
          <w:sz w:val="24"/>
          <w:szCs w:val="24"/>
          <w:lang w:eastAsia="ru-RU"/>
        </w:rPr>
      </w:pPr>
      <w:r w:rsidRPr="00DE0C4B">
        <w:rPr>
          <w:rFonts w:ascii="Arial" w:hAnsi="Arial" w:cs="Arial"/>
          <w:b/>
          <w:bCs/>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2B7F49" w:rsidRPr="00DE0C4B" w:rsidRDefault="002B7F49" w:rsidP="000B6A77">
      <w:pPr>
        <w:tabs>
          <w:tab w:val="left" w:pos="709"/>
        </w:tabs>
        <w:suppressAutoHyphens/>
        <w:spacing w:after="0" w:line="100" w:lineRule="atLeast"/>
        <w:ind w:firstLine="709"/>
        <w:jc w:val="center"/>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9"/>
        <w:jc w:val="both"/>
        <w:rPr>
          <w:rFonts w:ascii="Arial" w:hAnsi="Arial" w:cs="Arial"/>
          <w:sz w:val="24"/>
          <w:szCs w:val="24"/>
          <w:lang w:eastAsia="ru-RU"/>
        </w:rPr>
      </w:pPr>
      <w:r w:rsidRPr="00DE0C4B">
        <w:rPr>
          <w:rFonts w:ascii="Arial" w:hAnsi="Arial" w:cs="Arial"/>
          <w:sz w:val="24"/>
          <w:szCs w:val="24"/>
          <w:lang w:eastAsia="ar-SA"/>
        </w:rPr>
        <w:t xml:space="preserve">Заявитель вправе обжаловать решения и действия (бездействие) </w:t>
      </w:r>
      <w:r w:rsidRPr="00DE0C4B">
        <w:rPr>
          <w:rFonts w:ascii="Arial" w:hAnsi="Arial" w:cs="Arial"/>
          <w:sz w:val="24"/>
          <w:szCs w:val="24"/>
          <w:lang w:eastAsia="ru-RU"/>
        </w:rPr>
        <w:t xml:space="preserve">администрации сельсовета </w:t>
      </w:r>
      <w:r w:rsidRPr="00DE0C4B">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DE0C4B">
        <w:rPr>
          <w:rFonts w:ascii="Arial" w:hAnsi="Arial" w:cs="Arial"/>
          <w:sz w:val="24"/>
          <w:szCs w:val="24"/>
          <w:lang w:eastAsia="ru-RU"/>
        </w:rPr>
        <w:t xml:space="preserve"> в досудебном (внесудебном) и судебном порядке</w:t>
      </w:r>
      <w:r w:rsidRPr="00DE0C4B">
        <w:rPr>
          <w:rFonts w:ascii="Arial" w:hAnsi="Arial" w:cs="Arial"/>
          <w:sz w:val="24"/>
          <w:szCs w:val="24"/>
          <w:lang w:eastAsia="ar-SA"/>
        </w:rPr>
        <w:t>.</w:t>
      </w:r>
    </w:p>
    <w:p w:rsidR="002B7F49" w:rsidRPr="00DE0C4B" w:rsidRDefault="002B7F49" w:rsidP="000B6A77">
      <w:pPr>
        <w:tabs>
          <w:tab w:val="left" w:pos="709"/>
        </w:tabs>
        <w:suppressAutoHyphens/>
        <w:spacing w:after="0" w:line="100" w:lineRule="atLeast"/>
        <w:ind w:firstLine="709"/>
        <w:jc w:val="both"/>
        <w:rPr>
          <w:rFonts w:ascii="Arial" w:hAnsi="Arial" w:cs="Arial"/>
          <w:b/>
          <w:bCs/>
          <w:sz w:val="24"/>
          <w:szCs w:val="24"/>
          <w:lang w:eastAsia="ar-SA"/>
        </w:rPr>
      </w:pPr>
    </w:p>
    <w:p w:rsidR="002B7F49" w:rsidRPr="00DE0C4B" w:rsidRDefault="002B7F49" w:rsidP="000B6A77">
      <w:pPr>
        <w:tabs>
          <w:tab w:val="left" w:pos="709"/>
        </w:tabs>
        <w:suppressAutoHyphens/>
        <w:spacing w:after="0" w:line="100" w:lineRule="atLeast"/>
        <w:ind w:firstLine="709"/>
        <w:jc w:val="center"/>
        <w:rPr>
          <w:rFonts w:ascii="Arial" w:hAnsi="Arial" w:cs="Arial"/>
          <w:b/>
          <w:bCs/>
          <w:sz w:val="24"/>
          <w:szCs w:val="24"/>
          <w:lang w:eastAsia="ar-SA"/>
        </w:rPr>
      </w:pPr>
      <w:r w:rsidRPr="00DE0C4B">
        <w:rPr>
          <w:rFonts w:ascii="Arial" w:hAnsi="Arial" w:cs="Arial"/>
          <w:b/>
          <w:bCs/>
          <w:sz w:val="24"/>
          <w:szCs w:val="24"/>
          <w:lang w:eastAsia="ar-SA"/>
        </w:rPr>
        <w:t>5.2. Предмет жалобы</w:t>
      </w:r>
    </w:p>
    <w:p w:rsidR="002B7F49" w:rsidRPr="00DE0C4B" w:rsidRDefault="002B7F49" w:rsidP="000B6A77">
      <w:pPr>
        <w:tabs>
          <w:tab w:val="left" w:pos="709"/>
        </w:tabs>
        <w:suppressAutoHyphens/>
        <w:spacing w:after="0" w:line="100" w:lineRule="atLeast"/>
        <w:ind w:firstLine="709"/>
        <w:jc w:val="center"/>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9"/>
        <w:jc w:val="both"/>
        <w:rPr>
          <w:rFonts w:ascii="Arial" w:hAnsi="Arial" w:cs="Arial"/>
          <w:sz w:val="24"/>
          <w:szCs w:val="24"/>
          <w:lang w:eastAsia="ru-RU"/>
        </w:rPr>
      </w:pPr>
      <w:r w:rsidRPr="00DE0C4B">
        <w:rPr>
          <w:rFonts w:ascii="Arial" w:hAnsi="Arial" w:cs="Arial"/>
          <w:sz w:val="24"/>
          <w:szCs w:val="24"/>
          <w:lang w:eastAsia="ar-SA"/>
        </w:rPr>
        <w:t xml:space="preserve">Предметом досудебного (внесудебного) обжалования могут являться решения и действия (бездействие) </w:t>
      </w:r>
      <w:r w:rsidRPr="00DE0C4B">
        <w:rPr>
          <w:rFonts w:ascii="Arial" w:hAnsi="Arial" w:cs="Arial"/>
          <w:sz w:val="24"/>
          <w:szCs w:val="24"/>
          <w:lang w:eastAsia="ru-RU"/>
        </w:rPr>
        <w:t xml:space="preserve">администрации сельсовета </w:t>
      </w:r>
      <w:r w:rsidRPr="00DE0C4B">
        <w:rPr>
          <w:rFonts w:ascii="Arial" w:hAnsi="Arial" w:cs="Arial"/>
          <w:sz w:val="24"/>
          <w:szCs w:val="24"/>
          <w:lang w:eastAsia="ar-SA"/>
        </w:rPr>
        <w:t>и (или) их должностных лиц</w:t>
      </w:r>
      <w:r w:rsidRPr="00DE0C4B">
        <w:rPr>
          <w:rFonts w:ascii="Arial" w:hAnsi="Arial" w:cs="Arial"/>
          <w:sz w:val="24"/>
          <w:szCs w:val="24"/>
          <w:lang w:eastAsia="ru-RU"/>
        </w:rPr>
        <w:t xml:space="preserve"> п</w:t>
      </w:r>
      <w:r w:rsidRPr="00DE0C4B">
        <w:rPr>
          <w:rFonts w:ascii="Arial" w:hAnsi="Arial" w:cs="Arial"/>
          <w:sz w:val="24"/>
          <w:szCs w:val="24"/>
          <w:lang w:eastAsia="ar-SA"/>
        </w:rPr>
        <w:t>ри предоставлении услуги</w:t>
      </w:r>
      <w:r w:rsidRPr="00DE0C4B">
        <w:rPr>
          <w:rFonts w:ascii="Arial" w:hAnsi="Arial" w:cs="Arial"/>
          <w:sz w:val="24"/>
          <w:szCs w:val="24"/>
          <w:lang w:eastAsia="ru-RU"/>
        </w:rPr>
        <w:t xml:space="preserve"> на основании настоящего регламента</w:t>
      </w:r>
      <w:r w:rsidRPr="00DE0C4B">
        <w:rPr>
          <w:rFonts w:ascii="Arial" w:hAnsi="Arial" w:cs="Arial"/>
          <w:sz w:val="24"/>
          <w:szCs w:val="24"/>
          <w:lang w:eastAsia="ar-SA"/>
        </w:rPr>
        <w:t>.</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Заявитель имеет право обратиться с жалобой, в том числе в следующих случаях:</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1) нарушения сроков регистрации заявления заявителя о предоставлении услуги;</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2) нарушения сроков предоставления услуги;</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proofErr w:type="gramStart"/>
      <w:r w:rsidRPr="00DE0C4B">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proofErr w:type="gramStart"/>
      <w:r w:rsidRPr="00DE0C4B">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B7F49" w:rsidRPr="00DE0C4B" w:rsidRDefault="002B7F49" w:rsidP="000B6A77">
      <w:pPr>
        <w:tabs>
          <w:tab w:val="left" w:pos="709"/>
        </w:tabs>
        <w:suppressAutoHyphens/>
        <w:spacing w:after="0" w:line="100" w:lineRule="atLeast"/>
        <w:ind w:firstLine="709"/>
        <w:jc w:val="both"/>
        <w:rPr>
          <w:rFonts w:ascii="Arial" w:hAnsi="Arial" w:cs="Arial"/>
          <w:b/>
          <w:bCs/>
          <w:sz w:val="24"/>
          <w:szCs w:val="24"/>
          <w:lang w:eastAsia="ru-RU"/>
        </w:rPr>
      </w:pPr>
    </w:p>
    <w:p w:rsidR="002B7F49" w:rsidRPr="00DE0C4B" w:rsidRDefault="002B7F49" w:rsidP="000B6A77">
      <w:pPr>
        <w:tabs>
          <w:tab w:val="left" w:pos="709"/>
        </w:tabs>
        <w:suppressAutoHyphens/>
        <w:spacing w:after="0" w:line="100" w:lineRule="atLeast"/>
        <w:ind w:firstLine="709"/>
        <w:jc w:val="center"/>
        <w:rPr>
          <w:rFonts w:ascii="Arial" w:hAnsi="Arial" w:cs="Arial"/>
          <w:b/>
          <w:bCs/>
          <w:sz w:val="24"/>
          <w:szCs w:val="24"/>
          <w:lang w:eastAsia="ar-SA"/>
        </w:rPr>
      </w:pPr>
      <w:r w:rsidRPr="00DE0C4B">
        <w:rPr>
          <w:rFonts w:ascii="Arial" w:hAnsi="Arial" w:cs="Arial"/>
          <w:b/>
          <w:bCs/>
          <w:sz w:val="24"/>
          <w:szCs w:val="24"/>
          <w:lang w:eastAsia="ru-RU"/>
        </w:rPr>
        <w:t xml:space="preserve">5.3. </w:t>
      </w:r>
      <w:r w:rsidRPr="00DE0C4B">
        <w:rPr>
          <w:rFonts w:ascii="Arial" w:hAnsi="Arial" w:cs="Arial"/>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2B7F49" w:rsidRPr="00DE0C4B" w:rsidRDefault="002B7F49" w:rsidP="000B6A77">
      <w:pPr>
        <w:tabs>
          <w:tab w:val="left" w:pos="709"/>
        </w:tabs>
        <w:suppressAutoHyphens/>
        <w:spacing w:after="0" w:line="100" w:lineRule="atLeast"/>
        <w:ind w:firstLine="709"/>
        <w:jc w:val="center"/>
        <w:rPr>
          <w:rFonts w:ascii="Arial" w:hAnsi="Arial" w:cs="Arial"/>
          <w:sz w:val="24"/>
          <w:szCs w:val="24"/>
          <w:lang w:eastAsia="ru-RU"/>
        </w:rPr>
      </w:pPr>
    </w:p>
    <w:p w:rsidR="002B7F49" w:rsidRPr="00DE0C4B" w:rsidRDefault="002B7F49" w:rsidP="0042055A">
      <w:pPr>
        <w:widowControl w:val="0"/>
        <w:autoSpaceDE w:val="0"/>
        <w:autoSpaceDN w:val="0"/>
        <w:adjustRightInd w:val="0"/>
        <w:spacing w:after="0" w:line="240" w:lineRule="auto"/>
        <w:ind w:firstLine="708"/>
        <w:jc w:val="both"/>
        <w:outlineLvl w:val="1"/>
        <w:rPr>
          <w:rFonts w:ascii="Arial" w:hAnsi="Arial" w:cs="Arial"/>
          <w:sz w:val="24"/>
          <w:szCs w:val="24"/>
        </w:rPr>
      </w:pPr>
      <w:r w:rsidRPr="00DE0C4B">
        <w:rPr>
          <w:rFonts w:ascii="Arial" w:hAnsi="Arial" w:cs="Arial"/>
          <w:sz w:val="24"/>
          <w:szCs w:val="24"/>
        </w:rPr>
        <w:t xml:space="preserve">Жалоба подается в администрацию сельсовета. </w:t>
      </w:r>
    </w:p>
    <w:p w:rsidR="002B7F49" w:rsidRPr="00DE0C4B" w:rsidRDefault="002B7F49" w:rsidP="0042055A">
      <w:pPr>
        <w:widowControl w:val="0"/>
        <w:autoSpaceDE w:val="0"/>
        <w:autoSpaceDN w:val="0"/>
        <w:adjustRightInd w:val="0"/>
        <w:spacing w:after="0" w:line="240" w:lineRule="auto"/>
        <w:ind w:firstLine="708"/>
        <w:jc w:val="both"/>
        <w:outlineLvl w:val="1"/>
        <w:rPr>
          <w:rFonts w:ascii="Arial" w:hAnsi="Arial" w:cs="Arial"/>
          <w:sz w:val="24"/>
          <w:szCs w:val="24"/>
        </w:rPr>
      </w:pPr>
      <w:r w:rsidRPr="00DE0C4B">
        <w:rPr>
          <w:rFonts w:ascii="Arial" w:hAnsi="Arial" w:cs="Arial"/>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B7F49" w:rsidRPr="00DE0C4B" w:rsidRDefault="002B7F49" w:rsidP="000B6A77">
      <w:pPr>
        <w:tabs>
          <w:tab w:val="left" w:pos="709"/>
        </w:tabs>
        <w:suppressAutoHyphens/>
        <w:spacing w:after="0" w:line="100" w:lineRule="atLeast"/>
        <w:ind w:firstLine="709"/>
        <w:jc w:val="both"/>
        <w:rPr>
          <w:rFonts w:ascii="Arial" w:hAnsi="Arial" w:cs="Arial"/>
          <w:b/>
          <w:bCs/>
          <w:sz w:val="24"/>
          <w:szCs w:val="24"/>
          <w:lang w:eastAsia="ru-RU"/>
        </w:rPr>
      </w:pPr>
    </w:p>
    <w:p w:rsidR="002B7F49" w:rsidRPr="00DE0C4B" w:rsidRDefault="002B7F49" w:rsidP="000B6A77">
      <w:pPr>
        <w:tabs>
          <w:tab w:val="left" w:pos="709"/>
        </w:tabs>
        <w:suppressAutoHyphens/>
        <w:spacing w:after="0" w:line="240" w:lineRule="auto"/>
        <w:ind w:firstLine="709"/>
        <w:jc w:val="center"/>
        <w:rPr>
          <w:rFonts w:ascii="Arial" w:hAnsi="Arial" w:cs="Arial"/>
          <w:b/>
          <w:bCs/>
          <w:sz w:val="24"/>
          <w:szCs w:val="24"/>
          <w:lang w:eastAsia="ar-SA"/>
        </w:rPr>
      </w:pPr>
      <w:r w:rsidRPr="00DE0C4B">
        <w:rPr>
          <w:rFonts w:ascii="Arial" w:hAnsi="Arial" w:cs="Arial"/>
          <w:b/>
          <w:bCs/>
          <w:sz w:val="24"/>
          <w:szCs w:val="24"/>
          <w:lang w:eastAsia="ru-RU"/>
        </w:rPr>
        <w:lastRenderedPageBreak/>
        <w:t xml:space="preserve">5.4. </w:t>
      </w:r>
      <w:r w:rsidRPr="00DE0C4B">
        <w:rPr>
          <w:rFonts w:ascii="Arial" w:hAnsi="Arial" w:cs="Arial"/>
          <w:b/>
          <w:bCs/>
          <w:sz w:val="24"/>
          <w:szCs w:val="24"/>
          <w:lang w:eastAsia="ar-SA"/>
        </w:rPr>
        <w:t>Порядок подачи и рассмотрения жалобы</w:t>
      </w:r>
    </w:p>
    <w:p w:rsidR="002B7F49" w:rsidRPr="00DE0C4B" w:rsidRDefault="002B7F49" w:rsidP="000B6A77">
      <w:pPr>
        <w:tabs>
          <w:tab w:val="left" w:pos="709"/>
        </w:tabs>
        <w:suppressAutoHyphens/>
        <w:spacing w:after="0" w:line="240" w:lineRule="auto"/>
        <w:ind w:firstLine="709"/>
        <w:jc w:val="center"/>
        <w:rPr>
          <w:rFonts w:ascii="Arial" w:hAnsi="Arial" w:cs="Arial"/>
          <w:sz w:val="24"/>
          <w:szCs w:val="24"/>
          <w:lang w:eastAsia="ru-RU"/>
        </w:rPr>
      </w:pPr>
    </w:p>
    <w:p w:rsidR="002B7F49" w:rsidRPr="00DE0C4B" w:rsidRDefault="002B7F49" w:rsidP="000B6A77">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E0C4B">
        <w:rPr>
          <w:rFonts w:ascii="Arial" w:hAnsi="Arial" w:cs="Arial"/>
          <w:kern w:val="1"/>
          <w:sz w:val="24"/>
          <w:szCs w:val="24"/>
          <w:lang w:eastAsia="ru-RU"/>
        </w:rPr>
        <w:t>Жалоба может быть направлена:</w:t>
      </w:r>
    </w:p>
    <w:p w:rsidR="002B7F49" w:rsidRPr="00DE0C4B" w:rsidRDefault="002B7F49" w:rsidP="000B6A77">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E0C4B">
        <w:rPr>
          <w:rFonts w:ascii="Arial" w:hAnsi="Arial" w:cs="Arial"/>
          <w:kern w:val="1"/>
          <w:sz w:val="24"/>
          <w:szCs w:val="24"/>
          <w:lang w:eastAsia="ru-RU"/>
        </w:rPr>
        <w:t>1) по почте;</w:t>
      </w:r>
    </w:p>
    <w:p w:rsidR="002B7F49" w:rsidRPr="00DE0C4B" w:rsidRDefault="002B7F49" w:rsidP="000B6A77">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E0C4B">
        <w:rPr>
          <w:rFonts w:ascii="Arial" w:hAnsi="Arial" w:cs="Arial"/>
          <w:kern w:val="1"/>
          <w:sz w:val="24"/>
          <w:szCs w:val="24"/>
          <w:lang w:eastAsia="ru-RU"/>
        </w:rPr>
        <w:t>2) с использованием информационно-телекоммуникационной сети «Интернет»</w:t>
      </w:r>
    </w:p>
    <w:p w:rsidR="002B7F49" w:rsidRPr="00DE0C4B" w:rsidRDefault="002B7F49" w:rsidP="000B6A77">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E0C4B">
        <w:rPr>
          <w:rFonts w:ascii="Arial" w:hAnsi="Arial" w:cs="Arial"/>
          <w:kern w:val="1"/>
          <w:sz w:val="24"/>
          <w:szCs w:val="24"/>
          <w:lang w:eastAsia="ru-RU"/>
        </w:rPr>
        <w:t xml:space="preserve">- на официальный сайт администрации </w:t>
      </w:r>
      <w:proofErr w:type="spellStart"/>
      <w:r w:rsidR="00DE0C4B" w:rsidRPr="00DE0C4B">
        <w:rPr>
          <w:rFonts w:ascii="Arial" w:hAnsi="Arial" w:cs="Arial"/>
          <w:kern w:val="1"/>
          <w:sz w:val="24"/>
          <w:szCs w:val="24"/>
          <w:lang w:eastAsia="ru-RU"/>
        </w:rPr>
        <w:t>Рышк</w:t>
      </w:r>
      <w:r w:rsidRPr="00DE0C4B">
        <w:rPr>
          <w:rFonts w:ascii="Arial" w:hAnsi="Arial" w:cs="Arial"/>
          <w:kern w:val="1"/>
          <w:sz w:val="24"/>
          <w:szCs w:val="24"/>
          <w:lang w:eastAsia="ru-RU"/>
        </w:rPr>
        <w:t>овского</w:t>
      </w:r>
      <w:proofErr w:type="spellEnd"/>
      <w:r w:rsidRPr="00DE0C4B">
        <w:rPr>
          <w:rFonts w:ascii="Arial" w:hAnsi="Arial" w:cs="Arial"/>
          <w:kern w:val="1"/>
          <w:sz w:val="24"/>
          <w:szCs w:val="24"/>
          <w:lang w:eastAsia="ru-RU"/>
        </w:rPr>
        <w:t xml:space="preserve"> сельсовета, района; </w:t>
      </w:r>
    </w:p>
    <w:p w:rsidR="002B7F49" w:rsidRPr="00DE0C4B" w:rsidRDefault="002B7F49" w:rsidP="000B6A77">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E0C4B">
        <w:rPr>
          <w:rFonts w:ascii="Arial" w:hAnsi="Arial" w:cs="Arial"/>
          <w:kern w:val="1"/>
          <w:sz w:val="24"/>
          <w:szCs w:val="24"/>
          <w:lang w:eastAsia="ru-RU"/>
        </w:rPr>
        <w:t xml:space="preserve">- </w:t>
      </w:r>
      <w:proofErr w:type="gramStart"/>
      <w:r w:rsidRPr="00DE0C4B">
        <w:rPr>
          <w:rFonts w:ascii="Arial" w:hAnsi="Arial" w:cs="Arial"/>
          <w:kern w:val="1"/>
          <w:sz w:val="24"/>
          <w:szCs w:val="24"/>
          <w:lang w:eastAsia="ru-RU"/>
        </w:rPr>
        <w:t>по</w:t>
      </w:r>
      <w:proofErr w:type="gramEnd"/>
      <w:r w:rsidRPr="00DE0C4B">
        <w:rPr>
          <w:rFonts w:ascii="Arial" w:hAnsi="Arial" w:cs="Arial"/>
          <w:kern w:val="1"/>
          <w:sz w:val="24"/>
          <w:szCs w:val="24"/>
          <w:lang w:eastAsia="ru-RU"/>
        </w:rPr>
        <w:t xml:space="preserve"> </w:t>
      </w:r>
      <w:proofErr w:type="gramStart"/>
      <w:r w:rsidRPr="00DE0C4B">
        <w:rPr>
          <w:rFonts w:ascii="Arial" w:hAnsi="Arial" w:cs="Arial"/>
          <w:kern w:val="1"/>
          <w:sz w:val="24"/>
          <w:szCs w:val="24"/>
          <w:lang w:eastAsia="ru-RU"/>
        </w:rPr>
        <w:t>средством</w:t>
      </w:r>
      <w:proofErr w:type="gramEnd"/>
      <w:r w:rsidRPr="00DE0C4B">
        <w:rPr>
          <w:rFonts w:ascii="Arial" w:hAnsi="Arial" w:cs="Arial"/>
          <w:kern w:val="1"/>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DE0C4B">
        <w:rPr>
          <w:rFonts w:ascii="Arial" w:hAnsi="Arial" w:cs="Arial"/>
          <w:kern w:val="1"/>
          <w:sz w:val="24"/>
          <w:szCs w:val="24"/>
          <w:u w:val="single"/>
          <w:lang w:eastAsia="ru-RU"/>
        </w:rPr>
        <w:t>http://gosuslugi.ru</w:t>
      </w:r>
      <w:r w:rsidRPr="00DE0C4B">
        <w:rPr>
          <w:rFonts w:ascii="Arial" w:hAnsi="Arial" w:cs="Arial"/>
          <w:kern w:val="1"/>
          <w:sz w:val="24"/>
          <w:szCs w:val="24"/>
          <w:lang w:eastAsia="ru-RU"/>
        </w:rPr>
        <w:t>;</w:t>
      </w:r>
    </w:p>
    <w:p w:rsidR="002B7F49" w:rsidRPr="00DE0C4B" w:rsidRDefault="002B7F49" w:rsidP="000B6A77">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E0C4B">
        <w:rPr>
          <w:rFonts w:ascii="Arial" w:hAnsi="Arial" w:cs="Arial"/>
          <w:kern w:val="1"/>
          <w:sz w:val="24"/>
          <w:szCs w:val="24"/>
          <w:lang w:eastAsia="ru-RU"/>
        </w:rPr>
        <w:t xml:space="preserve">- на официальный сайт Администрации Курской области </w:t>
      </w:r>
      <w:r w:rsidRPr="00DE0C4B">
        <w:rPr>
          <w:rFonts w:ascii="Arial" w:hAnsi="Arial" w:cs="Arial"/>
          <w:kern w:val="1"/>
          <w:sz w:val="24"/>
          <w:szCs w:val="24"/>
          <w:u w:val="single"/>
          <w:lang w:eastAsia="ru-RU"/>
        </w:rPr>
        <w:t>http://adm.rkursk.ru</w:t>
      </w:r>
      <w:r w:rsidRPr="00DE0C4B">
        <w:rPr>
          <w:rFonts w:ascii="Arial" w:hAnsi="Arial" w:cs="Arial"/>
          <w:kern w:val="1"/>
          <w:sz w:val="24"/>
          <w:szCs w:val="24"/>
          <w:lang w:eastAsia="ru-RU"/>
        </w:rPr>
        <w:t xml:space="preserve">, </w:t>
      </w:r>
    </w:p>
    <w:p w:rsidR="002B7F49" w:rsidRPr="00DE0C4B" w:rsidRDefault="002B7F49" w:rsidP="000B6A77">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DE0C4B">
        <w:rPr>
          <w:rFonts w:ascii="Arial" w:hAnsi="Arial" w:cs="Arial"/>
          <w:kern w:val="1"/>
          <w:sz w:val="24"/>
          <w:szCs w:val="24"/>
          <w:lang w:eastAsia="ru-RU"/>
        </w:rPr>
        <w:t xml:space="preserve">3) </w:t>
      </w:r>
      <w:proofErr w:type="gramStart"/>
      <w:r w:rsidRPr="00DE0C4B">
        <w:rPr>
          <w:rFonts w:ascii="Arial" w:hAnsi="Arial" w:cs="Arial"/>
          <w:kern w:val="1"/>
          <w:sz w:val="24"/>
          <w:szCs w:val="24"/>
          <w:lang w:eastAsia="ru-RU"/>
        </w:rPr>
        <w:t>принята</w:t>
      </w:r>
      <w:proofErr w:type="gramEnd"/>
      <w:r w:rsidRPr="00DE0C4B">
        <w:rPr>
          <w:rFonts w:ascii="Arial" w:hAnsi="Arial" w:cs="Arial"/>
          <w:kern w:val="1"/>
          <w:sz w:val="24"/>
          <w:szCs w:val="24"/>
          <w:lang w:eastAsia="ru-RU"/>
        </w:rPr>
        <w:t xml:space="preserve"> при личном приеме заявителя.</w:t>
      </w:r>
    </w:p>
    <w:p w:rsidR="002B7F49" w:rsidRPr="00DE0C4B" w:rsidRDefault="002B7F49" w:rsidP="007605EF">
      <w:pPr>
        <w:widowControl w:val="0"/>
        <w:autoSpaceDE w:val="0"/>
        <w:autoSpaceDN w:val="0"/>
        <w:adjustRightInd w:val="0"/>
        <w:spacing w:after="0" w:line="240" w:lineRule="auto"/>
        <w:ind w:firstLine="709"/>
        <w:jc w:val="both"/>
        <w:rPr>
          <w:rFonts w:ascii="Arial" w:hAnsi="Arial" w:cs="Arial"/>
          <w:sz w:val="24"/>
          <w:szCs w:val="24"/>
          <w:highlight w:val="green"/>
          <w:lang w:eastAsia="ru-RU"/>
        </w:rPr>
      </w:pPr>
      <w:r w:rsidRPr="00DE0C4B">
        <w:rPr>
          <w:rFonts w:ascii="Arial" w:hAnsi="Arial" w:cs="Arial"/>
          <w:sz w:val="24"/>
          <w:szCs w:val="24"/>
          <w:lang w:eastAsia="ru-RU"/>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t>
      </w:r>
      <w:hyperlink r:id="rId9" w:history="1">
        <w:r w:rsidRPr="00DE0C4B">
          <w:rPr>
            <w:rStyle w:val="af1"/>
            <w:rFonts w:ascii="Arial" w:hAnsi="Arial" w:cs="Arial"/>
            <w:sz w:val="24"/>
            <w:szCs w:val="24"/>
          </w:rPr>
          <w:t>www.mfc-kursk.ru</w:t>
        </w:r>
      </w:hyperlink>
      <w:r w:rsidRPr="00DE0C4B">
        <w:rPr>
          <w:rFonts w:ascii="Arial" w:hAnsi="Arial" w:cs="Arial"/>
          <w:color w:val="000000"/>
          <w:sz w:val="24"/>
          <w:szCs w:val="24"/>
        </w:rPr>
        <w:t xml:space="preserve">. </w:t>
      </w:r>
    </w:p>
    <w:p w:rsidR="002B7F49" w:rsidRPr="00DE0C4B" w:rsidRDefault="002B7F49" w:rsidP="000B6A77">
      <w:pPr>
        <w:widowControl w:val="0"/>
        <w:autoSpaceDE w:val="0"/>
        <w:autoSpaceDN w:val="0"/>
        <w:adjustRightInd w:val="0"/>
        <w:spacing w:after="0" w:line="240" w:lineRule="auto"/>
        <w:ind w:firstLine="720"/>
        <w:jc w:val="both"/>
        <w:rPr>
          <w:rFonts w:ascii="Arial" w:hAnsi="Arial" w:cs="Arial"/>
          <w:sz w:val="24"/>
          <w:szCs w:val="24"/>
          <w:lang w:eastAsia="ru-RU"/>
        </w:rPr>
      </w:pPr>
      <w:r w:rsidRPr="00DE0C4B">
        <w:rPr>
          <w:rFonts w:ascii="Arial" w:hAnsi="Arial" w:cs="Arial"/>
          <w:sz w:val="24"/>
          <w:szCs w:val="24"/>
          <w:lang w:eastAsia="ru-RU"/>
        </w:rPr>
        <w:t>Все жалобы фиксируются в журнале учета обращений.</w:t>
      </w:r>
    </w:p>
    <w:p w:rsidR="002B7F49" w:rsidRPr="00DE0C4B" w:rsidRDefault="002B7F49" w:rsidP="000B6A77">
      <w:pPr>
        <w:tabs>
          <w:tab w:val="left" w:pos="709"/>
        </w:tabs>
        <w:suppressAutoHyphens/>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 xml:space="preserve"> Жалоба должна содержать:</w:t>
      </w:r>
    </w:p>
    <w:p w:rsidR="002B7F49" w:rsidRPr="00DE0C4B" w:rsidRDefault="002B7F49" w:rsidP="000B6A77">
      <w:pPr>
        <w:tabs>
          <w:tab w:val="left" w:pos="709"/>
        </w:tabs>
        <w:suppressAutoHyphens/>
        <w:spacing w:after="0" w:line="240" w:lineRule="auto"/>
        <w:ind w:firstLine="708"/>
        <w:jc w:val="both"/>
        <w:rPr>
          <w:rFonts w:ascii="Arial" w:hAnsi="Arial" w:cs="Arial"/>
          <w:sz w:val="24"/>
          <w:szCs w:val="24"/>
          <w:lang w:eastAsia="ru-RU"/>
        </w:rPr>
      </w:pPr>
      <w:r w:rsidRPr="00DE0C4B">
        <w:rPr>
          <w:rFonts w:ascii="Arial" w:hAnsi="Arial" w:cs="Arial"/>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proofErr w:type="gramStart"/>
      <w:r w:rsidRPr="00DE0C4B">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8"/>
        <w:jc w:val="center"/>
        <w:rPr>
          <w:rFonts w:ascii="Arial" w:hAnsi="Arial" w:cs="Arial"/>
          <w:b/>
          <w:bCs/>
          <w:sz w:val="24"/>
          <w:szCs w:val="24"/>
          <w:lang w:eastAsia="ar-SA"/>
        </w:rPr>
      </w:pPr>
      <w:r w:rsidRPr="00DE0C4B">
        <w:rPr>
          <w:rFonts w:ascii="Arial" w:hAnsi="Arial" w:cs="Arial"/>
          <w:b/>
          <w:bCs/>
          <w:sz w:val="24"/>
          <w:szCs w:val="24"/>
          <w:lang w:eastAsia="ru-RU"/>
        </w:rPr>
        <w:t>5.5.</w:t>
      </w:r>
      <w:r w:rsidRPr="00DE0C4B">
        <w:rPr>
          <w:rFonts w:ascii="Arial" w:hAnsi="Arial" w:cs="Arial"/>
          <w:b/>
          <w:bCs/>
          <w:sz w:val="24"/>
          <w:szCs w:val="24"/>
          <w:lang w:eastAsia="ar-SA"/>
        </w:rPr>
        <w:t xml:space="preserve"> Сроки рассмотрения жалобы</w:t>
      </w:r>
    </w:p>
    <w:p w:rsidR="002B7F49" w:rsidRPr="00DE0C4B" w:rsidRDefault="002B7F49" w:rsidP="000B6A77">
      <w:pPr>
        <w:tabs>
          <w:tab w:val="left" w:pos="709"/>
        </w:tabs>
        <w:suppressAutoHyphens/>
        <w:spacing w:after="0" w:line="100" w:lineRule="atLeast"/>
        <w:ind w:firstLine="708"/>
        <w:jc w:val="center"/>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proofErr w:type="gramStart"/>
      <w:r w:rsidRPr="00DE0C4B">
        <w:rPr>
          <w:rFonts w:ascii="Arial" w:hAnsi="Arial" w:cs="Arial"/>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E0C4B">
        <w:rPr>
          <w:rFonts w:ascii="Arial" w:hAnsi="Arial" w:cs="Arial"/>
          <w:sz w:val="24"/>
          <w:szCs w:val="24"/>
          <w:lang w:eastAsia="ru-RU"/>
        </w:rPr>
        <w:t xml:space="preserve"> со дня ее регистрации. </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9"/>
        <w:jc w:val="center"/>
        <w:rPr>
          <w:rFonts w:ascii="Arial" w:hAnsi="Arial" w:cs="Arial"/>
          <w:b/>
          <w:bCs/>
          <w:sz w:val="24"/>
          <w:szCs w:val="24"/>
          <w:lang w:eastAsia="ar-SA"/>
        </w:rPr>
      </w:pPr>
      <w:r w:rsidRPr="00DE0C4B">
        <w:rPr>
          <w:rFonts w:ascii="Arial" w:hAnsi="Arial" w:cs="Arial"/>
          <w:b/>
          <w:bCs/>
          <w:sz w:val="24"/>
          <w:szCs w:val="24"/>
          <w:lang w:eastAsia="ar-SA"/>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B7F49" w:rsidRPr="00DE0C4B" w:rsidRDefault="002B7F49" w:rsidP="000B6A77">
      <w:pPr>
        <w:tabs>
          <w:tab w:val="left" w:pos="709"/>
        </w:tabs>
        <w:suppressAutoHyphens/>
        <w:spacing w:after="0" w:line="100" w:lineRule="atLeast"/>
        <w:ind w:firstLine="709"/>
        <w:jc w:val="center"/>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9"/>
        <w:jc w:val="both"/>
        <w:rPr>
          <w:rFonts w:ascii="Arial" w:hAnsi="Arial" w:cs="Arial"/>
          <w:sz w:val="24"/>
          <w:szCs w:val="24"/>
          <w:lang w:eastAsia="ar-SA"/>
        </w:rPr>
      </w:pPr>
      <w:r w:rsidRPr="00DE0C4B">
        <w:rPr>
          <w:rFonts w:ascii="Arial" w:hAnsi="Arial" w:cs="Arial"/>
          <w:sz w:val="24"/>
          <w:szCs w:val="24"/>
          <w:lang w:eastAsia="ar-SA"/>
        </w:rPr>
        <w:t>Основания для приостановления рассмотрения жалобы отсутствуют.</w:t>
      </w:r>
    </w:p>
    <w:p w:rsidR="002B7F49" w:rsidRPr="00DE0C4B" w:rsidRDefault="002B7F49" w:rsidP="000B6A77">
      <w:pPr>
        <w:tabs>
          <w:tab w:val="left" w:pos="709"/>
        </w:tabs>
        <w:suppressAutoHyphens/>
        <w:spacing w:after="0" w:line="100" w:lineRule="atLeast"/>
        <w:ind w:firstLine="709"/>
        <w:jc w:val="both"/>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9"/>
        <w:jc w:val="center"/>
        <w:rPr>
          <w:rFonts w:ascii="Arial" w:hAnsi="Arial" w:cs="Arial"/>
          <w:b/>
          <w:bCs/>
          <w:sz w:val="24"/>
          <w:szCs w:val="24"/>
          <w:lang w:eastAsia="ar-SA"/>
        </w:rPr>
      </w:pPr>
      <w:r w:rsidRPr="00DE0C4B">
        <w:rPr>
          <w:rFonts w:ascii="Arial" w:hAnsi="Arial" w:cs="Arial"/>
          <w:b/>
          <w:bCs/>
          <w:sz w:val="24"/>
          <w:szCs w:val="24"/>
          <w:lang w:eastAsia="ru-RU"/>
        </w:rPr>
        <w:t xml:space="preserve">5.7. </w:t>
      </w:r>
      <w:r w:rsidRPr="00DE0C4B">
        <w:rPr>
          <w:rFonts w:ascii="Arial" w:hAnsi="Arial" w:cs="Arial"/>
          <w:b/>
          <w:bCs/>
          <w:sz w:val="24"/>
          <w:szCs w:val="24"/>
          <w:lang w:eastAsia="ar-SA"/>
        </w:rPr>
        <w:t>Результат рассмотрения жалобы</w:t>
      </w:r>
    </w:p>
    <w:p w:rsidR="002B7F49" w:rsidRPr="00DE0C4B" w:rsidRDefault="002B7F49" w:rsidP="000B6A77">
      <w:pPr>
        <w:tabs>
          <w:tab w:val="left" w:pos="709"/>
        </w:tabs>
        <w:suppressAutoHyphens/>
        <w:spacing w:after="0" w:line="100" w:lineRule="atLeast"/>
        <w:ind w:firstLine="709"/>
        <w:jc w:val="center"/>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По результатам рассмотрения жалобы орган, уполномоченный на ее    рассмотрение, принимает одно из следующих решений:</w:t>
      </w: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proofErr w:type="gramStart"/>
      <w:r w:rsidRPr="00DE0C4B">
        <w:rPr>
          <w:rFonts w:ascii="Arial"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2B7F49" w:rsidRPr="00DE0C4B" w:rsidRDefault="002B7F49" w:rsidP="000B6A77">
      <w:pPr>
        <w:widowControl w:val="0"/>
        <w:autoSpaceDE w:val="0"/>
        <w:autoSpaceDN w:val="0"/>
        <w:adjustRightInd w:val="0"/>
        <w:spacing w:after="0" w:line="240" w:lineRule="auto"/>
        <w:ind w:firstLine="709"/>
        <w:jc w:val="both"/>
        <w:rPr>
          <w:rFonts w:ascii="Arial" w:hAnsi="Arial" w:cs="Arial"/>
          <w:sz w:val="24"/>
          <w:szCs w:val="24"/>
          <w:lang w:eastAsia="ru-RU"/>
        </w:rPr>
      </w:pPr>
      <w:r w:rsidRPr="00DE0C4B">
        <w:rPr>
          <w:rFonts w:ascii="Arial" w:hAnsi="Arial" w:cs="Arial"/>
          <w:sz w:val="24"/>
          <w:szCs w:val="24"/>
          <w:lang w:eastAsia="ru-RU"/>
        </w:rPr>
        <w:t>2) отказывает в удовлетворении жалобы.</w:t>
      </w:r>
    </w:p>
    <w:p w:rsidR="002B7F49" w:rsidRPr="00DE0C4B" w:rsidRDefault="002B7F49" w:rsidP="000B6A77">
      <w:pPr>
        <w:tabs>
          <w:tab w:val="left" w:pos="709"/>
        </w:tabs>
        <w:suppressAutoHyphens/>
        <w:spacing w:after="0" w:line="100" w:lineRule="atLeast"/>
        <w:ind w:firstLine="709"/>
        <w:jc w:val="both"/>
        <w:rPr>
          <w:rFonts w:ascii="Arial" w:hAnsi="Arial" w:cs="Arial"/>
          <w:sz w:val="24"/>
          <w:szCs w:val="24"/>
          <w:lang w:eastAsia="ru-RU"/>
        </w:rPr>
      </w:pPr>
      <w:r w:rsidRPr="00DE0C4B">
        <w:rPr>
          <w:rFonts w:ascii="Arial" w:hAnsi="Arial" w:cs="Arial"/>
          <w:sz w:val="24"/>
          <w:szCs w:val="24"/>
          <w:lang w:eastAsia="ru-RU"/>
        </w:rPr>
        <w:t>В случае</w:t>
      </w:r>
      <w:proofErr w:type="gramStart"/>
      <w:r w:rsidRPr="00DE0C4B">
        <w:rPr>
          <w:rFonts w:ascii="Arial" w:hAnsi="Arial" w:cs="Arial"/>
          <w:sz w:val="24"/>
          <w:szCs w:val="24"/>
          <w:lang w:eastAsia="ru-RU"/>
        </w:rPr>
        <w:t>,</w:t>
      </w:r>
      <w:proofErr w:type="gramEnd"/>
      <w:r w:rsidRPr="00DE0C4B">
        <w:rPr>
          <w:rFonts w:ascii="Arial" w:hAnsi="Arial" w:cs="Arial"/>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2B7F49" w:rsidRPr="00DE0C4B" w:rsidRDefault="002B7F49" w:rsidP="000B6A77">
      <w:pPr>
        <w:tabs>
          <w:tab w:val="left" w:pos="709"/>
        </w:tabs>
        <w:suppressAutoHyphens/>
        <w:spacing w:after="0" w:line="100" w:lineRule="atLeast"/>
        <w:ind w:firstLine="709"/>
        <w:jc w:val="both"/>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9"/>
        <w:jc w:val="center"/>
        <w:rPr>
          <w:rFonts w:ascii="Arial" w:hAnsi="Arial" w:cs="Arial"/>
          <w:b/>
          <w:bCs/>
          <w:sz w:val="24"/>
          <w:szCs w:val="24"/>
          <w:lang w:eastAsia="ar-SA"/>
        </w:rPr>
      </w:pPr>
      <w:r w:rsidRPr="00DE0C4B">
        <w:rPr>
          <w:rFonts w:ascii="Arial" w:hAnsi="Arial" w:cs="Arial"/>
          <w:b/>
          <w:bCs/>
          <w:sz w:val="24"/>
          <w:szCs w:val="24"/>
          <w:lang w:eastAsia="ru-RU"/>
        </w:rPr>
        <w:t xml:space="preserve">5.8. </w:t>
      </w:r>
      <w:r w:rsidRPr="00DE0C4B">
        <w:rPr>
          <w:rFonts w:ascii="Arial" w:hAnsi="Arial" w:cs="Arial"/>
          <w:b/>
          <w:bCs/>
          <w:sz w:val="24"/>
          <w:szCs w:val="24"/>
          <w:lang w:eastAsia="ar-SA"/>
        </w:rPr>
        <w:t>Порядок информирования заявителя о результатах рассмотрения</w:t>
      </w:r>
    </w:p>
    <w:p w:rsidR="002B7F49" w:rsidRPr="00DE0C4B" w:rsidRDefault="002B7F49" w:rsidP="000B6A77">
      <w:pPr>
        <w:tabs>
          <w:tab w:val="left" w:pos="709"/>
        </w:tabs>
        <w:suppressAutoHyphens/>
        <w:spacing w:after="0" w:line="100" w:lineRule="atLeast"/>
        <w:ind w:firstLine="709"/>
        <w:jc w:val="center"/>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8"/>
        <w:jc w:val="both"/>
        <w:rPr>
          <w:rFonts w:ascii="Arial" w:hAnsi="Arial" w:cs="Arial"/>
          <w:sz w:val="24"/>
          <w:szCs w:val="24"/>
          <w:lang w:eastAsia="ru-RU"/>
        </w:rPr>
      </w:pPr>
      <w:r w:rsidRPr="00DE0C4B">
        <w:rPr>
          <w:rFonts w:ascii="Arial" w:hAnsi="Arial" w:cs="Arial"/>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F49" w:rsidRPr="00DE0C4B" w:rsidRDefault="002B7F49" w:rsidP="000B6A77">
      <w:pPr>
        <w:tabs>
          <w:tab w:val="left" w:pos="709"/>
        </w:tabs>
        <w:suppressAutoHyphens/>
        <w:spacing w:after="0" w:line="100" w:lineRule="atLeast"/>
        <w:ind w:firstLine="708"/>
        <w:jc w:val="both"/>
        <w:rPr>
          <w:rFonts w:ascii="Arial" w:hAnsi="Arial" w:cs="Arial"/>
          <w:color w:val="00000A"/>
          <w:sz w:val="24"/>
          <w:szCs w:val="24"/>
          <w:lang w:eastAsia="ru-RU"/>
        </w:rPr>
      </w:pPr>
      <w:r w:rsidRPr="00DE0C4B">
        <w:rPr>
          <w:rFonts w:ascii="Arial" w:hAnsi="Arial" w:cs="Arial"/>
          <w:sz w:val="24"/>
          <w:szCs w:val="24"/>
          <w:lang w:eastAsia="ru-RU"/>
        </w:rPr>
        <w:t xml:space="preserve">В случае, установления в ходе или по результатам </w:t>
      </w:r>
      <w:proofErr w:type="gramStart"/>
      <w:r w:rsidRPr="00DE0C4B">
        <w:rPr>
          <w:rFonts w:ascii="Arial" w:hAnsi="Arial" w:cs="Arial"/>
          <w:sz w:val="24"/>
          <w:szCs w:val="24"/>
          <w:lang w:eastAsia="ru-RU"/>
        </w:rPr>
        <w:t>рассмотрения жалобы признаков состава административного правонарушения</w:t>
      </w:r>
      <w:proofErr w:type="gramEnd"/>
      <w:r w:rsidRPr="00DE0C4B">
        <w:rPr>
          <w:rFonts w:ascii="Arial" w:hAnsi="Arial" w:cs="Arial"/>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7F49" w:rsidRPr="00DE0C4B" w:rsidRDefault="002B7F49" w:rsidP="000B6A77">
      <w:pPr>
        <w:tabs>
          <w:tab w:val="left" w:pos="709"/>
        </w:tabs>
        <w:suppressAutoHyphens/>
        <w:spacing w:after="0" w:line="100" w:lineRule="atLeast"/>
        <w:ind w:firstLine="708"/>
        <w:jc w:val="both"/>
        <w:rPr>
          <w:rFonts w:ascii="Arial" w:hAnsi="Arial" w:cs="Arial"/>
          <w:color w:val="00000A"/>
          <w:sz w:val="24"/>
          <w:szCs w:val="24"/>
          <w:lang w:eastAsia="ru-RU"/>
        </w:rPr>
      </w:pPr>
    </w:p>
    <w:p w:rsidR="002B7F49" w:rsidRPr="00DE0C4B" w:rsidRDefault="002B7F49" w:rsidP="000B6A77">
      <w:pPr>
        <w:tabs>
          <w:tab w:val="left" w:pos="709"/>
        </w:tabs>
        <w:suppressAutoHyphens/>
        <w:spacing w:after="0" w:line="100" w:lineRule="atLeast"/>
        <w:ind w:firstLine="708"/>
        <w:jc w:val="center"/>
        <w:rPr>
          <w:rFonts w:ascii="Arial" w:hAnsi="Arial" w:cs="Arial"/>
          <w:b/>
          <w:bCs/>
          <w:color w:val="00000A"/>
          <w:sz w:val="24"/>
          <w:szCs w:val="24"/>
          <w:lang w:eastAsia="ar-SA"/>
        </w:rPr>
      </w:pPr>
      <w:r w:rsidRPr="00DE0C4B">
        <w:rPr>
          <w:rFonts w:ascii="Arial" w:hAnsi="Arial" w:cs="Arial"/>
          <w:b/>
          <w:bCs/>
          <w:color w:val="00000A"/>
          <w:sz w:val="24"/>
          <w:szCs w:val="24"/>
          <w:lang w:eastAsia="ar-SA"/>
        </w:rPr>
        <w:t>5.9. Порядок обжалования решения по жалобе</w:t>
      </w:r>
    </w:p>
    <w:p w:rsidR="002B7F49" w:rsidRPr="00DE0C4B" w:rsidRDefault="002B7F49" w:rsidP="000B6A77">
      <w:pPr>
        <w:tabs>
          <w:tab w:val="left" w:pos="709"/>
        </w:tabs>
        <w:suppressAutoHyphens/>
        <w:spacing w:after="0" w:line="100" w:lineRule="atLeast"/>
        <w:ind w:firstLine="708"/>
        <w:jc w:val="center"/>
        <w:rPr>
          <w:rFonts w:ascii="Arial" w:hAnsi="Arial" w:cs="Arial"/>
          <w:color w:val="00000A"/>
          <w:sz w:val="24"/>
          <w:szCs w:val="24"/>
          <w:lang w:eastAsia="ru-RU"/>
        </w:rPr>
      </w:pPr>
    </w:p>
    <w:p w:rsidR="002B7F49" w:rsidRPr="00DE0C4B" w:rsidRDefault="002B7F49" w:rsidP="000B6A77">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DE0C4B">
        <w:rPr>
          <w:rFonts w:ascii="Arial" w:hAnsi="Arial" w:cs="Arial"/>
          <w:sz w:val="24"/>
          <w:szCs w:val="24"/>
          <w:lang w:eastAsia="ar-SA"/>
        </w:rPr>
        <w:t>В случае</w:t>
      </w:r>
      <w:proofErr w:type="gramStart"/>
      <w:r w:rsidRPr="00DE0C4B">
        <w:rPr>
          <w:rFonts w:ascii="Arial" w:hAnsi="Arial" w:cs="Arial"/>
          <w:sz w:val="24"/>
          <w:szCs w:val="24"/>
          <w:lang w:eastAsia="ar-SA"/>
        </w:rPr>
        <w:t>,</w:t>
      </w:r>
      <w:proofErr w:type="gramEnd"/>
      <w:r w:rsidRPr="00DE0C4B">
        <w:rPr>
          <w:rFonts w:ascii="Arial"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DE0C4B">
        <w:rPr>
          <w:rFonts w:ascii="Arial" w:hAnsi="Arial" w:cs="Arial"/>
          <w:sz w:val="24"/>
          <w:szCs w:val="24"/>
          <w:lang w:eastAsia="ru-RU"/>
        </w:rPr>
        <w:t xml:space="preserve"> в досудебном (внесудебном) и судебном порядке</w:t>
      </w:r>
      <w:r w:rsidRPr="00DE0C4B">
        <w:rPr>
          <w:rFonts w:ascii="Arial" w:hAnsi="Arial" w:cs="Arial"/>
          <w:sz w:val="24"/>
          <w:szCs w:val="24"/>
          <w:lang w:eastAsia="ar-SA"/>
        </w:rPr>
        <w:t>.</w:t>
      </w:r>
    </w:p>
    <w:p w:rsidR="002B7F49" w:rsidRPr="00DE0C4B" w:rsidRDefault="002B7F49" w:rsidP="000B6A77">
      <w:pPr>
        <w:widowControl w:val="0"/>
        <w:autoSpaceDE w:val="0"/>
        <w:autoSpaceDN w:val="0"/>
        <w:adjustRightInd w:val="0"/>
        <w:spacing w:after="0" w:line="240" w:lineRule="auto"/>
        <w:ind w:firstLine="709"/>
        <w:jc w:val="both"/>
        <w:outlineLvl w:val="2"/>
        <w:rPr>
          <w:rFonts w:ascii="Arial" w:hAnsi="Arial" w:cs="Arial"/>
          <w:sz w:val="24"/>
          <w:szCs w:val="24"/>
          <w:lang w:eastAsia="ar-SA"/>
        </w:rPr>
      </w:pPr>
    </w:p>
    <w:p w:rsidR="002B7F49" w:rsidRPr="00DE0C4B" w:rsidRDefault="002B7F49" w:rsidP="000B6A77">
      <w:pPr>
        <w:tabs>
          <w:tab w:val="left" w:pos="709"/>
        </w:tabs>
        <w:suppressAutoHyphens/>
        <w:spacing w:after="0" w:line="100" w:lineRule="atLeast"/>
        <w:ind w:firstLine="709"/>
        <w:jc w:val="center"/>
        <w:rPr>
          <w:rFonts w:ascii="Arial" w:hAnsi="Arial" w:cs="Arial"/>
          <w:b/>
          <w:bCs/>
          <w:color w:val="00000A"/>
          <w:sz w:val="24"/>
          <w:szCs w:val="24"/>
          <w:lang w:eastAsia="ar-SA"/>
        </w:rPr>
      </w:pPr>
      <w:r w:rsidRPr="00DE0C4B">
        <w:rPr>
          <w:rFonts w:ascii="Arial" w:hAnsi="Arial" w:cs="Arial"/>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2B7F49" w:rsidRPr="00DE0C4B" w:rsidRDefault="002B7F49" w:rsidP="000B6A77">
      <w:pPr>
        <w:tabs>
          <w:tab w:val="left" w:pos="709"/>
        </w:tabs>
        <w:suppressAutoHyphens/>
        <w:spacing w:after="0" w:line="100" w:lineRule="atLeast"/>
        <w:ind w:firstLine="709"/>
        <w:jc w:val="center"/>
        <w:rPr>
          <w:rFonts w:ascii="Arial" w:hAnsi="Arial" w:cs="Arial"/>
          <w:color w:val="00000A"/>
          <w:sz w:val="24"/>
          <w:szCs w:val="24"/>
          <w:lang w:eastAsia="ru-RU"/>
        </w:rPr>
      </w:pPr>
    </w:p>
    <w:p w:rsidR="002B7F49" w:rsidRPr="00DE0C4B" w:rsidRDefault="002B7F49" w:rsidP="000B6A77">
      <w:pPr>
        <w:tabs>
          <w:tab w:val="left" w:pos="709"/>
        </w:tabs>
        <w:suppressAutoHyphens/>
        <w:spacing w:after="0" w:line="100" w:lineRule="atLeast"/>
        <w:ind w:firstLine="709"/>
        <w:jc w:val="both"/>
        <w:rPr>
          <w:rFonts w:ascii="Arial" w:hAnsi="Arial" w:cs="Arial"/>
          <w:color w:val="00000A"/>
          <w:sz w:val="24"/>
          <w:szCs w:val="24"/>
          <w:lang w:eastAsia="ar-SA"/>
        </w:rPr>
      </w:pPr>
      <w:r w:rsidRPr="00DE0C4B">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2B7F49" w:rsidRPr="00DE0C4B" w:rsidRDefault="002B7F49" w:rsidP="000B6A77">
      <w:pPr>
        <w:tabs>
          <w:tab w:val="left" w:pos="709"/>
        </w:tabs>
        <w:suppressAutoHyphens/>
        <w:spacing w:after="0" w:line="100" w:lineRule="atLeast"/>
        <w:ind w:firstLine="709"/>
        <w:jc w:val="both"/>
        <w:rPr>
          <w:rFonts w:ascii="Arial" w:hAnsi="Arial" w:cs="Arial"/>
          <w:color w:val="00000A"/>
          <w:sz w:val="24"/>
          <w:szCs w:val="24"/>
          <w:lang w:eastAsia="ru-RU"/>
        </w:rPr>
      </w:pPr>
    </w:p>
    <w:p w:rsidR="002B7F49" w:rsidRPr="00DE0C4B" w:rsidRDefault="002B7F49" w:rsidP="000B6A77">
      <w:pPr>
        <w:tabs>
          <w:tab w:val="left" w:pos="709"/>
        </w:tabs>
        <w:suppressAutoHyphens/>
        <w:spacing w:after="0" w:line="100" w:lineRule="atLeast"/>
        <w:ind w:firstLine="709"/>
        <w:jc w:val="center"/>
        <w:rPr>
          <w:rFonts w:ascii="Arial" w:hAnsi="Arial" w:cs="Arial"/>
          <w:b/>
          <w:bCs/>
          <w:color w:val="00000A"/>
          <w:sz w:val="24"/>
          <w:szCs w:val="24"/>
          <w:lang w:eastAsia="ar-SA"/>
        </w:rPr>
      </w:pPr>
      <w:r w:rsidRPr="00DE0C4B">
        <w:rPr>
          <w:rFonts w:ascii="Arial" w:hAnsi="Arial" w:cs="Arial"/>
          <w:b/>
          <w:bCs/>
          <w:color w:val="00000A"/>
          <w:sz w:val="24"/>
          <w:szCs w:val="24"/>
          <w:lang w:eastAsia="ar-SA"/>
        </w:rPr>
        <w:t>5.11. Способы информирования заявителей о порядке подачи и рассмотрения жалобы</w:t>
      </w:r>
    </w:p>
    <w:p w:rsidR="002B7F49" w:rsidRPr="00DE0C4B" w:rsidRDefault="002B7F49" w:rsidP="000B6A77">
      <w:pPr>
        <w:tabs>
          <w:tab w:val="left" w:pos="709"/>
        </w:tabs>
        <w:suppressAutoHyphens/>
        <w:spacing w:after="0" w:line="100" w:lineRule="atLeast"/>
        <w:ind w:firstLine="709"/>
        <w:jc w:val="center"/>
        <w:rPr>
          <w:rFonts w:ascii="Arial" w:hAnsi="Arial" w:cs="Arial"/>
          <w:color w:val="00000A"/>
          <w:sz w:val="24"/>
          <w:szCs w:val="24"/>
          <w:lang w:eastAsia="ru-RU"/>
        </w:rPr>
      </w:pPr>
    </w:p>
    <w:p w:rsidR="002B7F49" w:rsidRPr="00DE0C4B" w:rsidRDefault="002B7F49" w:rsidP="000B6A77">
      <w:pPr>
        <w:tabs>
          <w:tab w:val="left" w:pos="709"/>
        </w:tabs>
        <w:suppressAutoHyphens/>
        <w:spacing w:after="0" w:line="100" w:lineRule="atLeast"/>
        <w:ind w:firstLine="708"/>
        <w:jc w:val="both"/>
        <w:rPr>
          <w:rFonts w:ascii="Arial" w:hAnsi="Arial" w:cs="Arial"/>
          <w:color w:val="00000A"/>
          <w:sz w:val="24"/>
          <w:szCs w:val="24"/>
          <w:lang w:eastAsia="ar-SA"/>
        </w:rPr>
      </w:pPr>
      <w:proofErr w:type="gramStart"/>
      <w:r w:rsidRPr="00DE0C4B">
        <w:rPr>
          <w:rFonts w:ascii="Arial" w:hAnsi="Arial" w:cs="Arial"/>
          <w:color w:val="00000A"/>
          <w:sz w:val="24"/>
          <w:szCs w:val="24"/>
          <w:lang w:eastAsia="ar-SA"/>
        </w:rPr>
        <w:lastRenderedPageBreak/>
        <w:t xml:space="preserve">Информацию о порядке подачи и рассмотрения жалобы заявители могут получить на информационных стендах </w:t>
      </w:r>
      <w:r w:rsidRPr="00DE0C4B">
        <w:rPr>
          <w:rFonts w:ascii="Arial" w:hAnsi="Arial" w:cs="Arial"/>
          <w:color w:val="00000A"/>
          <w:sz w:val="24"/>
          <w:szCs w:val="24"/>
          <w:lang w:eastAsia="ru-RU"/>
        </w:rPr>
        <w:t xml:space="preserve">администрации сельсовета </w:t>
      </w:r>
      <w:r w:rsidRPr="00DE0C4B">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DE0C4B">
        <w:rPr>
          <w:rFonts w:ascii="Arial" w:hAnsi="Arial" w:cs="Arial"/>
          <w:color w:val="00000A"/>
          <w:sz w:val="24"/>
          <w:szCs w:val="24"/>
          <w:lang w:eastAsia="ru-RU"/>
        </w:rPr>
        <w:t>администрации сельсовета</w:t>
      </w:r>
      <w:r w:rsidRPr="00DE0C4B">
        <w:rPr>
          <w:rFonts w:ascii="Arial" w:hAnsi="Arial" w:cs="Arial"/>
          <w:color w:val="00000A"/>
          <w:sz w:val="24"/>
          <w:szCs w:val="24"/>
          <w:lang w:eastAsia="ar-SA"/>
        </w:rPr>
        <w:t xml:space="preserve">, </w:t>
      </w:r>
      <w:r w:rsidRPr="00DE0C4B">
        <w:rPr>
          <w:rFonts w:ascii="Arial" w:hAnsi="Arial" w:cs="Arial"/>
          <w:color w:val="000000"/>
          <w:sz w:val="24"/>
          <w:szCs w:val="24"/>
          <w:lang w:eastAsia="ar-SA"/>
        </w:rPr>
        <w:t xml:space="preserve">ОБУ «Многофункциональный центр предоставления государственных и муниципальных услуг Курской области», </w:t>
      </w:r>
      <w:r w:rsidRPr="00DE0C4B">
        <w:rPr>
          <w:rFonts w:ascii="Arial" w:hAnsi="Arial" w:cs="Arial"/>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DE0C4B">
        <w:rPr>
          <w:rFonts w:ascii="Arial" w:hAnsi="Arial" w:cs="Arial"/>
          <w:color w:val="00000A"/>
          <w:sz w:val="24"/>
          <w:szCs w:val="24"/>
          <w:lang w:eastAsia="ar-SA"/>
        </w:rPr>
        <w:t xml:space="preserve"> области.</w:t>
      </w: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color w:val="00000A"/>
          <w:sz w:val="24"/>
          <w:szCs w:val="24"/>
          <w:lang w:eastAsia="ar-SA"/>
        </w:rPr>
      </w:pPr>
    </w:p>
    <w:p w:rsidR="002B7F49" w:rsidRPr="00DE0C4B" w:rsidRDefault="002B7F49" w:rsidP="00A50055">
      <w:pPr>
        <w:autoSpaceDE w:val="0"/>
        <w:autoSpaceDN w:val="0"/>
        <w:adjustRightInd w:val="0"/>
        <w:spacing w:after="0" w:line="240" w:lineRule="auto"/>
        <w:jc w:val="right"/>
        <w:outlineLvl w:val="1"/>
        <w:rPr>
          <w:rFonts w:ascii="Arial" w:hAnsi="Arial" w:cs="Arial"/>
          <w:b/>
          <w:bCs/>
          <w:sz w:val="24"/>
          <w:szCs w:val="24"/>
          <w:lang w:eastAsia="ru-RU"/>
        </w:rPr>
      </w:pPr>
      <w:r w:rsidRPr="00DE0C4B">
        <w:rPr>
          <w:rFonts w:ascii="Arial" w:hAnsi="Arial" w:cs="Arial"/>
          <w:b/>
          <w:bCs/>
          <w:sz w:val="24"/>
          <w:szCs w:val="24"/>
          <w:lang w:eastAsia="ru-RU"/>
        </w:rPr>
        <w:lastRenderedPageBreak/>
        <w:t>Приложение № 1</w:t>
      </w:r>
    </w:p>
    <w:p w:rsidR="002B7F49" w:rsidRPr="00DE0C4B" w:rsidRDefault="002B7F49" w:rsidP="00A50055">
      <w:pPr>
        <w:widowControl w:val="0"/>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к Административному регламенту</w:t>
      </w:r>
    </w:p>
    <w:p w:rsidR="002B7F49" w:rsidRPr="00DE0C4B" w:rsidRDefault="002B7F49" w:rsidP="00A50055">
      <w:pPr>
        <w:autoSpaceDE w:val="0"/>
        <w:autoSpaceDN w:val="0"/>
        <w:adjustRightInd w:val="0"/>
        <w:spacing w:after="0" w:line="240" w:lineRule="auto"/>
        <w:jc w:val="right"/>
        <w:outlineLvl w:val="1"/>
        <w:rPr>
          <w:rFonts w:ascii="Arial" w:hAnsi="Arial" w:cs="Arial"/>
          <w:b/>
          <w:bCs/>
          <w:sz w:val="24"/>
          <w:szCs w:val="24"/>
          <w:lang w:eastAsia="ru-RU"/>
        </w:rPr>
      </w:pPr>
    </w:p>
    <w:p w:rsidR="002B7F49" w:rsidRPr="00DE0C4B" w:rsidRDefault="002B7F49" w:rsidP="00A50055">
      <w:pPr>
        <w:widowControl w:val="0"/>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sz w:val="24"/>
          <w:szCs w:val="24"/>
          <w:lang w:eastAsia="ru-RU"/>
        </w:rPr>
        <w:t>ОБРАЗЕЦ ЗАЯВЛЕНИЯ</w:t>
      </w:r>
    </w:p>
    <w:p w:rsidR="002B7F49" w:rsidRPr="00DE0C4B" w:rsidRDefault="002B7F49" w:rsidP="00A50055">
      <w:pPr>
        <w:autoSpaceDE w:val="0"/>
        <w:autoSpaceDN w:val="0"/>
        <w:adjustRightInd w:val="0"/>
        <w:spacing w:after="0" w:line="240" w:lineRule="auto"/>
        <w:ind w:left="3261" w:firstLine="279"/>
        <w:rPr>
          <w:rFonts w:ascii="Arial" w:hAnsi="Arial" w:cs="Arial"/>
          <w:sz w:val="24"/>
          <w:szCs w:val="24"/>
          <w:lang w:eastAsia="ru-RU"/>
        </w:rPr>
      </w:pPr>
    </w:p>
    <w:p w:rsidR="002B7F49" w:rsidRPr="00DE0C4B" w:rsidRDefault="002B7F49" w:rsidP="00BE1235">
      <w:pPr>
        <w:autoSpaceDE w:val="0"/>
        <w:autoSpaceDN w:val="0"/>
        <w:adjustRightInd w:val="0"/>
        <w:spacing w:after="0" w:line="240" w:lineRule="auto"/>
        <w:ind w:left="3261" w:firstLine="279"/>
        <w:jc w:val="right"/>
        <w:rPr>
          <w:rFonts w:ascii="Arial" w:hAnsi="Arial" w:cs="Arial"/>
          <w:sz w:val="24"/>
          <w:szCs w:val="24"/>
          <w:lang w:eastAsia="ru-RU"/>
        </w:rPr>
      </w:pPr>
      <w:r w:rsidRPr="00DE0C4B">
        <w:rPr>
          <w:rFonts w:ascii="Arial" w:hAnsi="Arial" w:cs="Arial"/>
          <w:sz w:val="24"/>
          <w:szCs w:val="24"/>
          <w:lang w:eastAsia="ru-RU"/>
        </w:rPr>
        <w:t xml:space="preserve">Главе </w:t>
      </w:r>
      <w:proofErr w:type="spellStart"/>
      <w:r w:rsidR="00DE0C4B" w:rsidRPr="00DE0C4B">
        <w:rPr>
          <w:rFonts w:ascii="Arial" w:hAnsi="Arial" w:cs="Arial"/>
          <w:sz w:val="24"/>
          <w:szCs w:val="24"/>
          <w:lang w:eastAsia="ru-RU"/>
        </w:rPr>
        <w:t>Рышк</w:t>
      </w:r>
      <w:r w:rsidRPr="00DE0C4B">
        <w:rPr>
          <w:rFonts w:ascii="Arial" w:hAnsi="Arial" w:cs="Arial"/>
          <w:sz w:val="24"/>
          <w:szCs w:val="24"/>
          <w:lang w:eastAsia="ru-RU"/>
        </w:rPr>
        <w:t>овского</w:t>
      </w:r>
      <w:proofErr w:type="spellEnd"/>
      <w:r w:rsidRPr="00DE0C4B">
        <w:rPr>
          <w:rFonts w:ascii="Arial" w:hAnsi="Arial" w:cs="Arial"/>
          <w:sz w:val="24"/>
          <w:szCs w:val="24"/>
          <w:lang w:eastAsia="ru-RU"/>
        </w:rPr>
        <w:t xml:space="preserve">  сельсовета </w:t>
      </w:r>
    </w:p>
    <w:p w:rsidR="002B7F49" w:rsidRPr="00DE0C4B" w:rsidRDefault="002B7F49" w:rsidP="00A50055">
      <w:pPr>
        <w:autoSpaceDE w:val="0"/>
        <w:autoSpaceDN w:val="0"/>
        <w:adjustRightInd w:val="0"/>
        <w:spacing w:after="0" w:line="240" w:lineRule="auto"/>
        <w:ind w:left="3261" w:firstLine="279"/>
        <w:jc w:val="right"/>
        <w:rPr>
          <w:rFonts w:ascii="Arial" w:hAnsi="Arial" w:cs="Arial"/>
          <w:sz w:val="24"/>
          <w:szCs w:val="24"/>
          <w:lang w:eastAsia="ru-RU"/>
        </w:rPr>
      </w:pPr>
      <w:proofErr w:type="spellStart"/>
      <w:r w:rsidRPr="00DE0C4B">
        <w:rPr>
          <w:rFonts w:ascii="Arial" w:hAnsi="Arial" w:cs="Arial"/>
          <w:sz w:val="24"/>
          <w:szCs w:val="24"/>
          <w:lang w:eastAsia="ru-RU"/>
        </w:rPr>
        <w:t>Железногорского</w:t>
      </w:r>
      <w:proofErr w:type="spellEnd"/>
      <w:r w:rsidRPr="00DE0C4B">
        <w:rPr>
          <w:rFonts w:ascii="Arial" w:hAnsi="Arial" w:cs="Arial"/>
          <w:sz w:val="24"/>
          <w:szCs w:val="24"/>
          <w:lang w:eastAsia="ru-RU"/>
        </w:rPr>
        <w:t xml:space="preserve">  района</w:t>
      </w: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 xml:space="preserve">                             _____________________________________</w:t>
      </w: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proofErr w:type="gramStart"/>
      <w:r w:rsidRPr="00DE0C4B">
        <w:rPr>
          <w:rFonts w:ascii="Arial" w:hAnsi="Arial" w:cs="Arial"/>
          <w:sz w:val="24"/>
          <w:szCs w:val="24"/>
          <w:lang w:eastAsia="ru-RU"/>
        </w:rPr>
        <w:t xml:space="preserve">(инициалы и фамилия </w:t>
      </w:r>
      <w:proofErr w:type="gramEnd"/>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 xml:space="preserve">                             от __________________________________</w:t>
      </w: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(фамилия, имя, отчество заявителя)</w:t>
      </w: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 xml:space="preserve">                             _____________________________________</w:t>
      </w: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(наименование должности заявителя на день увольнения)</w:t>
      </w: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 xml:space="preserve">                             Домашний адрес ______________________</w:t>
      </w: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 xml:space="preserve">                             ____________________________________,</w:t>
      </w:r>
    </w:p>
    <w:p w:rsidR="002B7F49" w:rsidRPr="00DE0C4B" w:rsidRDefault="002B7F49" w:rsidP="00A50055">
      <w:pPr>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 xml:space="preserve">                             телефон ____________________</w:t>
      </w: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sz w:val="24"/>
          <w:szCs w:val="24"/>
          <w:lang w:eastAsia="ru-RU"/>
        </w:rPr>
        <w:t>ЗАЯВЛЕНИЕ</w:t>
      </w: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r w:rsidRPr="00DE0C4B">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                    ____________________________________________________________________</w:t>
      </w:r>
    </w:p>
    <w:p w:rsidR="002B7F49" w:rsidRPr="00DE0C4B" w:rsidRDefault="002B7F49" w:rsidP="00A50055">
      <w:pPr>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sz w:val="24"/>
          <w:szCs w:val="24"/>
          <w:lang w:eastAsia="ru-RU"/>
        </w:rPr>
        <w:t>(наименование должности, из которой рассчитывается среднемесячный заработок)</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пенсию    за  выслугу  лет  к   трудовой   пенсии по старости (инвалидности).</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ab/>
        <w:t xml:space="preserve">Пенсию за выслугу лет прошу перечислять </w:t>
      </w:r>
      <w:proofErr w:type="gramStart"/>
      <w:r w:rsidRPr="00DE0C4B">
        <w:rPr>
          <w:rFonts w:ascii="Arial" w:hAnsi="Arial" w:cs="Arial"/>
          <w:sz w:val="24"/>
          <w:szCs w:val="24"/>
          <w:lang w:eastAsia="ru-RU"/>
        </w:rPr>
        <w:t>в</w:t>
      </w:r>
      <w:proofErr w:type="gramEnd"/>
      <w:r w:rsidRPr="00DE0C4B">
        <w:rPr>
          <w:rFonts w:ascii="Arial" w:hAnsi="Arial" w:cs="Arial"/>
          <w:sz w:val="24"/>
          <w:szCs w:val="24"/>
          <w:lang w:eastAsia="ru-RU"/>
        </w:rPr>
        <w:t xml:space="preserve"> _</w:t>
      </w:r>
      <w:r w:rsidR="003F13B9">
        <w:rPr>
          <w:rFonts w:ascii="Arial" w:hAnsi="Arial" w:cs="Arial"/>
          <w:sz w:val="24"/>
          <w:szCs w:val="24"/>
          <w:lang w:eastAsia="ru-RU"/>
        </w:rPr>
        <w:t>______________________</w:t>
      </w:r>
      <w:r w:rsidRPr="00DE0C4B">
        <w:rPr>
          <w:rFonts w:ascii="Arial" w:hAnsi="Arial" w:cs="Arial"/>
          <w:sz w:val="24"/>
          <w:szCs w:val="24"/>
          <w:lang w:eastAsia="ru-RU"/>
        </w:rPr>
        <w:t>_</w:t>
      </w:r>
    </w:p>
    <w:p w:rsidR="002B7F49" w:rsidRPr="00DE0C4B" w:rsidRDefault="003F13B9" w:rsidP="00A50055">
      <w:pPr>
        <w:autoSpaceDE w:val="0"/>
        <w:autoSpaceDN w:val="0"/>
        <w:adjustRightInd w:val="0"/>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r w:rsidR="002B7F49" w:rsidRPr="00DE0C4B">
        <w:rPr>
          <w:rFonts w:ascii="Arial" w:hAnsi="Arial" w:cs="Arial"/>
          <w:sz w:val="24"/>
          <w:szCs w:val="24"/>
          <w:lang w:eastAsia="ru-RU"/>
        </w:rPr>
        <w:t>(Сбербанк России, коммерческий банк и др.)</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 _____________ на мой текущий счет № _______________________ (выплачивать через отделение связи №_____________).</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r w:rsidRPr="00DE0C4B">
        <w:rPr>
          <w:rFonts w:ascii="Arial" w:hAnsi="Arial" w:cs="Arial"/>
          <w:sz w:val="24"/>
          <w:szCs w:val="24"/>
          <w:lang w:eastAsia="ru-RU"/>
        </w:rPr>
        <w:tab/>
        <w:t xml:space="preserve">К заявлению </w:t>
      </w:r>
      <w:proofErr w:type="gramStart"/>
      <w:r w:rsidRPr="00DE0C4B">
        <w:rPr>
          <w:rFonts w:ascii="Arial" w:hAnsi="Arial" w:cs="Arial"/>
          <w:sz w:val="24"/>
          <w:szCs w:val="24"/>
          <w:lang w:eastAsia="ru-RU"/>
        </w:rPr>
        <w:t>приложены</w:t>
      </w:r>
      <w:proofErr w:type="gramEnd"/>
      <w:r w:rsidRPr="00DE0C4B">
        <w:rPr>
          <w:rFonts w:ascii="Arial" w:hAnsi="Arial" w:cs="Arial"/>
          <w:sz w:val="24"/>
          <w:szCs w:val="24"/>
          <w:lang w:eastAsia="ru-RU"/>
        </w:rPr>
        <w:t>:</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 xml:space="preserve">    1) копия  паспорта;</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 xml:space="preserve">    2) копия трудовой книжки;</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 xml:space="preserve">    3) копия военного билета (в случае его наличия);</w:t>
      </w: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A50055">
      <w:pPr>
        <w:widowControl w:val="0"/>
        <w:autoSpaceDE w:val="0"/>
        <w:autoSpaceDN w:val="0"/>
        <w:adjustRightInd w:val="0"/>
        <w:spacing w:after="0" w:line="240" w:lineRule="auto"/>
        <w:jc w:val="both"/>
        <w:rPr>
          <w:rFonts w:ascii="Arial" w:hAnsi="Arial" w:cs="Arial"/>
          <w:sz w:val="24"/>
          <w:szCs w:val="24"/>
          <w:lang w:eastAsia="ru-RU"/>
        </w:rPr>
      </w:pPr>
      <w:r w:rsidRPr="00DE0C4B">
        <w:rPr>
          <w:rFonts w:ascii="Arial" w:hAnsi="Arial" w:cs="Arial"/>
          <w:sz w:val="24"/>
          <w:szCs w:val="24"/>
          <w:lang w:eastAsia="ru-RU"/>
        </w:rPr>
        <w:tab/>
      </w:r>
      <w:proofErr w:type="gramStart"/>
      <w:r w:rsidRPr="00DE0C4B">
        <w:rPr>
          <w:rFonts w:ascii="Arial" w:hAnsi="Arial" w:cs="Arial"/>
          <w:sz w:val="24"/>
          <w:szCs w:val="24"/>
          <w:lang w:eastAsia="ru-RU"/>
        </w:rPr>
        <w:t>Предупрежден</w:t>
      </w:r>
      <w:proofErr w:type="gramEnd"/>
      <w:r w:rsidRPr="00DE0C4B">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DE0C4B">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00DE0C4B" w:rsidRPr="00DE0C4B">
        <w:rPr>
          <w:rFonts w:ascii="Arial" w:hAnsi="Arial" w:cs="Arial"/>
          <w:sz w:val="24"/>
          <w:szCs w:val="24"/>
          <w:lang w:eastAsia="ru-RU"/>
        </w:rPr>
        <w:t>Рышк</w:t>
      </w:r>
      <w:r w:rsidRPr="00DE0C4B">
        <w:rPr>
          <w:rFonts w:ascii="Arial" w:hAnsi="Arial" w:cs="Arial"/>
          <w:sz w:val="24"/>
          <w:szCs w:val="24"/>
          <w:lang w:eastAsia="ru-RU"/>
        </w:rPr>
        <w:t>овского</w:t>
      </w:r>
      <w:proofErr w:type="spellEnd"/>
      <w:r w:rsidRPr="00DE0C4B">
        <w:rPr>
          <w:rFonts w:ascii="Arial" w:hAnsi="Arial" w:cs="Arial"/>
          <w:sz w:val="24"/>
          <w:szCs w:val="24"/>
          <w:lang w:eastAsia="ru-RU"/>
        </w:rPr>
        <w:t xml:space="preserve"> сельсовета </w:t>
      </w:r>
      <w:proofErr w:type="spellStart"/>
      <w:r w:rsidRPr="00DE0C4B">
        <w:rPr>
          <w:rFonts w:ascii="Arial" w:hAnsi="Arial" w:cs="Arial"/>
          <w:sz w:val="24"/>
          <w:szCs w:val="24"/>
          <w:lang w:eastAsia="ru-RU"/>
        </w:rPr>
        <w:t>Железногорского</w:t>
      </w:r>
      <w:proofErr w:type="spellEnd"/>
      <w:r w:rsidRPr="00DE0C4B">
        <w:rPr>
          <w:rFonts w:ascii="Arial" w:hAnsi="Arial" w:cs="Arial"/>
          <w:sz w:val="24"/>
          <w:szCs w:val="24"/>
          <w:lang w:eastAsia="ru-RU"/>
        </w:rPr>
        <w:t xml:space="preserve">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DE0C4B">
        <w:rPr>
          <w:rFonts w:ascii="Arial" w:hAnsi="Arial" w:cs="Arial"/>
          <w:sz w:val="24"/>
          <w:szCs w:val="24"/>
          <w:lang w:eastAsia="ru-RU"/>
        </w:rPr>
        <w:t xml:space="preserve">, </w:t>
      </w:r>
      <w:proofErr w:type="gramStart"/>
      <w:r w:rsidRPr="00DE0C4B">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2B7F49" w:rsidRPr="00DE0C4B" w:rsidRDefault="002B7F49" w:rsidP="00A50055">
      <w:pPr>
        <w:widowControl w:val="0"/>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r w:rsidRPr="00DE0C4B">
        <w:rPr>
          <w:rFonts w:ascii="Arial" w:hAnsi="Arial" w:cs="Arial"/>
          <w:sz w:val="24"/>
          <w:szCs w:val="24"/>
          <w:lang w:eastAsia="ru-RU"/>
        </w:rPr>
        <w:t xml:space="preserve">"__" _____________ ____ </w:t>
      </w:r>
      <w:proofErr w:type="gramStart"/>
      <w:r w:rsidRPr="00DE0C4B">
        <w:rPr>
          <w:rFonts w:ascii="Arial" w:hAnsi="Arial" w:cs="Arial"/>
          <w:sz w:val="24"/>
          <w:szCs w:val="24"/>
          <w:lang w:eastAsia="ru-RU"/>
        </w:rPr>
        <w:t>г</w:t>
      </w:r>
      <w:proofErr w:type="gramEnd"/>
      <w:r w:rsidRPr="00DE0C4B">
        <w:rPr>
          <w:rFonts w:ascii="Arial" w:hAnsi="Arial" w:cs="Arial"/>
          <w:sz w:val="24"/>
          <w:szCs w:val="24"/>
          <w:lang w:eastAsia="ru-RU"/>
        </w:rPr>
        <w:t>. ___________________</w:t>
      </w: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r w:rsidRPr="00DE0C4B">
        <w:rPr>
          <w:rFonts w:ascii="Arial" w:hAnsi="Arial" w:cs="Arial"/>
          <w:sz w:val="24"/>
          <w:szCs w:val="24"/>
          <w:lang w:eastAsia="ru-RU"/>
        </w:rPr>
        <w:t xml:space="preserve">                                                   (подпись заявителя)</w:t>
      </w: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r w:rsidRPr="00DE0C4B">
        <w:rPr>
          <w:rFonts w:ascii="Arial" w:hAnsi="Arial" w:cs="Arial"/>
          <w:sz w:val="24"/>
          <w:szCs w:val="24"/>
          <w:lang w:eastAsia="ru-RU"/>
        </w:rPr>
        <w:t xml:space="preserve">Заявление зарегистрировано _____________ ____ </w:t>
      </w:r>
      <w:proofErr w:type="gramStart"/>
      <w:r w:rsidRPr="00DE0C4B">
        <w:rPr>
          <w:rFonts w:ascii="Arial" w:hAnsi="Arial" w:cs="Arial"/>
          <w:sz w:val="24"/>
          <w:szCs w:val="24"/>
          <w:lang w:eastAsia="ru-RU"/>
        </w:rPr>
        <w:t>г</w:t>
      </w:r>
      <w:proofErr w:type="gramEnd"/>
      <w:r w:rsidRPr="00DE0C4B">
        <w:rPr>
          <w:rFonts w:ascii="Arial" w:hAnsi="Arial" w:cs="Arial"/>
          <w:sz w:val="24"/>
          <w:szCs w:val="24"/>
          <w:lang w:eastAsia="ru-RU"/>
        </w:rPr>
        <w:t>.</w:t>
      </w: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p>
    <w:p w:rsidR="002B7F49" w:rsidRPr="00DE0C4B" w:rsidRDefault="002B7F49" w:rsidP="00A50055">
      <w:pPr>
        <w:autoSpaceDE w:val="0"/>
        <w:autoSpaceDN w:val="0"/>
        <w:adjustRightInd w:val="0"/>
        <w:spacing w:after="0" w:line="240" w:lineRule="auto"/>
        <w:rPr>
          <w:rFonts w:ascii="Arial" w:hAnsi="Arial" w:cs="Arial"/>
          <w:sz w:val="24"/>
          <w:szCs w:val="24"/>
          <w:lang w:eastAsia="ru-RU"/>
        </w:rPr>
      </w:pPr>
      <w:r w:rsidRPr="00DE0C4B">
        <w:rPr>
          <w:rFonts w:ascii="Arial" w:hAnsi="Arial" w:cs="Arial"/>
          <w:sz w:val="24"/>
          <w:szCs w:val="24"/>
          <w:lang w:eastAsia="ru-RU"/>
        </w:rPr>
        <w:t>___________________________________________________________________</w:t>
      </w:r>
    </w:p>
    <w:p w:rsidR="002B7F49" w:rsidRPr="00DE0C4B" w:rsidRDefault="002B7F49" w:rsidP="00A50055">
      <w:pPr>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sz w:val="24"/>
          <w:szCs w:val="24"/>
          <w:lang w:eastAsia="ru-RU"/>
        </w:rPr>
        <w:t>(подпись, инициалы, фамилия и  должность работника принявшего   заявления)</w:t>
      </w:r>
    </w:p>
    <w:p w:rsidR="002B7F49" w:rsidRPr="00DE0C4B" w:rsidRDefault="002B7F49" w:rsidP="00A50055">
      <w:pPr>
        <w:autoSpaceDE w:val="0"/>
        <w:autoSpaceDN w:val="0"/>
        <w:adjustRightInd w:val="0"/>
        <w:spacing w:after="0" w:line="240" w:lineRule="auto"/>
        <w:jc w:val="center"/>
        <w:rPr>
          <w:rFonts w:ascii="Arial" w:hAnsi="Arial" w:cs="Arial"/>
          <w:sz w:val="24"/>
          <w:szCs w:val="24"/>
          <w:lang w:eastAsia="ru-RU"/>
        </w:rPr>
      </w:pPr>
    </w:p>
    <w:p w:rsidR="002B7F49" w:rsidRPr="00DE0C4B" w:rsidRDefault="002B7F49" w:rsidP="000B6A77">
      <w:pPr>
        <w:tabs>
          <w:tab w:val="left" w:pos="709"/>
        </w:tabs>
        <w:suppressAutoHyphens/>
        <w:spacing w:after="0" w:line="100" w:lineRule="atLeast"/>
        <w:ind w:firstLine="708"/>
        <w:jc w:val="both"/>
        <w:rPr>
          <w:rFonts w:ascii="Arial" w:hAnsi="Arial" w:cs="Arial"/>
          <w:color w:val="00000A"/>
          <w:sz w:val="24"/>
          <w:szCs w:val="24"/>
          <w:lang w:eastAsia="ru-RU"/>
        </w:rPr>
      </w:pPr>
    </w:p>
    <w:p w:rsidR="002B7F49" w:rsidRPr="00DE0C4B" w:rsidRDefault="002B7F49" w:rsidP="000B6A77">
      <w:pPr>
        <w:tabs>
          <w:tab w:val="left" w:pos="709"/>
        </w:tabs>
        <w:suppressAutoHyphens/>
        <w:spacing w:after="0" w:line="100" w:lineRule="atLeast"/>
        <w:ind w:firstLine="708"/>
        <w:jc w:val="both"/>
        <w:rPr>
          <w:rFonts w:ascii="Arial" w:hAnsi="Arial" w:cs="Arial"/>
          <w:color w:val="00000A"/>
          <w:sz w:val="24"/>
          <w:szCs w:val="24"/>
          <w:lang w:eastAsia="ru-RU"/>
        </w:rPr>
      </w:pPr>
    </w:p>
    <w:p w:rsidR="002B7F49" w:rsidRPr="00DE0C4B" w:rsidRDefault="002B7F4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2B7F49" w:rsidRPr="00DE0C4B" w:rsidRDefault="002B7F4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2B7F49" w:rsidRPr="00DE0C4B" w:rsidRDefault="002B7F49" w:rsidP="00A50055">
      <w:pPr>
        <w:widowControl w:val="0"/>
        <w:autoSpaceDE w:val="0"/>
        <w:autoSpaceDN w:val="0"/>
        <w:adjustRightInd w:val="0"/>
        <w:spacing w:after="0" w:line="240" w:lineRule="auto"/>
        <w:jc w:val="right"/>
        <w:outlineLvl w:val="1"/>
        <w:rPr>
          <w:rFonts w:ascii="Arial" w:hAnsi="Arial" w:cs="Arial"/>
          <w:sz w:val="24"/>
          <w:szCs w:val="24"/>
          <w:lang w:eastAsia="ru-RU"/>
        </w:rPr>
      </w:pPr>
    </w:p>
    <w:p w:rsidR="002B7F49" w:rsidRPr="00DE0C4B" w:rsidRDefault="002B7F49" w:rsidP="00A50055">
      <w:pPr>
        <w:pStyle w:val="ConsPlusNormal"/>
        <w:widowControl/>
        <w:ind w:firstLine="0"/>
        <w:jc w:val="right"/>
        <w:outlineLvl w:val="1"/>
        <w:rPr>
          <w:b/>
          <w:bCs/>
          <w:color w:val="000080"/>
          <w:sz w:val="24"/>
          <w:szCs w:val="24"/>
        </w:rPr>
      </w:pPr>
    </w:p>
    <w:p w:rsidR="002B7F49" w:rsidRPr="00DE0C4B" w:rsidRDefault="002B7F49" w:rsidP="00A50055">
      <w:pPr>
        <w:pStyle w:val="ConsPlusNormal"/>
        <w:widowControl/>
        <w:ind w:firstLine="0"/>
        <w:jc w:val="right"/>
        <w:outlineLvl w:val="1"/>
        <w:rPr>
          <w:b/>
          <w:bCs/>
          <w:color w:val="000080"/>
          <w:sz w:val="24"/>
          <w:szCs w:val="24"/>
        </w:rPr>
      </w:pPr>
    </w:p>
    <w:p w:rsidR="002B7F49" w:rsidRPr="00DE0C4B" w:rsidRDefault="002B7F49" w:rsidP="005F3A11">
      <w:pPr>
        <w:tabs>
          <w:tab w:val="left" w:pos="709"/>
        </w:tabs>
        <w:suppressAutoHyphens/>
        <w:spacing w:after="0" w:line="100" w:lineRule="atLeast"/>
        <w:jc w:val="both"/>
        <w:rPr>
          <w:rFonts w:ascii="Arial" w:hAnsi="Arial" w:cs="Arial"/>
          <w:color w:val="00000A"/>
          <w:sz w:val="24"/>
          <w:szCs w:val="24"/>
          <w:lang w:eastAsia="ru-RU"/>
        </w:rPr>
        <w:sectPr w:rsidR="002B7F49" w:rsidRPr="00DE0C4B" w:rsidSect="007A4BD8">
          <w:headerReference w:type="default" r:id="rId10"/>
          <w:pgSz w:w="11906" w:h="16838"/>
          <w:pgMar w:top="1134" w:right="1247" w:bottom="1134" w:left="1531" w:header="720" w:footer="720" w:gutter="0"/>
          <w:cols w:space="720"/>
          <w:formProt w:val="0"/>
          <w:titlePg/>
          <w:docGrid w:linePitch="240" w:charSpace="4096"/>
        </w:sectPr>
      </w:pPr>
    </w:p>
    <w:p w:rsidR="002B7F49" w:rsidRPr="00DE0C4B" w:rsidRDefault="002B7F49" w:rsidP="005F3A11">
      <w:pPr>
        <w:widowControl w:val="0"/>
        <w:autoSpaceDE w:val="0"/>
        <w:autoSpaceDN w:val="0"/>
        <w:adjustRightInd w:val="0"/>
        <w:spacing w:after="0" w:line="240" w:lineRule="auto"/>
        <w:jc w:val="both"/>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jc w:val="right"/>
        <w:outlineLvl w:val="1"/>
        <w:rPr>
          <w:rFonts w:ascii="Arial" w:hAnsi="Arial" w:cs="Arial"/>
          <w:sz w:val="24"/>
          <w:szCs w:val="24"/>
          <w:lang w:eastAsia="ru-RU"/>
        </w:rPr>
      </w:pPr>
    </w:p>
    <w:p w:rsidR="002B7F49" w:rsidRPr="00DE0C4B" w:rsidRDefault="002B7F49" w:rsidP="008E1AFC">
      <w:pPr>
        <w:autoSpaceDE w:val="0"/>
        <w:autoSpaceDN w:val="0"/>
        <w:adjustRightInd w:val="0"/>
        <w:spacing w:after="0" w:line="240" w:lineRule="auto"/>
        <w:jc w:val="right"/>
        <w:rPr>
          <w:rFonts w:ascii="Arial" w:hAnsi="Arial" w:cs="Arial"/>
          <w:b/>
          <w:bCs/>
          <w:sz w:val="24"/>
          <w:szCs w:val="24"/>
          <w:lang w:eastAsia="ru-RU"/>
        </w:rPr>
      </w:pPr>
      <w:r w:rsidRPr="00DE0C4B">
        <w:rPr>
          <w:rFonts w:ascii="Arial" w:hAnsi="Arial" w:cs="Arial"/>
          <w:b/>
          <w:bCs/>
          <w:sz w:val="24"/>
          <w:szCs w:val="24"/>
          <w:lang w:eastAsia="ru-RU"/>
        </w:rPr>
        <w:t>Приложение №2</w:t>
      </w:r>
    </w:p>
    <w:p w:rsidR="002B7F49" w:rsidRPr="00DE0C4B" w:rsidRDefault="002B7F49" w:rsidP="008E1AFC">
      <w:pPr>
        <w:widowControl w:val="0"/>
        <w:autoSpaceDE w:val="0"/>
        <w:autoSpaceDN w:val="0"/>
        <w:adjustRightInd w:val="0"/>
        <w:spacing w:after="0" w:line="240" w:lineRule="auto"/>
        <w:jc w:val="right"/>
        <w:rPr>
          <w:rFonts w:ascii="Arial" w:hAnsi="Arial" w:cs="Arial"/>
          <w:sz w:val="24"/>
          <w:szCs w:val="24"/>
          <w:lang w:eastAsia="ru-RU"/>
        </w:rPr>
      </w:pPr>
      <w:r w:rsidRPr="00DE0C4B">
        <w:rPr>
          <w:rFonts w:ascii="Arial" w:hAnsi="Arial" w:cs="Arial"/>
          <w:sz w:val="24"/>
          <w:szCs w:val="24"/>
          <w:lang w:eastAsia="ru-RU"/>
        </w:rPr>
        <w:t>к Административному регламенту</w:t>
      </w:r>
    </w:p>
    <w:p w:rsidR="002B7F49" w:rsidRPr="00DE0C4B" w:rsidRDefault="002B7F49" w:rsidP="008E1AFC">
      <w:pPr>
        <w:widowControl w:val="0"/>
        <w:autoSpaceDE w:val="0"/>
        <w:autoSpaceDN w:val="0"/>
        <w:adjustRightInd w:val="0"/>
        <w:spacing w:after="0" w:line="240" w:lineRule="auto"/>
        <w:jc w:val="right"/>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jc w:val="right"/>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sz w:val="24"/>
          <w:szCs w:val="24"/>
          <w:lang w:eastAsia="ru-RU"/>
        </w:rPr>
        <w:t>БЛОК-СХЕМА</w:t>
      </w:r>
    </w:p>
    <w:p w:rsidR="002B7F49" w:rsidRPr="00DE0C4B" w:rsidRDefault="002B7F49" w:rsidP="008E1AFC">
      <w:pPr>
        <w:widowControl w:val="0"/>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sz w:val="24"/>
          <w:szCs w:val="24"/>
          <w:lang w:eastAsia="ru-RU"/>
        </w:rPr>
        <w:t>предоставления муниципальной услуги</w:t>
      </w:r>
    </w:p>
    <w:p w:rsidR="002B7F49" w:rsidRPr="00DE0C4B" w:rsidRDefault="002B7F49" w:rsidP="00DE0C4B">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2B7F49" w:rsidRPr="00DE0C4B" w:rsidTr="003F13B9">
        <w:trPr>
          <w:trHeight w:val="900"/>
        </w:trPr>
        <w:tc>
          <w:tcPr>
            <w:tcW w:w="4286" w:type="dxa"/>
            <w:vAlign w:val="center"/>
          </w:tcPr>
          <w:p w:rsidR="002B7F49" w:rsidRPr="00DE0C4B" w:rsidRDefault="002B7F49" w:rsidP="00DE0C4B">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color w:val="000080"/>
                <w:sz w:val="24"/>
                <w:szCs w:val="24"/>
              </w:rPr>
              <w:t>Прием и регистрация поступившего заявления, документов</w:t>
            </w:r>
          </w:p>
        </w:tc>
      </w:tr>
    </w:tbl>
    <w:p w:rsidR="002B7F49" w:rsidRPr="00DE0C4B" w:rsidRDefault="00FE5755" w:rsidP="00DE0C4B">
      <w:pPr>
        <w:widowControl w:val="0"/>
        <w:autoSpaceDE w:val="0"/>
        <w:autoSpaceDN w:val="0"/>
        <w:adjustRightInd w:val="0"/>
        <w:spacing w:after="0" w:line="240" w:lineRule="auto"/>
        <w:jc w:val="center"/>
        <w:outlineLvl w:val="1"/>
        <w:rPr>
          <w:rFonts w:ascii="Arial" w:hAnsi="Arial" w:cs="Arial"/>
          <w:sz w:val="24"/>
          <w:szCs w:val="24"/>
          <w:lang w:eastAsia="ru-RU"/>
        </w:rPr>
      </w:pPr>
      <w:r w:rsidRPr="00DE0C4B">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14:anchorId="058FFFAA" wp14:editId="004FD76E">
                <wp:simplePos x="0" y="0"/>
                <wp:positionH relativeFrom="column">
                  <wp:posOffset>2857500</wp:posOffset>
                </wp:positionH>
                <wp:positionV relativeFrom="paragraph">
                  <wp:posOffset>142240</wp:posOffset>
                </wp:positionV>
                <wp:extent cx="342900" cy="0"/>
                <wp:effectExtent l="57150" t="0" r="95250" b="57150"/>
                <wp:wrapNone/>
                <wp:docPr id="3"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5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">
                <v:stroke dashstyle="dash" endarrow="block"/>
              </v:line>
            </w:pict>
          </mc:Fallback>
        </mc:AlternateContent>
      </w:r>
    </w:p>
    <w:p w:rsidR="002B7F49" w:rsidRPr="00DE0C4B" w:rsidRDefault="002B7F49" w:rsidP="00DE0C4B">
      <w:pPr>
        <w:widowControl w:val="0"/>
        <w:tabs>
          <w:tab w:val="left" w:pos="0"/>
        </w:tabs>
        <w:autoSpaceDE w:val="0"/>
        <w:autoSpaceDN w:val="0"/>
        <w:adjustRightInd w:val="0"/>
        <w:spacing w:after="0" w:line="240" w:lineRule="auto"/>
        <w:jc w:val="center"/>
        <w:rPr>
          <w:rFonts w:ascii="Arial" w:hAnsi="Arial" w:cs="Arial"/>
          <w:sz w:val="24"/>
          <w:szCs w:val="24"/>
          <w:lang w:eastAsia="ru-RU"/>
        </w:rPr>
      </w:pPr>
    </w:p>
    <w:p w:rsidR="002B7F49" w:rsidRPr="00DE0C4B" w:rsidRDefault="002B7F49" w:rsidP="00DE0C4B">
      <w:pPr>
        <w:widowControl w:val="0"/>
        <w:tabs>
          <w:tab w:val="left" w:pos="0"/>
        </w:tabs>
        <w:autoSpaceDE w:val="0"/>
        <w:autoSpaceDN w:val="0"/>
        <w:adjustRightInd w:val="0"/>
        <w:spacing w:after="0" w:line="240" w:lineRule="auto"/>
        <w:jc w:val="center"/>
        <w:rPr>
          <w:rFonts w:ascii="Arial" w:hAnsi="Arial" w:cs="Arial"/>
          <w:sz w:val="24"/>
          <w:szCs w:val="24"/>
          <w:lang w:eastAsia="ru-RU"/>
        </w:rPr>
      </w:pPr>
    </w:p>
    <w:tbl>
      <w:tblPr>
        <w:tblW w:w="0" w:type="auto"/>
        <w:tblInd w:w="2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2B7F49" w:rsidRPr="00DE0C4B" w:rsidTr="003F13B9">
        <w:trPr>
          <w:trHeight w:val="900"/>
        </w:trPr>
        <w:tc>
          <w:tcPr>
            <w:tcW w:w="4253" w:type="dxa"/>
            <w:vAlign w:val="center"/>
          </w:tcPr>
          <w:p w:rsidR="002B7F49" w:rsidRPr="00DE0C4B" w:rsidRDefault="002B7F49" w:rsidP="00DE0C4B">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DE0C4B">
              <w:rPr>
                <w:rFonts w:ascii="Arial" w:hAnsi="Arial" w:cs="Arial"/>
                <w:color w:val="000080"/>
                <w:sz w:val="24"/>
                <w:szCs w:val="24"/>
              </w:rPr>
              <w:t>Формирование и направление межведомственных запросов</w:t>
            </w:r>
          </w:p>
        </w:tc>
      </w:tr>
    </w:tbl>
    <w:p w:rsidR="002B7F49" w:rsidRPr="00DE0C4B" w:rsidRDefault="002B7F49" w:rsidP="00DE0C4B">
      <w:pPr>
        <w:widowControl w:val="0"/>
        <w:tabs>
          <w:tab w:val="left" w:pos="0"/>
        </w:tabs>
        <w:autoSpaceDE w:val="0"/>
        <w:autoSpaceDN w:val="0"/>
        <w:adjustRightInd w:val="0"/>
        <w:spacing w:after="0" w:line="240" w:lineRule="auto"/>
        <w:jc w:val="center"/>
        <w:rPr>
          <w:rFonts w:ascii="Arial" w:hAnsi="Arial" w:cs="Arial"/>
          <w:sz w:val="24"/>
          <w:szCs w:val="24"/>
          <w:lang w:eastAsia="ru-RU"/>
        </w:rPr>
      </w:pPr>
    </w:p>
    <w:p w:rsidR="002B7F49" w:rsidRPr="00DE0C4B" w:rsidRDefault="003F13B9" w:rsidP="00DE0C4B">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0385251F" wp14:editId="25EDCBFD">
                <wp:simplePos x="0" y="0"/>
                <wp:positionH relativeFrom="column">
                  <wp:posOffset>2867025</wp:posOffset>
                </wp:positionH>
                <wp:positionV relativeFrom="paragraph">
                  <wp:posOffset>-5080</wp:posOffset>
                </wp:positionV>
                <wp:extent cx="342900" cy="0"/>
                <wp:effectExtent l="57150" t="0" r="95250" b="5715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4pt" to="2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">
                <v:stroke dashstyle="dash" endarrow="block"/>
              </v:line>
            </w:pict>
          </mc:Fallback>
        </mc:AlternateContent>
      </w:r>
    </w:p>
    <w:p w:rsidR="002B7F49" w:rsidRPr="00DE0C4B" w:rsidRDefault="002B7F49" w:rsidP="00DE0C4B">
      <w:pPr>
        <w:widowControl w:val="0"/>
        <w:tabs>
          <w:tab w:val="left" w:pos="0"/>
        </w:tabs>
        <w:autoSpaceDE w:val="0"/>
        <w:autoSpaceDN w:val="0"/>
        <w:adjustRightInd w:val="0"/>
        <w:spacing w:after="0" w:line="240" w:lineRule="auto"/>
        <w:jc w:val="center"/>
        <w:rPr>
          <w:rFonts w:ascii="Arial" w:hAnsi="Arial" w:cs="Arial"/>
          <w:sz w:val="24"/>
          <w:szCs w:val="24"/>
          <w:lang w:eastAsia="ru-RU"/>
        </w:rPr>
      </w:pPr>
    </w:p>
    <w:tbl>
      <w:tblPr>
        <w:tblW w:w="0" w:type="auto"/>
        <w:tblInd w:w="2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tblGrid>
      <w:tr w:rsidR="002B7F49" w:rsidRPr="00DE0C4B" w:rsidTr="003F13B9">
        <w:trPr>
          <w:trHeight w:val="900"/>
        </w:trPr>
        <w:tc>
          <w:tcPr>
            <w:tcW w:w="4248" w:type="dxa"/>
          </w:tcPr>
          <w:p w:rsidR="002B7F49" w:rsidRPr="00DE0C4B" w:rsidRDefault="002B7F49" w:rsidP="00DE0C4B">
            <w:pPr>
              <w:widowControl w:val="0"/>
              <w:autoSpaceDE w:val="0"/>
              <w:autoSpaceDN w:val="0"/>
              <w:adjustRightInd w:val="0"/>
              <w:spacing w:after="0" w:line="240" w:lineRule="auto"/>
              <w:ind w:left="180"/>
              <w:jc w:val="center"/>
              <w:rPr>
                <w:rFonts w:ascii="Arial" w:hAnsi="Arial" w:cs="Arial"/>
                <w:sz w:val="24"/>
                <w:szCs w:val="24"/>
                <w:lang w:eastAsia="ru-RU"/>
              </w:rPr>
            </w:pPr>
            <w:r w:rsidRPr="00DE0C4B">
              <w:rPr>
                <w:rFonts w:ascii="Arial" w:hAnsi="Arial" w:cs="Arial"/>
                <w:color w:val="000080"/>
                <w:sz w:val="24"/>
                <w:szCs w:val="24"/>
              </w:rPr>
              <w:t>Принятие решения о предоставлении муниципальной услуги</w:t>
            </w:r>
          </w:p>
        </w:tc>
      </w:tr>
    </w:tbl>
    <w:p w:rsidR="002B7F49" w:rsidRPr="00DE0C4B" w:rsidRDefault="002B7F49" w:rsidP="00DE0C4B">
      <w:pPr>
        <w:widowControl w:val="0"/>
        <w:autoSpaceDE w:val="0"/>
        <w:autoSpaceDN w:val="0"/>
        <w:adjustRightInd w:val="0"/>
        <w:spacing w:after="0" w:line="240" w:lineRule="auto"/>
        <w:jc w:val="center"/>
        <w:rPr>
          <w:rFonts w:ascii="Arial" w:hAnsi="Arial" w:cs="Arial"/>
          <w:sz w:val="24"/>
          <w:szCs w:val="24"/>
          <w:lang w:eastAsia="ru-RU"/>
        </w:rPr>
      </w:pPr>
    </w:p>
    <w:p w:rsidR="002B7F49" w:rsidRPr="00DE0C4B" w:rsidRDefault="003F13B9" w:rsidP="00DE0C4B">
      <w:pPr>
        <w:widowControl w:val="0"/>
        <w:autoSpaceDE w:val="0"/>
        <w:autoSpaceDN w:val="0"/>
        <w:adjustRightInd w:val="0"/>
        <w:spacing w:after="0" w:line="240" w:lineRule="auto"/>
        <w:jc w:val="center"/>
        <w:rPr>
          <w:rFonts w:ascii="Arial" w:hAnsi="Arial" w:cs="Arial"/>
          <w:sz w:val="24"/>
          <w:szCs w:val="24"/>
          <w:lang w:eastAsia="ru-RU"/>
        </w:rPr>
      </w:pPr>
      <w:r w:rsidRPr="00DE0C4B">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6B94D055" wp14:editId="4709509A">
                <wp:simplePos x="0" y="0"/>
                <wp:positionH relativeFrom="column">
                  <wp:posOffset>2876550</wp:posOffset>
                </wp:positionH>
                <wp:positionV relativeFrom="paragraph">
                  <wp:posOffset>41275</wp:posOffset>
                </wp:positionV>
                <wp:extent cx="342900" cy="0"/>
                <wp:effectExtent l="57150" t="0" r="95250" b="571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3429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3.25pt" to="25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">
                <v:stroke dashstyle="dash" endarrow="block"/>
              </v:line>
            </w:pict>
          </mc:Fallback>
        </mc:AlternateContent>
      </w:r>
    </w:p>
    <w:p w:rsidR="002B7F49" w:rsidRPr="00DE0C4B" w:rsidRDefault="002B7F49" w:rsidP="00DE0C4B">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2B7F49" w:rsidRPr="00DE0C4B" w:rsidTr="003F13B9">
        <w:trPr>
          <w:trHeight w:val="924"/>
        </w:trPr>
        <w:tc>
          <w:tcPr>
            <w:tcW w:w="4253" w:type="dxa"/>
            <w:vAlign w:val="center"/>
          </w:tcPr>
          <w:p w:rsidR="002B7F49" w:rsidRPr="00DE0C4B" w:rsidRDefault="002B7F49" w:rsidP="00DE0C4B">
            <w:pPr>
              <w:widowControl w:val="0"/>
              <w:autoSpaceDE w:val="0"/>
              <w:autoSpaceDN w:val="0"/>
              <w:adjustRightInd w:val="0"/>
              <w:spacing w:after="0" w:line="240" w:lineRule="auto"/>
              <w:ind w:left="180"/>
              <w:jc w:val="center"/>
              <w:rPr>
                <w:rFonts w:ascii="Arial" w:hAnsi="Arial" w:cs="Arial"/>
                <w:sz w:val="24"/>
                <w:szCs w:val="24"/>
                <w:lang w:eastAsia="ru-RU"/>
              </w:rPr>
            </w:pPr>
            <w:r w:rsidRPr="00DE0C4B">
              <w:rPr>
                <w:rFonts w:ascii="Arial" w:hAnsi="Arial" w:cs="Arial"/>
                <w:color w:val="000080"/>
                <w:sz w:val="24"/>
                <w:szCs w:val="24"/>
              </w:rPr>
              <w:t>Организация выплаты пенсии за выслугу лет (доплаты к пенсии).</w:t>
            </w:r>
          </w:p>
        </w:tc>
      </w:tr>
    </w:tbl>
    <w:p w:rsidR="002B7F49" w:rsidRPr="00DE0C4B" w:rsidRDefault="002B7F49" w:rsidP="00DE0C4B">
      <w:pPr>
        <w:widowControl w:val="0"/>
        <w:autoSpaceDE w:val="0"/>
        <w:autoSpaceDN w:val="0"/>
        <w:adjustRightInd w:val="0"/>
        <w:spacing w:after="0" w:line="240" w:lineRule="auto"/>
        <w:jc w:val="center"/>
        <w:rPr>
          <w:rFonts w:ascii="Arial" w:hAnsi="Arial" w:cs="Arial"/>
          <w:sz w:val="24"/>
          <w:szCs w:val="24"/>
          <w:lang w:eastAsia="ru-RU"/>
        </w:rPr>
      </w:pPr>
    </w:p>
    <w:p w:rsidR="002B7F49" w:rsidRPr="00DE0C4B" w:rsidRDefault="002B7F49" w:rsidP="00DE0C4B">
      <w:pPr>
        <w:widowControl w:val="0"/>
        <w:autoSpaceDE w:val="0"/>
        <w:autoSpaceDN w:val="0"/>
        <w:adjustRightInd w:val="0"/>
        <w:spacing w:after="0" w:line="240" w:lineRule="auto"/>
        <w:jc w:val="center"/>
        <w:rPr>
          <w:rFonts w:ascii="Arial" w:hAnsi="Arial" w:cs="Arial"/>
          <w:sz w:val="24"/>
          <w:szCs w:val="24"/>
          <w:lang w:eastAsia="ru-RU"/>
        </w:rPr>
      </w:pPr>
    </w:p>
    <w:p w:rsidR="002B7F49" w:rsidRPr="00DE0C4B" w:rsidRDefault="002B7F49" w:rsidP="008E1AFC">
      <w:pPr>
        <w:widowControl w:val="0"/>
        <w:autoSpaceDE w:val="0"/>
        <w:autoSpaceDN w:val="0"/>
        <w:adjustRightInd w:val="0"/>
        <w:spacing w:after="0" w:line="240" w:lineRule="auto"/>
        <w:jc w:val="center"/>
        <w:rPr>
          <w:rFonts w:ascii="Arial" w:hAnsi="Arial" w:cs="Arial"/>
          <w:sz w:val="24"/>
          <w:szCs w:val="24"/>
          <w:lang w:eastAsia="ru-RU"/>
        </w:rPr>
      </w:pPr>
      <w:bookmarkStart w:id="3" w:name="_GoBack"/>
      <w:bookmarkEnd w:id="3"/>
    </w:p>
    <w:sectPr w:rsidR="002B7F49" w:rsidRPr="00DE0C4B" w:rsidSect="00DE0C4B">
      <w:headerReference w:type="default" r:id="rId11"/>
      <w:pgSz w:w="12240" w:h="15840"/>
      <w:pgMar w:top="1134" w:right="1247" w:bottom="1134" w:left="153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58" w:rsidRDefault="00366C58">
      <w:pPr>
        <w:spacing w:after="0" w:line="240" w:lineRule="auto"/>
      </w:pPr>
      <w:r>
        <w:separator/>
      </w:r>
    </w:p>
  </w:endnote>
  <w:endnote w:type="continuationSeparator" w:id="0">
    <w:p w:rsidR="00366C58" w:rsidRDefault="0036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58" w:rsidRDefault="00366C58">
      <w:pPr>
        <w:spacing w:after="0" w:line="240" w:lineRule="auto"/>
      </w:pPr>
      <w:r>
        <w:separator/>
      </w:r>
    </w:p>
  </w:footnote>
  <w:footnote w:type="continuationSeparator" w:id="0">
    <w:p w:rsidR="00366C58" w:rsidRDefault="00366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63" w:rsidRDefault="008A1263"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F13B9">
      <w:rPr>
        <w:rStyle w:val="af5"/>
        <w:noProof/>
      </w:rPr>
      <w:t>2</w:t>
    </w:r>
    <w:r>
      <w:rPr>
        <w:rStyle w:val="af5"/>
      </w:rPr>
      <w:fldChar w:fldCharType="end"/>
    </w:r>
  </w:p>
  <w:p w:rsidR="008A1263" w:rsidRDefault="008A12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63" w:rsidRDefault="008A1263"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F13B9">
      <w:rPr>
        <w:rStyle w:val="af5"/>
        <w:noProof/>
      </w:rPr>
      <w:t>25</w:t>
    </w:r>
    <w:r>
      <w:rPr>
        <w:rStyle w:val="af5"/>
      </w:rPr>
      <w:fldChar w:fldCharType="end"/>
    </w:r>
  </w:p>
  <w:p w:rsidR="008A1263" w:rsidRDefault="008A1263" w:rsidP="008E1AFC">
    <w:pPr>
      <w:pStyle w:val="a4"/>
      <w:ind w:firstLine="709"/>
      <w:jc w:val="center"/>
    </w:pPr>
  </w:p>
  <w:p w:rsidR="008A1263" w:rsidRDefault="008A12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B"/>
    <w:rsid w:val="00021148"/>
    <w:rsid w:val="00060059"/>
    <w:rsid w:val="000602E7"/>
    <w:rsid w:val="00060DF0"/>
    <w:rsid w:val="00061F30"/>
    <w:rsid w:val="00075808"/>
    <w:rsid w:val="00093A3B"/>
    <w:rsid w:val="000B57E4"/>
    <w:rsid w:val="000B5FD1"/>
    <w:rsid w:val="000B6A77"/>
    <w:rsid w:val="000D5A31"/>
    <w:rsid w:val="001510F8"/>
    <w:rsid w:val="00171E6B"/>
    <w:rsid w:val="00176B62"/>
    <w:rsid w:val="001840FE"/>
    <w:rsid w:val="001A6A9D"/>
    <w:rsid w:val="001B7A05"/>
    <w:rsid w:val="001D76D1"/>
    <w:rsid w:val="001F4DEA"/>
    <w:rsid w:val="0021288C"/>
    <w:rsid w:val="002525BE"/>
    <w:rsid w:val="00273CC3"/>
    <w:rsid w:val="002B7F49"/>
    <w:rsid w:val="002E3113"/>
    <w:rsid w:val="00324F6E"/>
    <w:rsid w:val="00366C58"/>
    <w:rsid w:val="003941CE"/>
    <w:rsid w:val="003C29A4"/>
    <w:rsid w:val="003F13B9"/>
    <w:rsid w:val="0042055A"/>
    <w:rsid w:val="004515F3"/>
    <w:rsid w:val="004725DC"/>
    <w:rsid w:val="004F3488"/>
    <w:rsid w:val="00507B1A"/>
    <w:rsid w:val="005207A9"/>
    <w:rsid w:val="00550B19"/>
    <w:rsid w:val="005577E0"/>
    <w:rsid w:val="00591A28"/>
    <w:rsid w:val="005B72A8"/>
    <w:rsid w:val="005C04A2"/>
    <w:rsid w:val="005C7430"/>
    <w:rsid w:val="005F3A11"/>
    <w:rsid w:val="005F46BF"/>
    <w:rsid w:val="006809C1"/>
    <w:rsid w:val="006D3865"/>
    <w:rsid w:val="006E5E04"/>
    <w:rsid w:val="006F020E"/>
    <w:rsid w:val="006F4EF6"/>
    <w:rsid w:val="00733374"/>
    <w:rsid w:val="007347C3"/>
    <w:rsid w:val="007413AE"/>
    <w:rsid w:val="0075196C"/>
    <w:rsid w:val="00756B09"/>
    <w:rsid w:val="007605EF"/>
    <w:rsid w:val="00772BE3"/>
    <w:rsid w:val="00795727"/>
    <w:rsid w:val="007A4BD8"/>
    <w:rsid w:val="007B28E3"/>
    <w:rsid w:val="007F22DD"/>
    <w:rsid w:val="00816BB5"/>
    <w:rsid w:val="00837559"/>
    <w:rsid w:val="00885BED"/>
    <w:rsid w:val="008A1263"/>
    <w:rsid w:val="008A4472"/>
    <w:rsid w:val="008E1AFC"/>
    <w:rsid w:val="008E1F60"/>
    <w:rsid w:val="0091556C"/>
    <w:rsid w:val="009308EE"/>
    <w:rsid w:val="00944F58"/>
    <w:rsid w:val="009465CB"/>
    <w:rsid w:val="00953DAA"/>
    <w:rsid w:val="00955AE3"/>
    <w:rsid w:val="009826A9"/>
    <w:rsid w:val="00995D66"/>
    <w:rsid w:val="009A498C"/>
    <w:rsid w:val="009C7C40"/>
    <w:rsid w:val="009D5F1D"/>
    <w:rsid w:val="00A10F6A"/>
    <w:rsid w:val="00A34249"/>
    <w:rsid w:val="00A50055"/>
    <w:rsid w:val="00A55525"/>
    <w:rsid w:val="00A831F3"/>
    <w:rsid w:val="00A832DC"/>
    <w:rsid w:val="00AE11A3"/>
    <w:rsid w:val="00B65B1B"/>
    <w:rsid w:val="00B661E5"/>
    <w:rsid w:val="00BC5653"/>
    <w:rsid w:val="00BD5984"/>
    <w:rsid w:val="00BD5DAB"/>
    <w:rsid w:val="00BE1235"/>
    <w:rsid w:val="00BF6D1C"/>
    <w:rsid w:val="00C13B00"/>
    <w:rsid w:val="00C16C82"/>
    <w:rsid w:val="00C561E8"/>
    <w:rsid w:val="00C76438"/>
    <w:rsid w:val="00CB43B3"/>
    <w:rsid w:val="00CC52BE"/>
    <w:rsid w:val="00CE1994"/>
    <w:rsid w:val="00CE739D"/>
    <w:rsid w:val="00CF641F"/>
    <w:rsid w:val="00D038DF"/>
    <w:rsid w:val="00D12B20"/>
    <w:rsid w:val="00D3335C"/>
    <w:rsid w:val="00D709AE"/>
    <w:rsid w:val="00DB6812"/>
    <w:rsid w:val="00DC7C96"/>
    <w:rsid w:val="00DE0C4B"/>
    <w:rsid w:val="00E2729A"/>
    <w:rsid w:val="00E27C2F"/>
    <w:rsid w:val="00ED78A0"/>
    <w:rsid w:val="00EE3C3A"/>
    <w:rsid w:val="00EF0FBA"/>
    <w:rsid w:val="00F62D66"/>
    <w:rsid w:val="00F80917"/>
    <w:rsid w:val="00F86456"/>
    <w:rsid w:val="00FC209B"/>
    <w:rsid w:val="00FD2D04"/>
    <w:rsid w:val="00FD3CF0"/>
    <w:rsid w:val="00FE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 w:type="paragraph" w:customStyle="1" w:styleId="af9">
    <w:name w:val="Знак"/>
    <w:basedOn w:val="a"/>
    <w:uiPriority w:val="99"/>
    <w:rsid w:val="00A34249"/>
    <w:pPr>
      <w:spacing w:after="160" w:line="240" w:lineRule="exact"/>
    </w:pPr>
    <w:rPr>
      <w:rFonts w:ascii="Verdana" w:hAnsi="Verdana" w:cs="Verdana"/>
      <w:sz w:val="24"/>
      <w:szCs w:val="24"/>
      <w:lang w:val="en-US"/>
    </w:rPr>
  </w:style>
  <w:style w:type="paragraph" w:customStyle="1" w:styleId="13">
    <w:name w:val="Знак1"/>
    <w:basedOn w:val="a"/>
    <w:uiPriority w:val="99"/>
    <w:rsid w:val="0021288C"/>
    <w:pPr>
      <w:spacing w:after="160" w:line="240" w:lineRule="exact"/>
    </w:pPr>
    <w:rPr>
      <w:rFonts w:ascii="Verdana" w:hAnsi="Verdana" w:cs="Verdana"/>
      <w:sz w:val="24"/>
      <w:szCs w:val="24"/>
      <w:lang w:val="en-US"/>
    </w:rPr>
  </w:style>
  <w:style w:type="paragraph" w:customStyle="1" w:styleId="24">
    <w:name w:val="Без интервала2"/>
    <w:uiPriority w:val="99"/>
    <w:rsid w:val="0021288C"/>
    <w:pPr>
      <w:suppressAutoHyphens/>
      <w:autoSpaceDN w:val="0"/>
      <w:textAlignment w:val="baseline"/>
    </w:pPr>
    <w:rPr>
      <w:rFonts w:cs="Calibri"/>
      <w:kern w:val="3"/>
      <w:sz w:val="28"/>
      <w:szCs w:val="28"/>
      <w:lang w:eastAsia="zh-CN"/>
    </w:rPr>
  </w:style>
  <w:style w:type="paragraph" w:customStyle="1" w:styleId="Standard">
    <w:name w:val="Standard"/>
    <w:uiPriority w:val="99"/>
    <w:rsid w:val="0021288C"/>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Style3">
    <w:name w:val="Style3"/>
    <w:basedOn w:val="a"/>
    <w:uiPriority w:val="99"/>
    <w:rsid w:val="002E3113"/>
    <w:pPr>
      <w:widowControl w:val="0"/>
      <w:autoSpaceDE w:val="0"/>
      <w:autoSpaceDN w:val="0"/>
      <w:adjustRightInd w:val="0"/>
      <w:spacing w:after="0" w:line="323" w:lineRule="exact"/>
      <w:jc w:val="center"/>
    </w:pPr>
    <w:rPr>
      <w:sz w:val="24"/>
      <w:szCs w:val="24"/>
      <w:lang w:eastAsia="ru-RU"/>
    </w:rPr>
  </w:style>
  <w:style w:type="character" w:customStyle="1" w:styleId="FontStyle15">
    <w:name w:val="Font Style15"/>
    <w:basedOn w:val="a0"/>
    <w:uiPriority w:val="99"/>
    <w:rsid w:val="002E3113"/>
    <w:rPr>
      <w:rFonts w:ascii="Times New Roman" w:hAnsi="Times New Roman" w:cs="Times New Roman"/>
      <w:b/>
      <w:bCs/>
      <w:sz w:val="26"/>
      <w:szCs w:val="26"/>
    </w:rPr>
  </w:style>
  <w:style w:type="paragraph" w:customStyle="1" w:styleId="25">
    <w:name w:val="Знак2"/>
    <w:basedOn w:val="a"/>
    <w:uiPriority w:val="99"/>
    <w:rsid w:val="0042055A"/>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 w:type="paragraph" w:customStyle="1" w:styleId="af9">
    <w:name w:val="Знак"/>
    <w:basedOn w:val="a"/>
    <w:uiPriority w:val="99"/>
    <w:rsid w:val="00A34249"/>
    <w:pPr>
      <w:spacing w:after="160" w:line="240" w:lineRule="exact"/>
    </w:pPr>
    <w:rPr>
      <w:rFonts w:ascii="Verdana" w:hAnsi="Verdana" w:cs="Verdana"/>
      <w:sz w:val="24"/>
      <w:szCs w:val="24"/>
      <w:lang w:val="en-US"/>
    </w:rPr>
  </w:style>
  <w:style w:type="paragraph" w:customStyle="1" w:styleId="13">
    <w:name w:val="Знак1"/>
    <w:basedOn w:val="a"/>
    <w:uiPriority w:val="99"/>
    <w:rsid w:val="0021288C"/>
    <w:pPr>
      <w:spacing w:after="160" w:line="240" w:lineRule="exact"/>
    </w:pPr>
    <w:rPr>
      <w:rFonts w:ascii="Verdana" w:hAnsi="Verdana" w:cs="Verdana"/>
      <w:sz w:val="24"/>
      <w:szCs w:val="24"/>
      <w:lang w:val="en-US"/>
    </w:rPr>
  </w:style>
  <w:style w:type="paragraph" w:customStyle="1" w:styleId="24">
    <w:name w:val="Без интервала2"/>
    <w:uiPriority w:val="99"/>
    <w:rsid w:val="0021288C"/>
    <w:pPr>
      <w:suppressAutoHyphens/>
      <w:autoSpaceDN w:val="0"/>
      <w:textAlignment w:val="baseline"/>
    </w:pPr>
    <w:rPr>
      <w:rFonts w:cs="Calibri"/>
      <w:kern w:val="3"/>
      <w:sz w:val="28"/>
      <w:szCs w:val="28"/>
      <w:lang w:eastAsia="zh-CN"/>
    </w:rPr>
  </w:style>
  <w:style w:type="paragraph" w:customStyle="1" w:styleId="Standard">
    <w:name w:val="Standard"/>
    <w:uiPriority w:val="99"/>
    <w:rsid w:val="0021288C"/>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Style3">
    <w:name w:val="Style3"/>
    <w:basedOn w:val="a"/>
    <w:uiPriority w:val="99"/>
    <w:rsid w:val="002E3113"/>
    <w:pPr>
      <w:widowControl w:val="0"/>
      <w:autoSpaceDE w:val="0"/>
      <w:autoSpaceDN w:val="0"/>
      <w:adjustRightInd w:val="0"/>
      <w:spacing w:after="0" w:line="323" w:lineRule="exact"/>
      <w:jc w:val="center"/>
    </w:pPr>
    <w:rPr>
      <w:sz w:val="24"/>
      <w:szCs w:val="24"/>
      <w:lang w:eastAsia="ru-RU"/>
    </w:rPr>
  </w:style>
  <w:style w:type="character" w:customStyle="1" w:styleId="FontStyle15">
    <w:name w:val="Font Style15"/>
    <w:basedOn w:val="a0"/>
    <w:uiPriority w:val="99"/>
    <w:rsid w:val="002E3113"/>
    <w:rPr>
      <w:rFonts w:ascii="Times New Roman" w:hAnsi="Times New Roman" w:cs="Times New Roman"/>
      <w:b/>
      <w:bCs/>
      <w:sz w:val="26"/>
      <w:szCs w:val="26"/>
    </w:rPr>
  </w:style>
  <w:style w:type="paragraph" w:customStyle="1" w:styleId="25">
    <w:name w:val="Знак2"/>
    <w:basedOn w:val="a"/>
    <w:uiPriority w:val="99"/>
    <w:rsid w:val="0042055A"/>
    <w:pPr>
      <w:spacing w:after="160" w:line="240" w:lineRule="exact"/>
    </w:pPr>
    <w:rPr>
      <w:rFonts w:ascii="Verdana"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fc-kur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C202-752B-4156-B9EB-588577D4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8121</Words>
  <Characters>46294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Лора Рыбкина</dc:creator>
  <cp:keywords/>
  <dc:description/>
  <cp:lastModifiedBy>Пользователь</cp:lastModifiedBy>
  <cp:revision>6</cp:revision>
  <cp:lastPrinted>2015-12-07T08:02:00Z</cp:lastPrinted>
  <dcterms:created xsi:type="dcterms:W3CDTF">2017-05-04T06:42:00Z</dcterms:created>
  <dcterms:modified xsi:type="dcterms:W3CDTF">2017-05-04T18:32:00Z</dcterms:modified>
</cp:coreProperties>
</file>